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6252" w:rsidRPr="00D34740" w:rsidRDefault="00F36252" w:rsidP="00A06A78">
      <w:pPr>
        <w:spacing w:after="0" w:line="240" w:lineRule="auto"/>
        <w:jc w:val="center"/>
        <w:rPr>
          <w:rFonts w:ascii="Times New Roman" w:hAnsi="Times New Roman" w:cs="Times New Roman"/>
          <w:b/>
          <w:bCs/>
          <w:sz w:val="28"/>
          <w:szCs w:val="28"/>
        </w:rPr>
      </w:pPr>
      <w:r w:rsidRPr="00D34740">
        <w:rPr>
          <w:rFonts w:ascii="Times New Roman" w:hAnsi="Times New Roman" w:cs="Times New Roman"/>
          <w:b/>
          <w:bCs/>
          <w:sz w:val="28"/>
          <w:szCs w:val="28"/>
        </w:rPr>
        <w:t>НАЦІОНАЛЬНИЙ ТЕХНІЧНИЙ УНІВЕРСИТЕТ УКРАЇНИ</w:t>
      </w:r>
    </w:p>
    <w:p w:rsidR="00F36252" w:rsidRPr="00D34740" w:rsidRDefault="00F36252" w:rsidP="00A06A78">
      <w:pPr>
        <w:spacing w:after="0" w:line="240" w:lineRule="auto"/>
        <w:jc w:val="center"/>
        <w:rPr>
          <w:rFonts w:ascii="Times New Roman" w:hAnsi="Times New Roman" w:cs="Times New Roman"/>
          <w:b/>
          <w:bCs/>
          <w:sz w:val="28"/>
          <w:szCs w:val="28"/>
        </w:rPr>
      </w:pPr>
      <w:r w:rsidRPr="00D34740">
        <w:rPr>
          <w:rFonts w:ascii="Times New Roman" w:hAnsi="Times New Roman" w:cs="Times New Roman"/>
          <w:b/>
          <w:bCs/>
          <w:sz w:val="28"/>
          <w:szCs w:val="28"/>
        </w:rPr>
        <w:t>«КИЇВСЬКИЙ ПОЛІТЕХНІЧНИЙ ІНСТИТУТ</w:t>
      </w:r>
      <w:r w:rsidRPr="00D34740">
        <w:rPr>
          <w:rFonts w:ascii="Times New Roman" w:hAnsi="Times New Roman" w:cs="Times New Roman"/>
          <w:b/>
          <w:bCs/>
          <w:sz w:val="28"/>
          <w:szCs w:val="28"/>
        </w:rPr>
        <w:br/>
      </w:r>
      <w:proofErr w:type="spellStart"/>
      <w:r w:rsidRPr="00D34740">
        <w:rPr>
          <w:rFonts w:ascii="Times New Roman" w:hAnsi="Times New Roman" w:cs="Times New Roman"/>
          <w:b/>
          <w:bCs/>
          <w:sz w:val="28"/>
          <w:szCs w:val="28"/>
        </w:rPr>
        <w:t>імені</w:t>
      </w:r>
      <w:proofErr w:type="spellEnd"/>
      <w:r w:rsidRPr="00D34740">
        <w:rPr>
          <w:rFonts w:ascii="Times New Roman" w:hAnsi="Times New Roman" w:cs="Times New Roman"/>
          <w:b/>
          <w:bCs/>
          <w:sz w:val="28"/>
          <w:szCs w:val="28"/>
        </w:rPr>
        <w:t xml:space="preserve"> ІГОРЯ СІКОРСЬКОГО»</w:t>
      </w:r>
    </w:p>
    <w:p w:rsidR="00F36252" w:rsidRPr="00D34740" w:rsidRDefault="00F36252" w:rsidP="00A06A78">
      <w:pPr>
        <w:spacing w:after="0" w:line="240" w:lineRule="auto"/>
        <w:jc w:val="center"/>
        <w:rPr>
          <w:rFonts w:ascii="Times New Roman" w:hAnsi="Times New Roman" w:cs="Times New Roman"/>
          <w:sz w:val="28"/>
          <w:szCs w:val="28"/>
        </w:rPr>
      </w:pPr>
      <w:proofErr w:type="spellStart"/>
      <w:r w:rsidRPr="00D34740">
        <w:rPr>
          <w:rFonts w:ascii="Times New Roman" w:hAnsi="Times New Roman" w:cs="Times New Roman"/>
          <w:sz w:val="28"/>
          <w:szCs w:val="28"/>
        </w:rPr>
        <w:t>Фізико-математичний</w:t>
      </w:r>
      <w:proofErr w:type="spellEnd"/>
      <w:r w:rsidRPr="00D34740">
        <w:rPr>
          <w:rFonts w:ascii="Times New Roman" w:hAnsi="Times New Roman" w:cs="Times New Roman"/>
          <w:sz w:val="28"/>
          <w:szCs w:val="28"/>
        </w:rPr>
        <w:t xml:space="preserve"> факультет</w:t>
      </w:r>
    </w:p>
    <w:p w:rsidR="00F36252" w:rsidRDefault="00F36252" w:rsidP="00A06A78">
      <w:pPr>
        <w:spacing w:after="0" w:line="240" w:lineRule="auto"/>
        <w:jc w:val="center"/>
        <w:rPr>
          <w:rFonts w:ascii="Times New Roman" w:hAnsi="Times New Roman" w:cs="Times New Roman"/>
          <w:sz w:val="28"/>
          <w:szCs w:val="28"/>
        </w:rPr>
      </w:pPr>
      <w:r w:rsidRPr="00D34740">
        <w:rPr>
          <w:rFonts w:ascii="Times New Roman" w:hAnsi="Times New Roman" w:cs="Times New Roman"/>
          <w:sz w:val="28"/>
          <w:szCs w:val="28"/>
        </w:rPr>
        <w:t xml:space="preserve">Кафедра </w:t>
      </w:r>
      <w:proofErr w:type="spellStart"/>
      <w:r w:rsidRPr="00D34740">
        <w:rPr>
          <w:rFonts w:ascii="Times New Roman" w:hAnsi="Times New Roman" w:cs="Times New Roman"/>
          <w:sz w:val="28"/>
          <w:szCs w:val="28"/>
        </w:rPr>
        <w:t>математичного</w:t>
      </w:r>
      <w:proofErr w:type="spellEnd"/>
      <w:r w:rsidRPr="00D34740">
        <w:rPr>
          <w:rFonts w:ascii="Times New Roman" w:hAnsi="Times New Roman" w:cs="Times New Roman"/>
          <w:sz w:val="28"/>
          <w:szCs w:val="28"/>
        </w:rPr>
        <w:t xml:space="preserve"> </w:t>
      </w:r>
      <w:proofErr w:type="spellStart"/>
      <w:r w:rsidRPr="00D34740">
        <w:rPr>
          <w:rFonts w:ascii="Times New Roman" w:hAnsi="Times New Roman" w:cs="Times New Roman"/>
          <w:sz w:val="28"/>
          <w:szCs w:val="28"/>
        </w:rPr>
        <w:t>аналізу</w:t>
      </w:r>
      <w:proofErr w:type="spellEnd"/>
      <w:r w:rsidRPr="00D34740">
        <w:rPr>
          <w:rFonts w:ascii="Times New Roman" w:hAnsi="Times New Roman" w:cs="Times New Roman"/>
          <w:sz w:val="28"/>
          <w:szCs w:val="28"/>
        </w:rPr>
        <w:t xml:space="preserve"> та </w:t>
      </w:r>
      <w:proofErr w:type="spellStart"/>
      <w:r w:rsidRPr="00D34740">
        <w:rPr>
          <w:rFonts w:ascii="Times New Roman" w:hAnsi="Times New Roman" w:cs="Times New Roman"/>
          <w:sz w:val="28"/>
          <w:szCs w:val="28"/>
        </w:rPr>
        <w:t>теорії</w:t>
      </w:r>
      <w:proofErr w:type="spellEnd"/>
      <w:r w:rsidRPr="00D34740">
        <w:rPr>
          <w:rFonts w:ascii="Times New Roman" w:hAnsi="Times New Roman" w:cs="Times New Roman"/>
          <w:sz w:val="28"/>
          <w:szCs w:val="28"/>
        </w:rPr>
        <w:t xml:space="preserve"> </w:t>
      </w:r>
      <w:proofErr w:type="spellStart"/>
      <w:r w:rsidRPr="00D34740">
        <w:rPr>
          <w:rFonts w:ascii="Times New Roman" w:hAnsi="Times New Roman" w:cs="Times New Roman"/>
          <w:sz w:val="28"/>
          <w:szCs w:val="28"/>
        </w:rPr>
        <w:t>ймовірностей</w:t>
      </w:r>
      <w:proofErr w:type="spellEnd"/>
    </w:p>
    <w:p w:rsidR="00F36252" w:rsidRPr="00D34740" w:rsidRDefault="00F36252" w:rsidP="00026CB0">
      <w:pPr>
        <w:spacing w:after="120" w:line="360" w:lineRule="auto"/>
        <w:jc w:val="both"/>
        <w:rPr>
          <w:rFonts w:ascii="Times New Roman" w:hAnsi="Times New Roman" w:cs="Times New Roman"/>
          <w:bCs/>
          <w:sz w:val="28"/>
          <w:szCs w:val="28"/>
        </w:rPr>
      </w:pPr>
    </w:p>
    <w:tbl>
      <w:tblPr>
        <w:tblW w:w="20341" w:type="dxa"/>
        <w:tblLayout w:type="fixed"/>
        <w:tblLook w:val="06A0" w:firstRow="1" w:lastRow="0" w:firstColumn="1" w:lastColumn="0" w:noHBand="1" w:noVBand="1"/>
      </w:tblPr>
      <w:tblGrid>
        <w:gridCol w:w="5493"/>
        <w:gridCol w:w="5493"/>
        <w:gridCol w:w="5493"/>
        <w:gridCol w:w="3862"/>
      </w:tblGrid>
      <w:tr w:rsidR="00A06A78" w:rsidRPr="00272397" w:rsidTr="00A06A78">
        <w:tc>
          <w:tcPr>
            <w:tcW w:w="5493" w:type="dxa"/>
          </w:tcPr>
          <w:p w:rsidR="00A06A78" w:rsidRPr="00272397" w:rsidRDefault="00A06A78" w:rsidP="00A06A78">
            <w:pPr>
              <w:tabs>
                <w:tab w:val="left" w:leader="underscore" w:pos="9631"/>
              </w:tabs>
              <w:spacing w:line="240" w:lineRule="auto"/>
              <w:rPr>
                <w:rFonts w:ascii="Times New Roman" w:hAnsi="Times New Roman" w:cs="Times New Roman"/>
                <w:bCs/>
                <w:sz w:val="26"/>
                <w:szCs w:val="26"/>
              </w:rPr>
            </w:pPr>
            <w:r w:rsidRPr="00272397">
              <w:rPr>
                <w:rFonts w:ascii="Times New Roman" w:hAnsi="Times New Roman" w:cs="Times New Roman"/>
                <w:bCs/>
                <w:sz w:val="26"/>
                <w:szCs w:val="26"/>
              </w:rPr>
              <w:t xml:space="preserve">«На правах </w:t>
            </w:r>
            <w:proofErr w:type="spellStart"/>
            <w:r w:rsidRPr="00272397">
              <w:rPr>
                <w:rFonts w:ascii="Times New Roman" w:hAnsi="Times New Roman" w:cs="Times New Roman"/>
                <w:bCs/>
                <w:sz w:val="26"/>
                <w:szCs w:val="26"/>
              </w:rPr>
              <w:t>рукопису</w:t>
            </w:r>
            <w:proofErr w:type="spellEnd"/>
            <w:r w:rsidRPr="00272397">
              <w:rPr>
                <w:rFonts w:ascii="Times New Roman" w:hAnsi="Times New Roman" w:cs="Times New Roman"/>
                <w:bCs/>
                <w:sz w:val="26"/>
                <w:szCs w:val="26"/>
              </w:rPr>
              <w:t>»</w:t>
            </w:r>
          </w:p>
          <w:p w:rsidR="00A06A78" w:rsidRPr="00272397" w:rsidRDefault="00A06A78" w:rsidP="00A06A78">
            <w:pPr>
              <w:tabs>
                <w:tab w:val="left" w:leader="underscore" w:pos="9631"/>
              </w:tabs>
              <w:spacing w:line="240" w:lineRule="auto"/>
              <w:rPr>
                <w:rFonts w:ascii="Times New Roman" w:hAnsi="Times New Roman" w:cs="Times New Roman"/>
                <w:bCs/>
                <w:sz w:val="26"/>
                <w:szCs w:val="26"/>
              </w:rPr>
            </w:pPr>
            <w:r w:rsidRPr="00272397">
              <w:rPr>
                <w:rFonts w:ascii="Times New Roman" w:hAnsi="Times New Roman" w:cs="Times New Roman"/>
                <w:bCs/>
                <w:sz w:val="26"/>
                <w:szCs w:val="26"/>
              </w:rPr>
              <w:t>УДК ______________</w:t>
            </w:r>
          </w:p>
        </w:tc>
        <w:tc>
          <w:tcPr>
            <w:tcW w:w="5493" w:type="dxa"/>
          </w:tcPr>
          <w:p w:rsidR="00A06A78" w:rsidRPr="00272397" w:rsidRDefault="00A06A78" w:rsidP="00A06A78">
            <w:pPr>
              <w:spacing w:before="120" w:line="240" w:lineRule="auto"/>
              <w:ind w:left="62"/>
              <w:rPr>
                <w:rFonts w:ascii="Times New Roman" w:hAnsi="Times New Roman" w:cs="Times New Roman"/>
                <w:sz w:val="26"/>
                <w:szCs w:val="26"/>
              </w:rPr>
            </w:pPr>
            <w:r w:rsidRPr="00272397">
              <w:rPr>
                <w:rFonts w:ascii="Times New Roman" w:hAnsi="Times New Roman" w:cs="Times New Roman"/>
                <w:sz w:val="26"/>
                <w:szCs w:val="26"/>
              </w:rPr>
              <w:t xml:space="preserve">«До </w:t>
            </w:r>
            <w:proofErr w:type="spellStart"/>
            <w:r w:rsidRPr="00272397">
              <w:rPr>
                <w:rFonts w:ascii="Times New Roman" w:hAnsi="Times New Roman" w:cs="Times New Roman"/>
                <w:sz w:val="26"/>
                <w:szCs w:val="26"/>
              </w:rPr>
              <w:t>захисту</w:t>
            </w:r>
            <w:proofErr w:type="spellEnd"/>
            <w:r w:rsidRPr="00272397">
              <w:rPr>
                <w:rFonts w:ascii="Times New Roman" w:hAnsi="Times New Roman" w:cs="Times New Roman"/>
                <w:sz w:val="26"/>
                <w:szCs w:val="26"/>
              </w:rPr>
              <w:t xml:space="preserve"> допущено»</w:t>
            </w:r>
          </w:p>
          <w:p w:rsidR="00A06A78" w:rsidRPr="00272397" w:rsidRDefault="00A06A78" w:rsidP="00A06A78">
            <w:pPr>
              <w:spacing w:before="120" w:line="240" w:lineRule="auto"/>
              <w:ind w:left="62"/>
              <w:rPr>
                <w:rFonts w:ascii="Times New Roman" w:hAnsi="Times New Roman" w:cs="Times New Roman"/>
                <w:bCs/>
                <w:sz w:val="26"/>
                <w:szCs w:val="26"/>
              </w:rPr>
            </w:pPr>
            <w:proofErr w:type="spellStart"/>
            <w:r w:rsidRPr="00272397">
              <w:rPr>
                <w:rFonts w:ascii="Times New Roman" w:hAnsi="Times New Roman" w:cs="Times New Roman"/>
                <w:bCs/>
                <w:sz w:val="26"/>
                <w:szCs w:val="26"/>
              </w:rPr>
              <w:t>Завідувач</w:t>
            </w:r>
            <w:proofErr w:type="spellEnd"/>
            <w:r w:rsidRPr="00272397">
              <w:rPr>
                <w:rFonts w:ascii="Times New Roman" w:hAnsi="Times New Roman" w:cs="Times New Roman"/>
                <w:bCs/>
                <w:sz w:val="26"/>
                <w:szCs w:val="26"/>
              </w:rPr>
              <w:t xml:space="preserve"> </w:t>
            </w:r>
            <w:proofErr w:type="spellStart"/>
            <w:r w:rsidRPr="00272397">
              <w:rPr>
                <w:rFonts w:ascii="Times New Roman" w:hAnsi="Times New Roman" w:cs="Times New Roman"/>
                <w:bCs/>
                <w:sz w:val="26"/>
                <w:szCs w:val="26"/>
              </w:rPr>
              <w:t>кафедри</w:t>
            </w:r>
            <w:proofErr w:type="spellEnd"/>
          </w:p>
          <w:p w:rsidR="00A06A78" w:rsidRPr="00272397" w:rsidRDefault="00A06A78" w:rsidP="00A06A78">
            <w:pPr>
              <w:spacing w:before="120" w:line="240" w:lineRule="auto"/>
              <w:ind w:left="62"/>
              <w:rPr>
                <w:rFonts w:ascii="Times New Roman" w:hAnsi="Times New Roman" w:cs="Times New Roman"/>
                <w:sz w:val="26"/>
                <w:szCs w:val="26"/>
                <w:lang w:val="uk-UA"/>
              </w:rPr>
            </w:pPr>
            <w:r w:rsidRPr="00272397">
              <w:rPr>
                <w:rFonts w:ascii="Times New Roman" w:hAnsi="Times New Roman" w:cs="Times New Roman"/>
                <w:sz w:val="26"/>
                <w:szCs w:val="26"/>
              </w:rPr>
              <w:t xml:space="preserve">__________ </w:t>
            </w:r>
            <w:proofErr w:type="spellStart"/>
            <w:r>
              <w:rPr>
                <w:rFonts w:ascii="Times New Roman" w:hAnsi="Times New Roman" w:cs="Times New Roman"/>
                <w:sz w:val="26"/>
                <w:szCs w:val="26"/>
                <w:lang w:val="uk-UA"/>
              </w:rPr>
              <w:t>Клесов</w:t>
            </w:r>
            <w:proofErr w:type="spellEnd"/>
            <w:r>
              <w:rPr>
                <w:rFonts w:ascii="Times New Roman" w:hAnsi="Times New Roman" w:cs="Times New Roman"/>
                <w:sz w:val="26"/>
                <w:szCs w:val="26"/>
                <w:lang w:val="uk-UA"/>
              </w:rPr>
              <w:t xml:space="preserve"> О.І.</w:t>
            </w:r>
          </w:p>
          <w:p w:rsidR="00A06A78" w:rsidRPr="00272397" w:rsidRDefault="00A06A78" w:rsidP="00A06A78">
            <w:pPr>
              <w:spacing w:before="120" w:line="240" w:lineRule="auto"/>
              <w:ind w:left="62"/>
              <w:rPr>
                <w:rFonts w:ascii="Times New Roman" w:hAnsi="Times New Roman" w:cs="Times New Roman"/>
                <w:sz w:val="26"/>
                <w:szCs w:val="26"/>
              </w:rPr>
            </w:pPr>
            <w:r>
              <w:rPr>
                <w:rFonts w:ascii="Times New Roman" w:hAnsi="Times New Roman" w:cs="Times New Roman"/>
                <w:sz w:val="26"/>
                <w:szCs w:val="26"/>
              </w:rPr>
              <w:t>«</w:t>
            </w:r>
            <w:r>
              <w:rPr>
                <w:rFonts w:ascii="Times New Roman" w:hAnsi="Times New Roman" w:cs="Times New Roman"/>
                <w:sz w:val="26"/>
                <w:szCs w:val="26"/>
                <w:lang w:val="uk-UA"/>
              </w:rPr>
              <w:t>__</w:t>
            </w:r>
            <w:r w:rsidRPr="00272397">
              <w:rPr>
                <w:rFonts w:ascii="Times New Roman" w:hAnsi="Times New Roman" w:cs="Times New Roman"/>
                <w:sz w:val="26"/>
                <w:szCs w:val="26"/>
              </w:rPr>
              <w:t>»</w:t>
            </w:r>
            <w:r>
              <w:rPr>
                <w:rFonts w:ascii="Times New Roman" w:hAnsi="Times New Roman" w:cs="Times New Roman"/>
                <w:sz w:val="26"/>
                <w:szCs w:val="26"/>
                <w:lang w:val="uk-UA"/>
              </w:rPr>
              <w:t xml:space="preserve"> _________ </w:t>
            </w:r>
            <w:r w:rsidRPr="00272397">
              <w:rPr>
                <w:rFonts w:ascii="Times New Roman" w:hAnsi="Times New Roman" w:cs="Times New Roman"/>
                <w:sz w:val="26"/>
                <w:szCs w:val="26"/>
              </w:rPr>
              <w:t>20</w:t>
            </w:r>
            <w:r>
              <w:rPr>
                <w:rFonts w:ascii="Times New Roman" w:hAnsi="Times New Roman" w:cs="Times New Roman"/>
                <w:sz w:val="26"/>
                <w:szCs w:val="26"/>
                <w:lang w:val="uk-UA"/>
              </w:rPr>
              <w:t>__</w:t>
            </w:r>
            <w:r w:rsidRPr="00272397">
              <w:rPr>
                <w:rFonts w:ascii="Times New Roman" w:hAnsi="Times New Roman" w:cs="Times New Roman"/>
                <w:sz w:val="26"/>
                <w:szCs w:val="26"/>
              </w:rPr>
              <w:t xml:space="preserve"> р.</w:t>
            </w:r>
          </w:p>
          <w:p w:rsidR="00A06A78" w:rsidRPr="00272397" w:rsidRDefault="00A06A78" w:rsidP="00A06A78">
            <w:pPr>
              <w:spacing w:line="240" w:lineRule="auto"/>
              <w:rPr>
                <w:rFonts w:ascii="Times New Roman" w:hAnsi="Times New Roman" w:cs="Times New Roman"/>
                <w:bCs/>
                <w:caps/>
                <w:sz w:val="26"/>
                <w:szCs w:val="26"/>
              </w:rPr>
            </w:pPr>
          </w:p>
        </w:tc>
        <w:tc>
          <w:tcPr>
            <w:tcW w:w="5493" w:type="dxa"/>
          </w:tcPr>
          <w:p w:rsidR="00A06A78" w:rsidRPr="00272397" w:rsidRDefault="00A06A78" w:rsidP="00A06A78">
            <w:pPr>
              <w:tabs>
                <w:tab w:val="left" w:leader="underscore" w:pos="9631"/>
              </w:tabs>
              <w:spacing w:line="360" w:lineRule="auto"/>
              <w:rPr>
                <w:rFonts w:ascii="Times New Roman" w:hAnsi="Times New Roman" w:cs="Times New Roman"/>
                <w:bCs/>
                <w:sz w:val="26"/>
                <w:szCs w:val="26"/>
              </w:rPr>
            </w:pPr>
          </w:p>
        </w:tc>
        <w:tc>
          <w:tcPr>
            <w:tcW w:w="3862" w:type="dxa"/>
          </w:tcPr>
          <w:p w:rsidR="00A06A78" w:rsidRPr="00272397" w:rsidRDefault="00A06A78" w:rsidP="00A06A78">
            <w:pPr>
              <w:spacing w:line="360" w:lineRule="auto"/>
              <w:rPr>
                <w:rFonts w:ascii="Times New Roman" w:hAnsi="Times New Roman" w:cs="Times New Roman"/>
                <w:bCs/>
                <w:caps/>
                <w:sz w:val="26"/>
                <w:szCs w:val="26"/>
              </w:rPr>
            </w:pPr>
          </w:p>
        </w:tc>
      </w:tr>
    </w:tbl>
    <w:p w:rsidR="00F36252" w:rsidRPr="00272397" w:rsidRDefault="00F36252" w:rsidP="00026CB0">
      <w:pPr>
        <w:tabs>
          <w:tab w:val="right" w:leader="underscore" w:pos="8903"/>
        </w:tabs>
        <w:spacing w:line="360" w:lineRule="auto"/>
        <w:jc w:val="center"/>
        <w:rPr>
          <w:rFonts w:ascii="Times New Roman" w:hAnsi="Times New Roman" w:cs="Times New Roman"/>
          <w:b/>
          <w:sz w:val="40"/>
          <w:szCs w:val="40"/>
        </w:rPr>
      </w:pPr>
      <w:proofErr w:type="spellStart"/>
      <w:r w:rsidRPr="00272397">
        <w:rPr>
          <w:rFonts w:ascii="Times New Roman" w:hAnsi="Times New Roman" w:cs="Times New Roman"/>
          <w:b/>
          <w:sz w:val="40"/>
          <w:szCs w:val="40"/>
        </w:rPr>
        <w:t>Магістерська</w:t>
      </w:r>
      <w:proofErr w:type="spellEnd"/>
      <w:r w:rsidRPr="00272397">
        <w:rPr>
          <w:rFonts w:ascii="Times New Roman" w:hAnsi="Times New Roman" w:cs="Times New Roman"/>
          <w:b/>
          <w:sz w:val="40"/>
          <w:szCs w:val="40"/>
        </w:rPr>
        <w:t xml:space="preserve"> </w:t>
      </w:r>
      <w:proofErr w:type="spellStart"/>
      <w:r w:rsidRPr="00272397">
        <w:rPr>
          <w:rFonts w:ascii="Times New Roman" w:hAnsi="Times New Roman" w:cs="Times New Roman"/>
          <w:b/>
          <w:sz w:val="40"/>
          <w:szCs w:val="40"/>
        </w:rPr>
        <w:t>дисертація</w:t>
      </w:r>
      <w:proofErr w:type="spellEnd"/>
    </w:p>
    <w:p w:rsidR="00F36252" w:rsidRPr="00272397" w:rsidRDefault="00F36252" w:rsidP="00026CB0">
      <w:pPr>
        <w:spacing w:after="120" w:line="360" w:lineRule="auto"/>
        <w:jc w:val="center"/>
        <w:rPr>
          <w:rFonts w:ascii="Times New Roman" w:hAnsi="Times New Roman" w:cs="Times New Roman"/>
          <w:b/>
          <w:sz w:val="28"/>
          <w:szCs w:val="28"/>
        </w:rPr>
      </w:pPr>
      <w:r w:rsidRPr="00272397">
        <w:rPr>
          <w:rFonts w:ascii="Times New Roman" w:hAnsi="Times New Roman" w:cs="Times New Roman"/>
          <w:b/>
          <w:sz w:val="28"/>
          <w:szCs w:val="28"/>
        </w:rPr>
        <w:t xml:space="preserve">на </w:t>
      </w:r>
      <w:proofErr w:type="spellStart"/>
      <w:r w:rsidRPr="00272397">
        <w:rPr>
          <w:rFonts w:ascii="Times New Roman" w:hAnsi="Times New Roman" w:cs="Times New Roman"/>
          <w:b/>
          <w:sz w:val="28"/>
          <w:szCs w:val="28"/>
        </w:rPr>
        <w:t>здобуття</w:t>
      </w:r>
      <w:proofErr w:type="spellEnd"/>
      <w:r w:rsidRPr="00272397">
        <w:rPr>
          <w:rFonts w:ascii="Times New Roman" w:hAnsi="Times New Roman" w:cs="Times New Roman"/>
          <w:b/>
          <w:sz w:val="28"/>
          <w:szCs w:val="28"/>
        </w:rPr>
        <w:t xml:space="preserve"> </w:t>
      </w:r>
      <w:proofErr w:type="spellStart"/>
      <w:r w:rsidRPr="00272397">
        <w:rPr>
          <w:rFonts w:ascii="Times New Roman" w:hAnsi="Times New Roman" w:cs="Times New Roman"/>
          <w:b/>
          <w:sz w:val="28"/>
          <w:szCs w:val="28"/>
        </w:rPr>
        <w:t>ступеня</w:t>
      </w:r>
      <w:proofErr w:type="spellEnd"/>
      <w:r w:rsidRPr="00272397">
        <w:rPr>
          <w:rFonts w:ascii="Times New Roman" w:hAnsi="Times New Roman" w:cs="Times New Roman"/>
          <w:b/>
          <w:sz w:val="28"/>
          <w:szCs w:val="28"/>
        </w:rPr>
        <w:t xml:space="preserve"> </w:t>
      </w:r>
      <w:proofErr w:type="spellStart"/>
      <w:r w:rsidRPr="00272397">
        <w:rPr>
          <w:rFonts w:ascii="Times New Roman" w:hAnsi="Times New Roman" w:cs="Times New Roman"/>
          <w:b/>
          <w:sz w:val="28"/>
          <w:szCs w:val="28"/>
        </w:rPr>
        <w:t>магістра</w:t>
      </w:r>
      <w:proofErr w:type="spellEnd"/>
    </w:p>
    <w:p w:rsidR="00F36252" w:rsidRDefault="00F36252" w:rsidP="00026CB0">
      <w:pPr>
        <w:spacing w:after="120" w:line="360" w:lineRule="auto"/>
        <w:jc w:val="center"/>
        <w:rPr>
          <w:rFonts w:ascii="Times New Roman" w:hAnsi="Times New Roman" w:cs="Times New Roman"/>
          <w:b/>
          <w:sz w:val="28"/>
          <w:szCs w:val="28"/>
        </w:rPr>
      </w:pPr>
      <w:proofErr w:type="spellStart"/>
      <w:r w:rsidRPr="00272397">
        <w:rPr>
          <w:rFonts w:ascii="Times New Roman" w:hAnsi="Times New Roman" w:cs="Times New Roman"/>
          <w:b/>
          <w:sz w:val="28"/>
          <w:szCs w:val="28"/>
        </w:rPr>
        <w:t>зі</w:t>
      </w:r>
      <w:proofErr w:type="spellEnd"/>
      <w:r w:rsidRPr="00272397">
        <w:rPr>
          <w:rFonts w:ascii="Times New Roman" w:hAnsi="Times New Roman" w:cs="Times New Roman"/>
          <w:b/>
          <w:sz w:val="28"/>
          <w:szCs w:val="28"/>
        </w:rPr>
        <w:t xml:space="preserve"> </w:t>
      </w:r>
      <w:proofErr w:type="spellStart"/>
      <w:r w:rsidRPr="00272397">
        <w:rPr>
          <w:rFonts w:ascii="Times New Roman" w:hAnsi="Times New Roman" w:cs="Times New Roman"/>
          <w:b/>
          <w:sz w:val="28"/>
          <w:szCs w:val="28"/>
        </w:rPr>
        <w:t>спеціальності</w:t>
      </w:r>
      <w:proofErr w:type="spellEnd"/>
      <w:r w:rsidRPr="00272397">
        <w:rPr>
          <w:rFonts w:ascii="Times New Roman" w:hAnsi="Times New Roman" w:cs="Times New Roman"/>
          <w:b/>
          <w:sz w:val="28"/>
          <w:szCs w:val="28"/>
        </w:rPr>
        <w:t xml:space="preserve"> 111 «Математика»</w:t>
      </w:r>
    </w:p>
    <w:p w:rsidR="00F36252" w:rsidRPr="00A06A78" w:rsidRDefault="00F36252" w:rsidP="00A06A78">
      <w:pPr>
        <w:spacing w:after="120" w:line="360" w:lineRule="auto"/>
        <w:jc w:val="center"/>
        <w:rPr>
          <w:rFonts w:ascii="Times New Roman" w:hAnsi="Times New Roman" w:cs="Times New Roman"/>
          <w:b/>
          <w:bCs/>
          <w:sz w:val="28"/>
          <w:szCs w:val="28"/>
          <w:lang w:val="uk-UA"/>
        </w:rPr>
      </w:pPr>
      <w:r>
        <w:rPr>
          <w:rFonts w:ascii="Times New Roman" w:hAnsi="Times New Roman" w:cs="Times New Roman"/>
          <w:b/>
          <w:sz w:val="28"/>
          <w:szCs w:val="28"/>
          <w:lang w:val="uk-UA"/>
        </w:rPr>
        <w:t xml:space="preserve">на тему: «Умови </w:t>
      </w:r>
      <w:proofErr w:type="spellStart"/>
      <w:r>
        <w:rPr>
          <w:rFonts w:ascii="Times New Roman" w:hAnsi="Times New Roman" w:cs="Times New Roman"/>
          <w:b/>
          <w:sz w:val="28"/>
          <w:szCs w:val="28"/>
          <w:lang w:val="uk-UA"/>
        </w:rPr>
        <w:t>інтегровності</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комплекснозначних</w:t>
      </w:r>
      <w:proofErr w:type="spellEnd"/>
      <w:r>
        <w:rPr>
          <w:rFonts w:ascii="Times New Roman" w:hAnsi="Times New Roman" w:cs="Times New Roman"/>
          <w:b/>
          <w:sz w:val="28"/>
          <w:szCs w:val="28"/>
          <w:lang w:val="uk-UA"/>
        </w:rPr>
        <w:t xml:space="preserve"> тригонометричних рядів »</w:t>
      </w:r>
    </w:p>
    <w:p w:rsidR="00F36252" w:rsidRPr="0054240C" w:rsidRDefault="00F36252" w:rsidP="00A06A78">
      <w:pPr>
        <w:spacing w:after="0" w:line="240" w:lineRule="auto"/>
        <w:rPr>
          <w:rFonts w:ascii="Times New Roman" w:hAnsi="Times New Roman" w:cs="Times New Roman"/>
          <w:bCs/>
          <w:sz w:val="28"/>
          <w:szCs w:val="28"/>
        </w:rPr>
      </w:pPr>
      <w:proofErr w:type="spellStart"/>
      <w:r>
        <w:rPr>
          <w:rFonts w:ascii="Times New Roman" w:hAnsi="Times New Roman" w:cs="Times New Roman"/>
          <w:bCs/>
          <w:sz w:val="28"/>
          <w:szCs w:val="28"/>
        </w:rPr>
        <w:t>Виконала</w:t>
      </w:r>
      <w:proofErr w:type="spellEnd"/>
      <w:r w:rsidRPr="0054240C">
        <w:rPr>
          <w:rFonts w:ascii="Times New Roman" w:hAnsi="Times New Roman" w:cs="Times New Roman"/>
          <w:bCs/>
          <w:sz w:val="28"/>
          <w:szCs w:val="28"/>
        </w:rPr>
        <w:t xml:space="preserve">: </w:t>
      </w:r>
    </w:p>
    <w:p w:rsidR="00F36252" w:rsidRPr="0054240C" w:rsidRDefault="00F36252" w:rsidP="00A06A78">
      <w:pPr>
        <w:spacing w:after="0" w:line="240" w:lineRule="auto"/>
        <w:rPr>
          <w:rFonts w:ascii="Times New Roman" w:hAnsi="Times New Roman" w:cs="Times New Roman"/>
          <w:sz w:val="28"/>
          <w:szCs w:val="28"/>
        </w:rPr>
      </w:pPr>
      <w:r>
        <w:rPr>
          <w:rFonts w:ascii="Times New Roman" w:hAnsi="Times New Roman" w:cs="Times New Roman"/>
          <w:bCs/>
          <w:sz w:val="28"/>
          <w:szCs w:val="28"/>
        </w:rPr>
        <w:t>студентка</w:t>
      </w:r>
      <w:r w:rsidRPr="0054240C">
        <w:rPr>
          <w:rFonts w:ascii="Times New Roman" w:hAnsi="Times New Roman" w:cs="Times New Roman"/>
          <w:bCs/>
          <w:sz w:val="28"/>
          <w:szCs w:val="28"/>
        </w:rPr>
        <w:t xml:space="preserve"> </w:t>
      </w:r>
      <w:r w:rsidRPr="0054240C">
        <w:rPr>
          <w:rFonts w:ascii="Times New Roman" w:hAnsi="Times New Roman" w:cs="Times New Roman"/>
          <w:bCs/>
          <w:sz w:val="28"/>
          <w:szCs w:val="28"/>
          <w:lang w:val="en-US"/>
        </w:rPr>
        <w:t>VI</w:t>
      </w:r>
      <w:r w:rsidRPr="0054240C">
        <w:rPr>
          <w:rFonts w:ascii="Times New Roman" w:hAnsi="Times New Roman" w:cs="Times New Roman"/>
          <w:bCs/>
          <w:sz w:val="28"/>
          <w:szCs w:val="28"/>
        </w:rPr>
        <w:t xml:space="preserve"> курсу, </w:t>
      </w:r>
      <w:proofErr w:type="spellStart"/>
      <w:r w:rsidRPr="0054240C">
        <w:rPr>
          <w:rFonts w:ascii="Times New Roman" w:hAnsi="Times New Roman" w:cs="Times New Roman"/>
          <w:bCs/>
          <w:sz w:val="28"/>
          <w:szCs w:val="28"/>
        </w:rPr>
        <w:t>групи</w:t>
      </w:r>
      <w:proofErr w:type="spellEnd"/>
      <w:r w:rsidRPr="0054240C">
        <w:rPr>
          <w:rFonts w:ascii="Times New Roman" w:hAnsi="Times New Roman" w:cs="Times New Roman"/>
          <w:bCs/>
          <w:sz w:val="28"/>
          <w:szCs w:val="28"/>
        </w:rPr>
        <w:t xml:space="preserve"> ОМ-81 </w:t>
      </w:r>
      <w:proofErr w:type="spellStart"/>
      <w:r w:rsidRPr="0054240C">
        <w:rPr>
          <w:rFonts w:ascii="Times New Roman" w:hAnsi="Times New Roman" w:cs="Times New Roman"/>
          <w:bCs/>
          <w:sz w:val="28"/>
          <w:szCs w:val="28"/>
        </w:rPr>
        <w:t>мп</w:t>
      </w:r>
      <w:proofErr w:type="spellEnd"/>
      <w:r w:rsidRPr="0054240C">
        <w:rPr>
          <w:rFonts w:ascii="Times New Roman" w:hAnsi="Times New Roman" w:cs="Times New Roman"/>
          <w:sz w:val="28"/>
          <w:szCs w:val="28"/>
        </w:rPr>
        <w:t xml:space="preserve"> </w:t>
      </w:r>
    </w:p>
    <w:p w:rsidR="00F36252" w:rsidRPr="0054240C" w:rsidRDefault="00F36252" w:rsidP="00A06A78">
      <w:pPr>
        <w:tabs>
          <w:tab w:val="left" w:pos="7513"/>
        </w:tabs>
        <w:spacing w:after="0" w:line="240" w:lineRule="auto"/>
        <w:rPr>
          <w:rFonts w:ascii="Times New Roman" w:hAnsi="Times New Roman" w:cs="Times New Roman"/>
          <w:bCs/>
          <w:sz w:val="28"/>
          <w:szCs w:val="28"/>
        </w:rPr>
      </w:pPr>
      <w:proofErr w:type="spellStart"/>
      <w:r>
        <w:rPr>
          <w:rFonts w:ascii="Times New Roman" w:hAnsi="Times New Roman" w:cs="Times New Roman"/>
          <w:bCs/>
          <w:sz w:val="28"/>
          <w:szCs w:val="28"/>
          <w:lang w:val="uk-UA"/>
        </w:rPr>
        <w:t>Хомутинська</w:t>
      </w:r>
      <w:proofErr w:type="spellEnd"/>
      <w:r>
        <w:rPr>
          <w:rFonts w:ascii="Times New Roman" w:hAnsi="Times New Roman" w:cs="Times New Roman"/>
          <w:bCs/>
          <w:sz w:val="28"/>
          <w:szCs w:val="28"/>
          <w:lang w:val="uk-UA"/>
        </w:rPr>
        <w:t xml:space="preserve"> Дар’я Романівна </w:t>
      </w:r>
      <w:r w:rsidRPr="0054240C">
        <w:rPr>
          <w:rFonts w:ascii="Times New Roman" w:hAnsi="Times New Roman" w:cs="Times New Roman"/>
          <w:bCs/>
          <w:sz w:val="28"/>
          <w:szCs w:val="28"/>
        </w:rPr>
        <w:tab/>
        <w:t>__________</w:t>
      </w:r>
    </w:p>
    <w:p w:rsidR="00F36252" w:rsidRPr="0054240C" w:rsidRDefault="00F36252" w:rsidP="00A06A78">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proofErr w:type="spellStart"/>
      <w:r w:rsidRPr="0054240C">
        <w:rPr>
          <w:rFonts w:ascii="Times New Roman" w:hAnsi="Times New Roman" w:cs="Times New Roman"/>
          <w:bCs/>
          <w:sz w:val="28"/>
          <w:szCs w:val="28"/>
        </w:rPr>
        <w:t>Керівник</w:t>
      </w:r>
      <w:proofErr w:type="spellEnd"/>
      <w:r w:rsidRPr="0054240C">
        <w:rPr>
          <w:rFonts w:ascii="Times New Roman" w:hAnsi="Times New Roman" w:cs="Times New Roman"/>
          <w:bCs/>
          <w:sz w:val="28"/>
          <w:szCs w:val="28"/>
        </w:rPr>
        <w:t>:</w:t>
      </w:r>
      <w:r w:rsidRPr="0054240C">
        <w:rPr>
          <w:rFonts w:ascii="Times New Roman" w:hAnsi="Times New Roman" w:cs="Times New Roman"/>
          <w:sz w:val="28"/>
          <w:szCs w:val="28"/>
        </w:rPr>
        <w:t xml:space="preserve"> </w:t>
      </w:r>
    </w:p>
    <w:p w:rsidR="00F36252" w:rsidRPr="0054240C" w:rsidRDefault="00F36252" w:rsidP="00A06A78">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Pr>
          <w:rFonts w:ascii="Times New Roman" w:hAnsi="Times New Roman" w:cs="Times New Roman"/>
          <w:bCs/>
          <w:sz w:val="28"/>
          <w:szCs w:val="28"/>
          <w:lang w:val="uk-UA"/>
        </w:rPr>
        <w:t>Доктор фізико-математичних наук,</w:t>
      </w:r>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професор</w:t>
      </w:r>
      <w:proofErr w:type="spellEnd"/>
    </w:p>
    <w:p w:rsidR="00F36252" w:rsidRPr="0054240C" w:rsidRDefault="00F36252" w:rsidP="00A06A78">
      <w:pPr>
        <w:tabs>
          <w:tab w:val="left" w:pos="7513"/>
        </w:tabs>
        <w:spacing w:after="0" w:line="240" w:lineRule="auto"/>
        <w:rPr>
          <w:rFonts w:ascii="Times New Roman" w:hAnsi="Times New Roman" w:cs="Times New Roman"/>
          <w:bCs/>
          <w:sz w:val="28"/>
          <w:szCs w:val="28"/>
        </w:rPr>
      </w:pPr>
      <w:proofErr w:type="spellStart"/>
      <w:r>
        <w:rPr>
          <w:rFonts w:ascii="Times New Roman" w:hAnsi="Times New Roman" w:cs="Times New Roman"/>
          <w:bCs/>
          <w:sz w:val="28"/>
          <w:szCs w:val="28"/>
          <w:lang w:val="uk-UA"/>
        </w:rPr>
        <w:t>Задерей</w:t>
      </w:r>
      <w:proofErr w:type="spellEnd"/>
      <w:r>
        <w:rPr>
          <w:rFonts w:ascii="Times New Roman" w:hAnsi="Times New Roman" w:cs="Times New Roman"/>
          <w:bCs/>
          <w:sz w:val="28"/>
          <w:szCs w:val="28"/>
          <w:lang w:val="uk-UA"/>
        </w:rPr>
        <w:t xml:space="preserve"> Петро Васильович</w:t>
      </w:r>
      <w:r w:rsidRPr="0054240C">
        <w:rPr>
          <w:rFonts w:ascii="Times New Roman" w:hAnsi="Times New Roman" w:cs="Times New Roman"/>
          <w:bCs/>
          <w:sz w:val="28"/>
          <w:szCs w:val="28"/>
        </w:rPr>
        <w:tab/>
        <w:t>__________</w:t>
      </w:r>
    </w:p>
    <w:p w:rsidR="00F36252" w:rsidRPr="0054240C" w:rsidRDefault="00F36252" w:rsidP="00A06A78">
      <w:pPr>
        <w:tabs>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sidRPr="0054240C">
        <w:rPr>
          <w:rFonts w:ascii="Times New Roman" w:hAnsi="Times New Roman" w:cs="Times New Roman"/>
          <w:bCs/>
          <w:sz w:val="28"/>
          <w:szCs w:val="28"/>
        </w:rPr>
        <w:t>Рецензент:</w:t>
      </w:r>
    </w:p>
    <w:p w:rsidR="00F36252" w:rsidRPr="0054240C" w:rsidRDefault="00F36252" w:rsidP="00A06A78">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54240C">
        <w:rPr>
          <w:rFonts w:ascii="Times New Roman" w:hAnsi="Times New Roman" w:cs="Times New Roman"/>
          <w:bCs/>
          <w:sz w:val="28"/>
          <w:szCs w:val="28"/>
        </w:rPr>
        <w:t xml:space="preserve">Посада, </w:t>
      </w:r>
      <w:proofErr w:type="spellStart"/>
      <w:r w:rsidRPr="0054240C">
        <w:rPr>
          <w:rFonts w:ascii="Times New Roman" w:hAnsi="Times New Roman" w:cs="Times New Roman"/>
          <w:bCs/>
          <w:sz w:val="28"/>
          <w:szCs w:val="28"/>
        </w:rPr>
        <w:t>науковий</w:t>
      </w:r>
      <w:proofErr w:type="spellEnd"/>
      <w:r w:rsidRPr="0054240C">
        <w:rPr>
          <w:rFonts w:ascii="Times New Roman" w:hAnsi="Times New Roman" w:cs="Times New Roman"/>
          <w:bCs/>
          <w:sz w:val="28"/>
          <w:szCs w:val="28"/>
        </w:rPr>
        <w:t xml:space="preserve"> </w:t>
      </w:r>
      <w:proofErr w:type="spellStart"/>
      <w:r w:rsidRPr="0054240C">
        <w:rPr>
          <w:rFonts w:ascii="Times New Roman" w:hAnsi="Times New Roman" w:cs="Times New Roman"/>
          <w:bCs/>
          <w:sz w:val="28"/>
          <w:szCs w:val="28"/>
        </w:rPr>
        <w:t>ступінь</w:t>
      </w:r>
      <w:proofErr w:type="spellEnd"/>
      <w:r w:rsidRPr="0054240C">
        <w:rPr>
          <w:rFonts w:ascii="Times New Roman" w:hAnsi="Times New Roman" w:cs="Times New Roman"/>
          <w:bCs/>
          <w:sz w:val="28"/>
          <w:szCs w:val="28"/>
        </w:rPr>
        <w:t xml:space="preserve">, </w:t>
      </w:r>
      <w:proofErr w:type="spellStart"/>
      <w:r w:rsidRPr="0054240C">
        <w:rPr>
          <w:rFonts w:ascii="Times New Roman" w:hAnsi="Times New Roman" w:cs="Times New Roman"/>
          <w:bCs/>
          <w:sz w:val="28"/>
          <w:szCs w:val="28"/>
        </w:rPr>
        <w:t>вчене</w:t>
      </w:r>
      <w:proofErr w:type="spellEnd"/>
      <w:r w:rsidRPr="0054240C">
        <w:rPr>
          <w:rFonts w:ascii="Times New Roman" w:hAnsi="Times New Roman" w:cs="Times New Roman"/>
          <w:bCs/>
          <w:sz w:val="28"/>
          <w:szCs w:val="28"/>
        </w:rPr>
        <w:t xml:space="preserve"> </w:t>
      </w:r>
      <w:proofErr w:type="spellStart"/>
      <w:r w:rsidRPr="0054240C">
        <w:rPr>
          <w:rFonts w:ascii="Times New Roman" w:hAnsi="Times New Roman" w:cs="Times New Roman"/>
          <w:bCs/>
          <w:sz w:val="28"/>
          <w:szCs w:val="28"/>
        </w:rPr>
        <w:t>звання</w:t>
      </w:r>
      <w:proofErr w:type="spellEnd"/>
      <w:r w:rsidRPr="0054240C">
        <w:rPr>
          <w:rFonts w:ascii="Times New Roman" w:hAnsi="Times New Roman" w:cs="Times New Roman"/>
          <w:bCs/>
          <w:sz w:val="28"/>
          <w:szCs w:val="28"/>
        </w:rPr>
        <w:t>,</w:t>
      </w:r>
    </w:p>
    <w:p w:rsidR="00F36252" w:rsidRPr="0054240C" w:rsidRDefault="00F36252" w:rsidP="00A06A78">
      <w:pPr>
        <w:tabs>
          <w:tab w:val="left" w:pos="7513"/>
        </w:tabs>
        <w:spacing w:after="0" w:line="240" w:lineRule="auto"/>
        <w:rPr>
          <w:rFonts w:ascii="Times New Roman" w:hAnsi="Times New Roman" w:cs="Times New Roman"/>
          <w:bCs/>
          <w:sz w:val="28"/>
          <w:szCs w:val="28"/>
        </w:rPr>
      </w:pPr>
      <w:proofErr w:type="spellStart"/>
      <w:r w:rsidRPr="0054240C">
        <w:rPr>
          <w:rFonts w:ascii="Times New Roman" w:hAnsi="Times New Roman" w:cs="Times New Roman"/>
          <w:bCs/>
          <w:sz w:val="28"/>
          <w:szCs w:val="28"/>
        </w:rPr>
        <w:t>Прізвище</w:t>
      </w:r>
      <w:proofErr w:type="spellEnd"/>
      <w:r w:rsidRPr="0054240C">
        <w:rPr>
          <w:rFonts w:ascii="Times New Roman" w:hAnsi="Times New Roman" w:cs="Times New Roman"/>
          <w:bCs/>
          <w:sz w:val="28"/>
          <w:szCs w:val="28"/>
        </w:rPr>
        <w:t xml:space="preserve">, </w:t>
      </w:r>
      <w:proofErr w:type="spellStart"/>
      <w:r w:rsidRPr="0054240C">
        <w:rPr>
          <w:rFonts w:ascii="Times New Roman" w:hAnsi="Times New Roman" w:cs="Times New Roman"/>
          <w:bCs/>
          <w:sz w:val="28"/>
          <w:szCs w:val="28"/>
        </w:rPr>
        <w:t>ініціали</w:t>
      </w:r>
      <w:proofErr w:type="spellEnd"/>
      <w:r w:rsidRPr="0054240C">
        <w:rPr>
          <w:rFonts w:ascii="Times New Roman" w:hAnsi="Times New Roman" w:cs="Times New Roman"/>
          <w:bCs/>
          <w:sz w:val="28"/>
          <w:szCs w:val="28"/>
        </w:rPr>
        <w:tab/>
        <w:t>__________</w:t>
      </w:r>
    </w:p>
    <w:p w:rsidR="00F36252" w:rsidRPr="0054240C" w:rsidRDefault="00F36252" w:rsidP="00026CB0">
      <w:pPr>
        <w:tabs>
          <w:tab w:val="left" w:pos="330"/>
        </w:tabs>
        <w:spacing w:line="360" w:lineRule="auto"/>
        <w:ind w:left="4536"/>
        <w:rPr>
          <w:rFonts w:ascii="Times New Roman" w:hAnsi="Times New Roman" w:cs="Times New Roman"/>
          <w:sz w:val="28"/>
          <w:szCs w:val="28"/>
        </w:rPr>
      </w:pPr>
    </w:p>
    <w:p w:rsidR="00F36252" w:rsidRPr="0054240C" w:rsidRDefault="00F36252" w:rsidP="00026CB0">
      <w:pPr>
        <w:tabs>
          <w:tab w:val="left" w:pos="330"/>
        </w:tabs>
        <w:spacing w:line="360" w:lineRule="auto"/>
        <w:ind w:left="4536"/>
        <w:rPr>
          <w:rFonts w:ascii="Times New Roman" w:hAnsi="Times New Roman" w:cs="Times New Roman"/>
          <w:sz w:val="28"/>
          <w:szCs w:val="28"/>
        </w:rPr>
      </w:pPr>
    </w:p>
    <w:p w:rsidR="00F36252" w:rsidRPr="0054240C" w:rsidRDefault="00F36252" w:rsidP="00A06A78">
      <w:pPr>
        <w:tabs>
          <w:tab w:val="left" w:pos="330"/>
        </w:tabs>
        <w:spacing w:line="240" w:lineRule="auto"/>
        <w:ind w:left="4536"/>
        <w:rPr>
          <w:rFonts w:ascii="Times New Roman" w:hAnsi="Times New Roman" w:cs="Times New Roman"/>
          <w:sz w:val="28"/>
          <w:szCs w:val="28"/>
        </w:rPr>
      </w:pPr>
      <w:proofErr w:type="spellStart"/>
      <w:r w:rsidRPr="0054240C">
        <w:rPr>
          <w:rFonts w:ascii="Times New Roman" w:hAnsi="Times New Roman" w:cs="Times New Roman"/>
          <w:sz w:val="28"/>
          <w:szCs w:val="28"/>
        </w:rPr>
        <w:t>Засвідчую</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що</w:t>
      </w:r>
      <w:proofErr w:type="spellEnd"/>
      <w:r w:rsidRPr="0054240C">
        <w:rPr>
          <w:rFonts w:ascii="Times New Roman" w:hAnsi="Times New Roman" w:cs="Times New Roman"/>
          <w:sz w:val="28"/>
          <w:szCs w:val="28"/>
        </w:rPr>
        <w:t xml:space="preserve"> у </w:t>
      </w:r>
      <w:proofErr w:type="spellStart"/>
      <w:r w:rsidRPr="0054240C">
        <w:rPr>
          <w:rFonts w:ascii="Times New Roman" w:hAnsi="Times New Roman" w:cs="Times New Roman"/>
          <w:sz w:val="28"/>
          <w:szCs w:val="28"/>
        </w:rPr>
        <w:t>цій</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магістерській</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дисертації</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немає</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запозичень</w:t>
      </w:r>
      <w:proofErr w:type="spellEnd"/>
      <w:r w:rsidRPr="0054240C">
        <w:rPr>
          <w:rFonts w:ascii="Times New Roman" w:hAnsi="Times New Roman" w:cs="Times New Roman"/>
          <w:sz w:val="28"/>
          <w:szCs w:val="28"/>
        </w:rPr>
        <w:t xml:space="preserve"> з </w:t>
      </w:r>
      <w:proofErr w:type="spellStart"/>
      <w:r w:rsidRPr="0054240C">
        <w:rPr>
          <w:rFonts w:ascii="Times New Roman" w:hAnsi="Times New Roman" w:cs="Times New Roman"/>
          <w:sz w:val="28"/>
          <w:szCs w:val="28"/>
        </w:rPr>
        <w:t>праць</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інших</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авторів</w:t>
      </w:r>
      <w:proofErr w:type="spellEnd"/>
      <w:r w:rsidRPr="0054240C">
        <w:rPr>
          <w:rFonts w:ascii="Times New Roman" w:hAnsi="Times New Roman" w:cs="Times New Roman"/>
          <w:sz w:val="28"/>
          <w:szCs w:val="28"/>
        </w:rPr>
        <w:t xml:space="preserve"> без </w:t>
      </w:r>
      <w:proofErr w:type="spellStart"/>
      <w:r w:rsidRPr="0054240C">
        <w:rPr>
          <w:rFonts w:ascii="Times New Roman" w:hAnsi="Times New Roman" w:cs="Times New Roman"/>
          <w:sz w:val="28"/>
          <w:szCs w:val="28"/>
        </w:rPr>
        <w:t>відповідних</w:t>
      </w:r>
      <w:proofErr w:type="spellEnd"/>
      <w:r w:rsidRPr="0054240C">
        <w:rPr>
          <w:rFonts w:ascii="Times New Roman" w:hAnsi="Times New Roman" w:cs="Times New Roman"/>
          <w:sz w:val="28"/>
          <w:szCs w:val="28"/>
        </w:rPr>
        <w:t xml:space="preserve"> </w:t>
      </w:r>
      <w:proofErr w:type="spellStart"/>
      <w:r w:rsidRPr="0054240C">
        <w:rPr>
          <w:rFonts w:ascii="Times New Roman" w:hAnsi="Times New Roman" w:cs="Times New Roman"/>
          <w:sz w:val="28"/>
          <w:szCs w:val="28"/>
        </w:rPr>
        <w:t>посилань</w:t>
      </w:r>
      <w:proofErr w:type="spellEnd"/>
      <w:r w:rsidRPr="0054240C">
        <w:rPr>
          <w:rFonts w:ascii="Times New Roman" w:hAnsi="Times New Roman" w:cs="Times New Roman"/>
          <w:sz w:val="28"/>
          <w:szCs w:val="28"/>
        </w:rPr>
        <w:t>.</w:t>
      </w:r>
    </w:p>
    <w:p w:rsidR="00F36252" w:rsidRPr="00A06A78" w:rsidRDefault="00F36252" w:rsidP="00A06A78">
      <w:pPr>
        <w:tabs>
          <w:tab w:val="left" w:pos="330"/>
        </w:tabs>
        <w:spacing w:line="360" w:lineRule="auto"/>
        <w:ind w:left="4536"/>
        <w:rPr>
          <w:rFonts w:ascii="Times New Roman" w:hAnsi="Times New Roman" w:cs="Times New Roman"/>
          <w:sz w:val="28"/>
          <w:szCs w:val="28"/>
        </w:rPr>
      </w:pPr>
      <w:r w:rsidRPr="0054240C">
        <w:rPr>
          <w:rFonts w:ascii="Times New Roman" w:hAnsi="Times New Roman" w:cs="Times New Roman"/>
          <w:sz w:val="28"/>
          <w:szCs w:val="28"/>
        </w:rPr>
        <w:t>Студент</w:t>
      </w:r>
      <w:r>
        <w:rPr>
          <w:rFonts w:ascii="Times New Roman" w:hAnsi="Times New Roman" w:cs="Times New Roman"/>
          <w:sz w:val="28"/>
          <w:szCs w:val="28"/>
        </w:rPr>
        <w:t>ка</w:t>
      </w:r>
      <w:r w:rsidRPr="0054240C">
        <w:rPr>
          <w:rFonts w:ascii="Times New Roman" w:hAnsi="Times New Roman" w:cs="Times New Roman"/>
          <w:sz w:val="28"/>
          <w:szCs w:val="28"/>
        </w:rPr>
        <w:t xml:space="preserve"> _____________</w:t>
      </w:r>
    </w:p>
    <w:p w:rsidR="00B4021E" w:rsidRPr="00D34740" w:rsidRDefault="00B4021E" w:rsidP="00026CB0">
      <w:pPr>
        <w:spacing w:after="120" w:line="360" w:lineRule="auto"/>
        <w:jc w:val="center"/>
        <w:rPr>
          <w:rFonts w:ascii="Times New Roman" w:hAnsi="Times New Roman" w:cs="Times New Roman"/>
          <w:b/>
          <w:bCs/>
          <w:sz w:val="28"/>
        </w:rPr>
      </w:pPr>
      <w:proofErr w:type="spellStart"/>
      <w:r w:rsidRPr="00D34740">
        <w:rPr>
          <w:rFonts w:ascii="Times New Roman" w:hAnsi="Times New Roman" w:cs="Times New Roman"/>
          <w:b/>
          <w:bCs/>
          <w:sz w:val="28"/>
        </w:rPr>
        <w:lastRenderedPageBreak/>
        <w:t>Національний</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технічний</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університет</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України</w:t>
      </w:r>
      <w:proofErr w:type="spellEnd"/>
    </w:p>
    <w:p w:rsidR="00B4021E" w:rsidRPr="00D34740" w:rsidRDefault="00B4021E" w:rsidP="00026CB0">
      <w:pPr>
        <w:spacing w:after="120" w:line="360" w:lineRule="auto"/>
        <w:jc w:val="center"/>
        <w:rPr>
          <w:rFonts w:ascii="Times New Roman" w:hAnsi="Times New Roman" w:cs="Times New Roman"/>
          <w:b/>
          <w:bCs/>
          <w:sz w:val="28"/>
        </w:rPr>
      </w:pPr>
      <w:r w:rsidRPr="00D34740">
        <w:rPr>
          <w:rFonts w:ascii="Times New Roman" w:hAnsi="Times New Roman" w:cs="Times New Roman"/>
          <w:b/>
          <w:bCs/>
          <w:sz w:val="28"/>
        </w:rPr>
        <w:t>«</w:t>
      </w:r>
      <w:proofErr w:type="spellStart"/>
      <w:r w:rsidRPr="00D34740">
        <w:rPr>
          <w:rFonts w:ascii="Times New Roman" w:hAnsi="Times New Roman" w:cs="Times New Roman"/>
          <w:b/>
          <w:bCs/>
          <w:sz w:val="28"/>
        </w:rPr>
        <w:t>Київський</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політехнічний</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інститут</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імені</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Ігоря</w:t>
      </w:r>
      <w:proofErr w:type="spellEnd"/>
      <w:r w:rsidRPr="00D34740">
        <w:rPr>
          <w:rFonts w:ascii="Times New Roman" w:hAnsi="Times New Roman" w:cs="Times New Roman"/>
          <w:b/>
          <w:bCs/>
          <w:sz w:val="28"/>
        </w:rPr>
        <w:t xml:space="preserve"> </w:t>
      </w:r>
      <w:proofErr w:type="spellStart"/>
      <w:r w:rsidRPr="00D34740">
        <w:rPr>
          <w:rFonts w:ascii="Times New Roman" w:hAnsi="Times New Roman" w:cs="Times New Roman"/>
          <w:b/>
          <w:bCs/>
          <w:sz w:val="28"/>
        </w:rPr>
        <w:t>Сікорського</w:t>
      </w:r>
      <w:proofErr w:type="spellEnd"/>
      <w:r w:rsidRPr="00D34740">
        <w:rPr>
          <w:rFonts w:ascii="Times New Roman" w:hAnsi="Times New Roman" w:cs="Times New Roman"/>
          <w:b/>
          <w:bCs/>
          <w:sz w:val="28"/>
        </w:rPr>
        <w:t>»</w:t>
      </w:r>
    </w:p>
    <w:p w:rsidR="00B4021E" w:rsidRDefault="00B4021E" w:rsidP="00026CB0">
      <w:pPr>
        <w:spacing w:after="0" w:line="360" w:lineRule="auto"/>
        <w:ind w:right="57"/>
        <w:jc w:val="center"/>
        <w:rPr>
          <w:rFonts w:ascii="Times New Roman" w:hAnsi="Times New Roman" w:cs="Times New Roman"/>
          <w:b/>
          <w:sz w:val="28"/>
          <w:szCs w:val="28"/>
          <w:lang w:val="uk-UA"/>
        </w:rPr>
      </w:pPr>
      <w:r>
        <w:rPr>
          <w:rFonts w:ascii="Times New Roman" w:hAnsi="Times New Roman" w:cs="Times New Roman"/>
          <w:b/>
          <w:sz w:val="28"/>
          <w:szCs w:val="28"/>
          <w:lang w:val="uk-UA"/>
        </w:rPr>
        <w:t>Фізико-математичний факультет</w:t>
      </w:r>
    </w:p>
    <w:p w:rsidR="00B4021E" w:rsidRPr="00D34740" w:rsidRDefault="00B4021E" w:rsidP="00026CB0">
      <w:pPr>
        <w:spacing w:after="0" w:line="360" w:lineRule="auto"/>
        <w:ind w:right="57"/>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математичного аналізу та теорії ймовірностей</w:t>
      </w:r>
    </w:p>
    <w:p w:rsidR="00B4021E" w:rsidRPr="00D34740" w:rsidRDefault="00B4021E" w:rsidP="00026CB0">
      <w:pPr>
        <w:spacing w:after="120" w:line="360" w:lineRule="auto"/>
        <w:rPr>
          <w:rFonts w:ascii="Times New Roman" w:hAnsi="Times New Roman" w:cs="Times New Roman"/>
          <w:sz w:val="28"/>
          <w:szCs w:val="28"/>
        </w:rPr>
      </w:pPr>
      <w:proofErr w:type="spellStart"/>
      <w:r w:rsidRPr="00D34740">
        <w:rPr>
          <w:rFonts w:ascii="Times New Roman" w:hAnsi="Times New Roman" w:cs="Times New Roman"/>
          <w:sz w:val="28"/>
          <w:szCs w:val="28"/>
        </w:rPr>
        <w:t>Рівень</w:t>
      </w:r>
      <w:proofErr w:type="spellEnd"/>
      <w:r w:rsidRPr="00D34740">
        <w:rPr>
          <w:rFonts w:ascii="Times New Roman" w:hAnsi="Times New Roman" w:cs="Times New Roman"/>
          <w:sz w:val="28"/>
          <w:szCs w:val="28"/>
        </w:rPr>
        <w:t xml:space="preserve"> </w:t>
      </w:r>
      <w:proofErr w:type="spellStart"/>
      <w:r w:rsidRPr="00D34740">
        <w:rPr>
          <w:rFonts w:ascii="Times New Roman" w:hAnsi="Times New Roman" w:cs="Times New Roman"/>
          <w:sz w:val="28"/>
          <w:szCs w:val="28"/>
        </w:rPr>
        <w:t>вищої</w:t>
      </w:r>
      <w:proofErr w:type="spellEnd"/>
      <w:r w:rsidRPr="00D34740">
        <w:rPr>
          <w:rFonts w:ascii="Times New Roman" w:hAnsi="Times New Roman" w:cs="Times New Roman"/>
          <w:sz w:val="28"/>
          <w:szCs w:val="28"/>
        </w:rPr>
        <w:t xml:space="preserve"> </w:t>
      </w:r>
      <w:proofErr w:type="spellStart"/>
      <w:r w:rsidRPr="00D34740">
        <w:rPr>
          <w:rFonts w:ascii="Times New Roman" w:hAnsi="Times New Roman" w:cs="Times New Roman"/>
          <w:sz w:val="28"/>
          <w:szCs w:val="28"/>
        </w:rPr>
        <w:t>освіти</w:t>
      </w:r>
      <w:proofErr w:type="spellEnd"/>
      <w:r w:rsidRPr="00D34740">
        <w:rPr>
          <w:rFonts w:ascii="Times New Roman" w:hAnsi="Times New Roman" w:cs="Times New Roman"/>
          <w:sz w:val="28"/>
          <w:szCs w:val="28"/>
        </w:rPr>
        <w:t xml:space="preserve"> – </w:t>
      </w:r>
      <w:proofErr w:type="spellStart"/>
      <w:r w:rsidRPr="00D34740">
        <w:rPr>
          <w:rFonts w:ascii="Times New Roman" w:hAnsi="Times New Roman" w:cs="Times New Roman"/>
          <w:sz w:val="28"/>
          <w:szCs w:val="28"/>
        </w:rPr>
        <w:t>другий</w:t>
      </w:r>
      <w:proofErr w:type="spellEnd"/>
      <w:r w:rsidRPr="00D34740">
        <w:rPr>
          <w:rFonts w:ascii="Times New Roman" w:hAnsi="Times New Roman" w:cs="Times New Roman"/>
          <w:sz w:val="28"/>
          <w:szCs w:val="28"/>
        </w:rPr>
        <w:t xml:space="preserve"> (</w:t>
      </w:r>
      <w:proofErr w:type="spellStart"/>
      <w:r w:rsidRPr="00D34740">
        <w:rPr>
          <w:rFonts w:ascii="Times New Roman" w:hAnsi="Times New Roman" w:cs="Times New Roman"/>
          <w:sz w:val="28"/>
          <w:szCs w:val="28"/>
        </w:rPr>
        <w:t>магістерський</w:t>
      </w:r>
      <w:proofErr w:type="spellEnd"/>
      <w:r w:rsidRPr="00D34740">
        <w:rPr>
          <w:rFonts w:ascii="Times New Roman" w:hAnsi="Times New Roman" w:cs="Times New Roman"/>
          <w:sz w:val="28"/>
          <w:szCs w:val="28"/>
        </w:rPr>
        <w:t xml:space="preserve">) </w:t>
      </w:r>
      <w:r w:rsidRPr="00D34740">
        <w:rPr>
          <w:rFonts w:ascii="Times New Roman" w:hAnsi="Times New Roman" w:cs="Times New Roman"/>
          <w:sz w:val="28"/>
        </w:rPr>
        <w:t xml:space="preserve">за </w:t>
      </w:r>
      <w:proofErr w:type="spellStart"/>
      <w:r w:rsidRPr="00D34740">
        <w:rPr>
          <w:rFonts w:ascii="Times New Roman" w:hAnsi="Times New Roman" w:cs="Times New Roman"/>
          <w:sz w:val="28"/>
        </w:rPr>
        <w:t>освітньо-професійною</w:t>
      </w:r>
      <w:proofErr w:type="spellEnd"/>
      <w:r w:rsidRPr="00D34740">
        <w:rPr>
          <w:rFonts w:ascii="Times New Roman" w:hAnsi="Times New Roman" w:cs="Times New Roman"/>
          <w:sz w:val="28"/>
        </w:rPr>
        <w:t xml:space="preserve"> </w:t>
      </w:r>
      <w:proofErr w:type="spellStart"/>
      <w:r w:rsidRPr="00D34740">
        <w:rPr>
          <w:rFonts w:ascii="Times New Roman" w:hAnsi="Times New Roman" w:cs="Times New Roman"/>
          <w:sz w:val="28"/>
        </w:rPr>
        <w:t>програмою</w:t>
      </w:r>
      <w:proofErr w:type="spellEnd"/>
    </w:p>
    <w:p w:rsidR="00B4021E" w:rsidRPr="00D34740" w:rsidRDefault="00B4021E" w:rsidP="00026CB0">
      <w:pPr>
        <w:spacing w:after="0" w:line="360" w:lineRule="auto"/>
        <w:ind w:right="57"/>
        <w:jc w:val="both"/>
        <w:rPr>
          <w:rFonts w:ascii="Times New Roman" w:hAnsi="Times New Roman" w:cs="Times New Roman"/>
          <w:sz w:val="28"/>
          <w:szCs w:val="28"/>
          <w:lang w:val="uk-UA"/>
        </w:rPr>
      </w:pPr>
      <w:proofErr w:type="spellStart"/>
      <w:r w:rsidRPr="00D34740">
        <w:rPr>
          <w:rFonts w:ascii="Times New Roman" w:hAnsi="Times New Roman" w:cs="Times New Roman"/>
          <w:sz w:val="28"/>
          <w:szCs w:val="28"/>
        </w:rPr>
        <w:t>Спеціальність</w:t>
      </w:r>
      <w:proofErr w:type="spellEnd"/>
      <w:r w:rsidRPr="00D34740">
        <w:rPr>
          <w:rFonts w:ascii="Times New Roman" w:hAnsi="Times New Roman" w:cs="Times New Roman"/>
          <w:sz w:val="28"/>
          <w:szCs w:val="28"/>
        </w:rPr>
        <w:t xml:space="preserve"> (</w:t>
      </w:r>
      <w:proofErr w:type="spellStart"/>
      <w:r w:rsidRPr="00D34740">
        <w:rPr>
          <w:rFonts w:ascii="Times New Roman" w:hAnsi="Times New Roman" w:cs="Times New Roman"/>
          <w:sz w:val="28"/>
          <w:szCs w:val="28"/>
        </w:rPr>
        <w:t>спеціалізація</w:t>
      </w:r>
      <w:proofErr w:type="spellEnd"/>
      <w:r w:rsidRPr="00D34740">
        <w:rPr>
          <w:rFonts w:ascii="Times New Roman" w:hAnsi="Times New Roman" w:cs="Times New Roman"/>
          <w:sz w:val="28"/>
          <w:szCs w:val="28"/>
        </w:rPr>
        <w:t>) –</w:t>
      </w:r>
      <w:r>
        <w:rPr>
          <w:rFonts w:ascii="Times New Roman" w:hAnsi="Times New Roman" w:cs="Times New Roman"/>
          <w:sz w:val="28"/>
          <w:szCs w:val="28"/>
          <w:lang w:val="uk-UA"/>
        </w:rPr>
        <w:t xml:space="preserve"> </w:t>
      </w:r>
      <w:r w:rsidRPr="00D34740">
        <w:rPr>
          <w:rFonts w:ascii="Times New Roman" w:hAnsi="Times New Roman" w:cs="Times New Roman"/>
          <w:sz w:val="28"/>
          <w:szCs w:val="28"/>
        </w:rPr>
        <w:t xml:space="preserve">111 Математика («Страхова та </w:t>
      </w:r>
      <w:proofErr w:type="spellStart"/>
      <w:r w:rsidRPr="00D34740">
        <w:rPr>
          <w:rFonts w:ascii="Times New Roman" w:hAnsi="Times New Roman" w:cs="Times New Roman"/>
          <w:sz w:val="28"/>
          <w:szCs w:val="28"/>
        </w:rPr>
        <w:t>фінансова</w:t>
      </w:r>
      <w:proofErr w:type="spellEnd"/>
      <w:r w:rsidRPr="00D34740">
        <w:rPr>
          <w:rFonts w:ascii="Times New Roman" w:hAnsi="Times New Roman" w:cs="Times New Roman"/>
          <w:sz w:val="28"/>
          <w:szCs w:val="28"/>
        </w:rPr>
        <w:t xml:space="preserve"> математика»)</w:t>
      </w:r>
    </w:p>
    <w:p w:rsidR="00B4021E" w:rsidRDefault="00B4021E" w:rsidP="00026CB0">
      <w:pPr>
        <w:spacing w:after="0" w:line="360" w:lineRule="auto"/>
        <w:ind w:right="57" w:firstLine="851"/>
        <w:jc w:val="both"/>
        <w:rPr>
          <w:rFonts w:ascii="Times New Roman" w:hAnsi="Times New Roman" w:cs="Times New Roman"/>
          <w:sz w:val="28"/>
          <w:szCs w:val="28"/>
          <w:lang w:val="uk-UA"/>
        </w:rPr>
      </w:pPr>
    </w:p>
    <w:p w:rsidR="00A06A78" w:rsidRPr="0016523E" w:rsidRDefault="00A06A78" w:rsidP="00A06A78">
      <w:pPr>
        <w:spacing w:before="120" w:line="240" w:lineRule="auto"/>
        <w:ind w:left="6096"/>
        <w:rPr>
          <w:rFonts w:ascii="Times New Roman" w:hAnsi="Times New Roman" w:cs="Times New Roman"/>
          <w:bCs/>
          <w:sz w:val="26"/>
          <w:szCs w:val="26"/>
          <w:lang w:val="uk-UA"/>
        </w:rPr>
      </w:pPr>
      <w:r w:rsidRPr="0016523E">
        <w:rPr>
          <w:rFonts w:ascii="Times New Roman" w:hAnsi="Times New Roman" w:cs="Times New Roman"/>
          <w:bCs/>
          <w:sz w:val="26"/>
          <w:szCs w:val="26"/>
          <w:lang w:val="uk-UA"/>
        </w:rPr>
        <w:t>ЗАТВЕРДЖУЮ</w:t>
      </w:r>
    </w:p>
    <w:p w:rsidR="00A06A78" w:rsidRPr="0016523E" w:rsidRDefault="00A06A78" w:rsidP="00A06A78">
      <w:pPr>
        <w:spacing w:before="120" w:line="240" w:lineRule="auto"/>
        <w:ind w:left="6096"/>
        <w:rPr>
          <w:rFonts w:ascii="Times New Roman" w:hAnsi="Times New Roman" w:cs="Times New Roman"/>
          <w:bCs/>
          <w:sz w:val="26"/>
          <w:szCs w:val="26"/>
          <w:lang w:val="uk-UA"/>
        </w:rPr>
      </w:pPr>
      <w:r w:rsidRPr="0016523E">
        <w:rPr>
          <w:rFonts w:ascii="Times New Roman" w:hAnsi="Times New Roman" w:cs="Times New Roman"/>
          <w:bCs/>
          <w:sz w:val="26"/>
          <w:szCs w:val="26"/>
          <w:lang w:val="uk-UA"/>
        </w:rPr>
        <w:t>Завідувач кафедри</w:t>
      </w:r>
    </w:p>
    <w:p w:rsidR="00A06A78" w:rsidRPr="0016523E" w:rsidRDefault="00A06A78" w:rsidP="00A06A78">
      <w:pPr>
        <w:spacing w:before="120" w:line="240" w:lineRule="auto"/>
        <w:ind w:left="6096"/>
        <w:rPr>
          <w:rFonts w:ascii="Times New Roman" w:hAnsi="Times New Roman" w:cs="Times New Roman"/>
          <w:sz w:val="26"/>
          <w:szCs w:val="26"/>
          <w:lang w:val="uk-UA"/>
        </w:rPr>
      </w:pPr>
      <w:r w:rsidRPr="0016523E">
        <w:rPr>
          <w:rFonts w:ascii="Times New Roman" w:hAnsi="Times New Roman" w:cs="Times New Roman"/>
          <w:sz w:val="26"/>
          <w:szCs w:val="26"/>
          <w:lang w:val="uk-UA"/>
        </w:rPr>
        <w:t xml:space="preserve">__________ </w:t>
      </w:r>
      <w:proofErr w:type="spellStart"/>
      <w:r w:rsidRPr="0016523E">
        <w:rPr>
          <w:rFonts w:ascii="Times New Roman" w:hAnsi="Times New Roman" w:cs="Times New Roman"/>
          <w:sz w:val="26"/>
          <w:szCs w:val="26"/>
          <w:lang w:val="uk-UA"/>
        </w:rPr>
        <w:t>Клесов</w:t>
      </w:r>
      <w:proofErr w:type="spellEnd"/>
      <w:r w:rsidRPr="0016523E">
        <w:rPr>
          <w:rFonts w:ascii="Times New Roman" w:hAnsi="Times New Roman" w:cs="Times New Roman"/>
          <w:sz w:val="26"/>
          <w:szCs w:val="26"/>
          <w:lang w:val="uk-UA"/>
        </w:rPr>
        <w:t xml:space="preserve"> О.І.</w:t>
      </w:r>
    </w:p>
    <w:p w:rsidR="00A06A78" w:rsidRPr="0016523E" w:rsidRDefault="00A06A78" w:rsidP="00A06A78">
      <w:pPr>
        <w:spacing w:before="120" w:line="240" w:lineRule="auto"/>
        <w:ind w:left="6096"/>
        <w:rPr>
          <w:rFonts w:ascii="Times New Roman" w:hAnsi="Times New Roman" w:cs="Times New Roman"/>
          <w:sz w:val="26"/>
          <w:szCs w:val="26"/>
          <w:lang w:val="uk-UA"/>
        </w:rPr>
      </w:pPr>
      <w:r w:rsidRPr="0016523E">
        <w:rPr>
          <w:rFonts w:ascii="Times New Roman" w:hAnsi="Times New Roman" w:cs="Times New Roman"/>
          <w:sz w:val="26"/>
          <w:szCs w:val="26"/>
          <w:lang w:val="uk-UA"/>
        </w:rPr>
        <w:t>«___»_____________20__ р.</w:t>
      </w:r>
    </w:p>
    <w:p w:rsidR="00B4021E" w:rsidRDefault="00B4021E" w:rsidP="00026CB0">
      <w:pPr>
        <w:spacing w:after="0" w:line="360" w:lineRule="auto"/>
        <w:ind w:right="57" w:firstLine="851"/>
        <w:jc w:val="both"/>
        <w:rPr>
          <w:rFonts w:ascii="Times New Roman" w:hAnsi="Times New Roman" w:cs="Times New Roman"/>
          <w:sz w:val="28"/>
          <w:szCs w:val="28"/>
          <w:lang w:val="uk-UA"/>
        </w:rPr>
      </w:pPr>
    </w:p>
    <w:p w:rsidR="00B4021E" w:rsidRPr="004C69C3" w:rsidRDefault="00B4021E" w:rsidP="00026CB0">
      <w:pPr>
        <w:tabs>
          <w:tab w:val="left" w:pos="720"/>
          <w:tab w:val="left" w:pos="1440"/>
          <w:tab w:val="left" w:pos="1620"/>
        </w:tabs>
        <w:spacing w:before="120" w:line="360" w:lineRule="auto"/>
        <w:ind w:left="540" w:hanging="540"/>
        <w:jc w:val="center"/>
        <w:rPr>
          <w:rFonts w:ascii="Times New Roman" w:hAnsi="Times New Roman" w:cs="Times New Roman"/>
          <w:b/>
          <w:bCs/>
          <w:sz w:val="28"/>
        </w:rPr>
      </w:pPr>
      <w:r w:rsidRPr="004C69C3">
        <w:rPr>
          <w:rFonts w:ascii="Times New Roman" w:hAnsi="Times New Roman" w:cs="Times New Roman"/>
          <w:b/>
          <w:bCs/>
          <w:sz w:val="28"/>
        </w:rPr>
        <w:t>ЗАВДАННЯ</w:t>
      </w:r>
    </w:p>
    <w:p w:rsidR="00B4021E" w:rsidRDefault="00B4021E" w:rsidP="00026CB0">
      <w:pPr>
        <w:tabs>
          <w:tab w:val="left" w:pos="720"/>
          <w:tab w:val="left" w:pos="1440"/>
          <w:tab w:val="left" w:pos="1620"/>
        </w:tabs>
        <w:spacing w:line="360" w:lineRule="auto"/>
        <w:ind w:left="539" w:hanging="539"/>
        <w:jc w:val="center"/>
        <w:rPr>
          <w:rFonts w:ascii="Times New Roman" w:hAnsi="Times New Roman" w:cs="Times New Roman"/>
          <w:b/>
          <w:bCs/>
          <w:sz w:val="28"/>
        </w:rPr>
      </w:pPr>
      <w:r w:rsidRPr="004C69C3">
        <w:rPr>
          <w:rFonts w:ascii="Times New Roman" w:hAnsi="Times New Roman" w:cs="Times New Roman"/>
          <w:b/>
          <w:bCs/>
          <w:sz w:val="28"/>
        </w:rPr>
        <w:t xml:space="preserve">на </w:t>
      </w:r>
      <w:proofErr w:type="spellStart"/>
      <w:r w:rsidRPr="004C69C3">
        <w:rPr>
          <w:rFonts w:ascii="Times New Roman" w:hAnsi="Times New Roman" w:cs="Times New Roman"/>
          <w:b/>
          <w:bCs/>
          <w:sz w:val="28"/>
        </w:rPr>
        <w:t>магістерську</w:t>
      </w:r>
      <w:proofErr w:type="spellEnd"/>
      <w:r w:rsidRPr="004C69C3">
        <w:rPr>
          <w:rFonts w:ascii="Times New Roman" w:hAnsi="Times New Roman" w:cs="Times New Roman"/>
          <w:b/>
          <w:bCs/>
          <w:sz w:val="28"/>
        </w:rPr>
        <w:t xml:space="preserve"> </w:t>
      </w:r>
      <w:proofErr w:type="spellStart"/>
      <w:r w:rsidRPr="004C69C3">
        <w:rPr>
          <w:rFonts w:ascii="Times New Roman" w:hAnsi="Times New Roman" w:cs="Times New Roman"/>
          <w:b/>
          <w:bCs/>
          <w:sz w:val="28"/>
        </w:rPr>
        <w:t>дисертацію</w:t>
      </w:r>
      <w:proofErr w:type="spellEnd"/>
      <w:r w:rsidRPr="004C69C3">
        <w:rPr>
          <w:rFonts w:ascii="Times New Roman" w:hAnsi="Times New Roman" w:cs="Times New Roman"/>
          <w:b/>
          <w:bCs/>
          <w:sz w:val="28"/>
        </w:rPr>
        <w:t xml:space="preserve"> студенту</w:t>
      </w:r>
    </w:p>
    <w:p w:rsidR="004A2B55" w:rsidRPr="004A2B55" w:rsidRDefault="004A2B55" w:rsidP="00026CB0">
      <w:pPr>
        <w:tabs>
          <w:tab w:val="left" w:pos="720"/>
          <w:tab w:val="left" w:pos="1440"/>
          <w:tab w:val="left" w:pos="1620"/>
        </w:tabs>
        <w:spacing w:line="360" w:lineRule="auto"/>
        <w:ind w:left="539" w:hanging="539"/>
        <w:jc w:val="center"/>
        <w:rPr>
          <w:rFonts w:ascii="Times New Roman" w:hAnsi="Times New Roman" w:cs="Times New Roman"/>
          <w:b/>
          <w:bCs/>
          <w:sz w:val="28"/>
          <w:lang w:val="uk-UA"/>
        </w:rPr>
      </w:pPr>
      <w:proofErr w:type="spellStart"/>
      <w:r>
        <w:rPr>
          <w:rFonts w:ascii="Times New Roman" w:hAnsi="Times New Roman" w:cs="Times New Roman"/>
          <w:b/>
          <w:bCs/>
          <w:sz w:val="28"/>
          <w:lang w:val="uk-UA"/>
        </w:rPr>
        <w:t>Хомутинській</w:t>
      </w:r>
      <w:proofErr w:type="spellEnd"/>
      <w:r>
        <w:rPr>
          <w:rFonts w:ascii="Times New Roman" w:hAnsi="Times New Roman" w:cs="Times New Roman"/>
          <w:b/>
          <w:bCs/>
          <w:sz w:val="28"/>
          <w:lang w:val="uk-UA"/>
        </w:rPr>
        <w:t xml:space="preserve"> Дар’ї Романівні </w:t>
      </w:r>
    </w:p>
    <w:p w:rsidR="00A06A78" w:rsidRPr="00A06A78" w:rsidRDefault="00A06A78" w:rsidP="00A06A78">
      <w:pPr>
        <w:tabs>
          <w:tab w:val="left" w:leader="underscore" w:pos="9356"/>
        </w:tabs>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lang w:val="uk-UA"/>
        </w:rPr>
        <w:t>1.</w:t>
      </w:r>
      <w:r w:rsidRPr="004C69C3">
        <w:rPr>
          <w:rFonts w:ascii="Times New Roman" w:hAnsi="Times New Roman" w:cs="Times New Roman"/>
          <w:sz w:val="28"/>
          <w:lang w:val="uk-UA"/>
        </w:rPr>
        <w:t>Тема дисертації «</w:t>
      </w:r>
      <w:r>
        <w:rPr>
          <w:rFonts w:ascii="Times New Roman" w:hAnsi="Times New Roman" w:cs="Times New Roman"/>
          <w:sz w:val="28"/>
          <w:lang w:val="uk-UA"/>
        </w:rPr>
        <w:t xml:space="preserve">Умови </w:t>
      </w:r>
      <w:proofErr w:type="spellStart"/>
      <w:r>
        <w:rPr>
          <w:rFonts w:ascii="Times New Roman" w:hAnsi="Times New Roman" w:cs="Times New Roman"/>
          <w:sz w:val="28"/>
          <w:lang w:val="uk-UA"/>
        </w:rPr>
        <w:t>інтегровності</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комплекснозначних</w:t>
      </w:r>
      <w:proofErr w:type="spellEnd"/>
      <w:r>
        <w:rPr>
          <w:rFonts w:ascii="Times New Roman" w:hAnsi="Times New Roman" w:cs="Times New Roman"/>
          <w:sz w:val="28"/>
          <w:lang w:val="uk-UA"/>
        </w:rPr>
        <w:t xml:space="preserve"> тригонометричних рядів</w:t>
      </w:r>
      <w:r w:rsidRPr="004C69C3">
        <w:rPr>
          <w:rFonts w:ascii="Times New Roman" w:hAnsi="Times New Roman" w:cs="Times New Roman"/>
          <w:sz w:val="28"/>
          <w:lang w:val="uk-UA"/>
        </w:rPr>
        <w:t>», науковий керівник дисертації</w:t>
      </w:r>
      <w:r>
        <w:rPr>
          <w:rFonts w:ascii="Times New Roman" w:hAnsi="Times New Roman" w:cs="Times New Roman"/>
          <w:sz w:val="28"/>
          <w:lang w:val="uk-UA"/>
        </w:rPr>
        <w:t xml:space="preserve"> доктор фізико-математичних наук, професор</w:t>
      </w:r>
      <w:r w:rsidRPr="004C69C3">
        <w:rPr>
          <w:rFonts w:ascii="Times New Roman" w:hAnsi="Times New Roman" w:cs="Times New Roman"/>
          <w:color w:val="FF0000"/>
          <w:sz w:val="28"/>
          <w:lang w:val="uk-UA"/>
        </w:rPr>
        <w:t xml:space="preserve"> </w:t>
      </w:r>
      <w:proofErr w:type="spellStart"/>
      <w:r>
        <w:rPr>
          <w:rFonts w:ascii="Times New Roman" w:hAnsi="Times New Roman" w:cs="Times New Roman"/>
          <w:sz w:val="28"/>
          <w:lang w:val="uk-UA"/>
        </w:rPr>
        <w:t>Задерей</w:t>
      </w:r>
      <w:proofErr w:type="spellEnd"/>
      <w:r>
        <w:rPr>
          <w:rFonts w:ascii="Times New Roman" w:hAnsi="Times New Roman" w:cs="Times New Roman"/>
          <w:sz w:val="28"/>
          <w:lang w:val="uk-UA"/>
        </w:rPr>
        <w:t xml:space="preserve"> Петро Васильович</w:t>
      </w:r>
      <w:r w:rsidRPr="004C69C3">
        <w:rPr>
          <w:rFonts w:ascii="Times New Roman" w:hAnsi="Times New Roman" w:cs="Times New Roman"/>
          <w:sz w:val="28"/>
          <w:lang w:val="uk-UA"/>
        </w:rPr>
        <w:t xml:space="preserve">, затверджені </w:t>
      </w:r>
      <w:r>
        <w:rPr>
          <w:rFonts w:ascii="Times New Roman" w:hAnsi="Times New Roman" w:cs="Times New Roman"/>
          <w:sz w:val="28"/>
          <w:lang w:val="uk-UA"/>
        </w:rPr>
        <w:t>наказом по університету від «7» листопада 2019</w:t>
      </w:r>
      <w:r w:rsidRPr="004C69C3">
        <w:rPr>
          <w:rFonts w:ascii="Times New Roman" w:hAnsi="Times New Roman" w:cs="Times New Roman"/>
          <w:sz w:val="28"/>
          <w:lang w:val="uk-UA"/>
        </w:rPr>
        <w:t xml:space="preserve"> р. №</w:t>
      </w:r>
      <w:r w:rsidRPr="008A7A2E">
        <w:rPr>
          <w:rFonts w:ascii="Times New Roman" w:hAnsi="Times New Roman" w:cs="Times New Roman"/>
          <w:color w:val="000000"/>
          <w:sz w:val="28"/>
          <w:szCs w:val="28"/>
          <w:shd w:val="clear" w:color="auto" w:fill="FFFFFF"/>
          <w:lang w:val="uk-UA"/>
        </w:rPr>
        <w:t>3850с</w:t>
      </w:r>
      <w:r>
        <w:rPr>
          <w:rFonts w:ascii="Times New Roman" w:hAnsi="Times New Roman" w:cs="Times New Roman"/>
          <w:color w:val="000000"/>
          <w:sz w:val="28"/>
          <w:szCs w:val="28"/>
          <w:shd w:val="clear" w:color="auto" w:fill="FFFFFF"/>
          <w:lang w:val="uk-UA"/>
        </w:rPr>
        <w:t>.</w:t>
      </w:r>
    </w:p>
    <w:p w:rsidR="00B4021E" w:rsidRPr="00A06A78" w:rsidRDefault="00B4021E" w:rsidP="00A06A78">
      <w:pPr>
        <w:tabs>
          <w:tab w:val="left" w:leader="underscore" w:pos="9356"/>
        </w:tabs>
        <w:spacing w:after="0" w:line="360" w:lineRule="auto"/>
        <w:jc w:val="both"/>
        <w:rPr>
          <w:rFonts w:ascii="Times New Roman" w:hAnsi="Times New Roman" w:cs="Times New Roman"/>
          <w:sz w:val="28"/>
          <w:lang w:val="uk-UA"/>
        </w:rPr>
      </w:pPr>
      <w:r w:rsidRPr="00A06A78">
        <w:rPr>
          <w:rFonts w:ascii="Times New Roman" w:hAnsi="Times New Roman" w:cs="Times New Roman"/>
          <w:sz w:val="28"/>
        </w:rPr>
        <w:t xml:space="preserve">2. </w:t>
      </w:r>
      <w:proofErr w:type="spellStart"/>
      <w:r w:rsidRPr="00A06A78">
        <w:rPr>
          <w:rFonts w:ascii="Times New Roman" w:hAnsi="Times New Roman" w:cs="Times New Roman"/>
          <w:sz w:val="28"/>
        </w:rPr>
        <w:t>Термін</w:t>
      </w:r>
      <w:proofErr w:type="spellEnd"/>
      <w:r w:rsidRPr="00A06A78">
        <w:rPr>
          <w:rFonts w:ascii="Times New Roman" w:hAnsi="Times New Roman" w:cs="Times New Roman"/>
          <w:sz w:val="28"/>
        </w:rPr>
        <w:t xml:space="preserve"> </w:t>
      </w:r>
      <w:proofErr w:type="spellStart"/>
      <w:r w:rsidRPr="00A06A78">
        <w:rPr>
          <w:rFonts w:ascii="Times New Roman" w:hAnsi="Times New Roman" w:cs="Times New Roman"/>
          <w:sz w:val="28"/>
        </w:rPr>
        <w:t>подання</w:t>
      </w:r>
      <w:proofErr w:type="spellEnd"/>
      <w:r w:rsidRPr="00A06A78">
        <w:rPr>
          <w:rFonts w:ascii="Times New Roman" w:hAnsi="Times New Roman" w:cs="Times New Roman"/>
          <w:sz w:val="28"/>
        </w:rPr>
        <w:t xml:space="preserve"> студентом </w:t>
      </w:r>
      <w:proofErr w:type="spellStart"/>
      <w:r w:rsidRPr="00A06A78">
        <w:rPr>
          <w:rFonts w:ascii="Times New Roman" w:hAnsi="Times New Roman" w:cs="Times New Roman"/>
          <w:sz w:val="28"/>
        </w:rPr>
        <w:t>дисертації</w:t>
      </w:r>
      <w:proofErr w:type="spellEnd"/>
      <w:r w:rsidRPr="00A06A78">
        <w:rPr>
          <w:rFonts w:ascii="Times New Roman" w:hAnsi="Times New Roman" w:cs="Times New Roman"/>
          <w:sz w:val="28"/>
          <w:lang w:val="uk-UA"/>
        </w:rPr>
        <w:t xml:space="preserve"> 10 грудня 2019р.</w:t>
      </w:r>
    </w:p>
    <w:p w:rsidR="003F1934" w:rsidRDefault="00B4021E" w:rsidP="00A06A78">
      <w:pPr>
        <w:spacing w:after="0" w:line="360" w:lineRule="auto"/>
        <w:ind w:right="57"/>
        <w:jc w:val="both"/>
        <w:rPr>
          <w:rFonts w:ascii="Times New Roman" w:hAnsi="Times New Roman" w:cs="Times New Roman"/>
          <w:sz w:val="28"/>
          <w:szCs w:val="28"/>
          <w:lang w:val="uk-UA"/>
        </w:rPr>
      </w:pPr>
      <w:r w:rsidRPr="003F1934">
        <w:rPr>
          <w:rFonts w:ascii="Times New Roman" w:hAnsi="Times New Roman" w:cs="Times New Roman"/>
          <w:sz w:val="28"/>
          <w:szCs w:val="28"/>
          <w:lang w:val="uk-UA"/>
        </w:rPr>
        <w:t>3.</w:t>
      </w:r>
      <w:r w:rsidRPr="00C96BBF">
        <w:rPr>
          <w:rFonts w:ascii="Times New Roman" w:hAnsi="Times New Roman" w:cs="Times New Roman"/>
          <w:sz w:val="28"/>
          <w:szCs w:val="28"/>
          <w:lang w:val="uk-UA"/>
        </w:rPr>
        <w:t xml:space="preserve"> Об’єктом дослідження є </w:t>
      </w:r>
      <w:r w:rsidR="003F1934">
        <w:rPr>
          <w:rFonts w:ascii="Times New Roman" w:hAnsi="Times New Roman" w:cs="Times New Roman"/>
          <w:sz w:val="28"/>
          <w:szCs w:val="28"/>
          <w:lang w:val="uk-UA"/>
        </w:rPr>
        <w:t>одновимірні тригонометричні ряди Фур’є.</w:t>
      </w:r>
    </w:p>
    <w:p w:rsidR="00B4021E" w:rsidRPr="00307578" w:rsidRDefault="00B4021E" w:rsidP="00A06A78">
      <w:pPr>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307578">
        <w:rPr>
          <w:rFonts w:ascii="Times New Roman" w:hAnsi="Times New Roman" w:cs="Times New Roman"/>
          <w:sz w:val="28"/>
          <w:szCs w:val="28"/>
          <w:lang w:val="uk-UA"/>
        </w:rPr>
        <w:t xml:space="preserve">. Перелік завдань, які потрібно </w:t>
      </w:r>
      <w:r w:rsidR="00A06A78">
        <w:rPr>
          <w:rFonts w:ascii="Times New Roman" w:hAnsi="Times New Roman" w:cs="Times New Roman"/>
          <w:sz w:val="28"/>
          <w:szCs w:val="28"/>
          <w:lang w:val="uk-UA"/>
        </w:rPr>
        <w:t>виконати</w:t>
      </w:r>
      <w:r w:rsidRPr="00307578">
        <w:rPr>
          <w:rFonts w:ascii="Times New Roman" w:hAnsi="Times New Roman" w:cs="Times New Roman"/>
          <w:sz w:val="28"/>
          <w:szCs w:val="28"/>
          <w:lang w:val="uk-UA"/>
        </w:rPr>
        <w:t>:</w:t>
      </w:r>
    </w:p>
    <w:p w:rsidR="00B505CA" w:rsidRDefault="00B4021E" w:rsidP="00945E50">
      <w:pPr>
        <w:spacing w:after="0" w:line="360" w:lineRule="auto"/>
        <w:ind w:right="57"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B505CA">
        <w:rPr>
          <w:rFonts w:ascii="Times New Roman" w:hAnsi="Times New Roman" w:cs="Times New Roman"/>
          <w:sz w:val="28"/>
          <w:szCs w:val="28"/>
          <w:lang w:val="uk-UA"/>
        </w:rPr>
        <w:t xml:space="preserve">Ознайомитися літературою та навести </w:t>
      </w:r>
      <w:r w:rsidR="00945E50">
        <w:rPr>
          <w:rFonts w:ascii="Times New Roman" w:hAnsi="Times New Roman" w:cs="Times New Roman"/>
          <w:sz w:val="28"/>
          <w:szCs w:val="28"/>
          <w:lang w:val="uk-UA"/>
        </w:rPr>
        <w:t xml:space="preserve">о </w:t>
      </w:r>
      <w:r w:rsidR="00B505CA">
        <w:rPr>
          <w:rFonts w:ascii="Times New Roman" w:hAnsi="Times New Roman" w:cs="Times New Roman"/>
          <w:sz w:val="28"/>
          <w:szCs w:val="28"/>
          <w:lang w:val="uk-UA"/>
        </w:rPr>
        <w:t>значення тригонометричного ряду та ряду Фур’є.</w:t>
      </w:r>
    </w:p>
    <w:p w:rsidR="003F1934" w:rsidRPr="00B505CA" w:rsidRDefault="003F1934" w:rsidP="00A06A78">
      <w:pPr>
        <w:spacing w:after="0" w:line="360" w:lineRule="auto"/>
        <w:ind w:right="57"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навести </w:t>
      </w:r>
      <w:r>
        <w:rPr>
          <w:rFonts w:ascii="Times New Roman" w:eastAsiaTheme="minorEastAsia" w:hAnsi="Times New Roman" w:cs="Times New Roman"/>
          <w:sz w:val="28"/>
          <w:szCs w:val="28"/>
          <w:lang w:val="uk-UA"/>
        </w:rPr>
        <w:t>класичні</w:t>
      </w:r>
      <w:r w:rsidRPr="00B4021E">
        <w:rPr>
          <w:rFonts w:ascii="Times New Roman" w:eastAsiaTheme="minorEastAsia" w:hAnsi="Times New Roman" w:cs="Times New Roman"/>
          <w:sz w:val="28"/>
          <w:szCs w:val="28"/>
          <w:lang w:val="uk-UA"/>
        </w:rPr>
        <w:t xml:space="preserve"> теорем</w:t>
      </w:r>
      <w:r>
        <w:rPr>
          <w:rFonts w:ascii="Times New Roman" w:eastAsiaTheme="minorEastAsia" w:hAnsi="Times New Roman" w:cs="Times New Roman"/>
          <w:sz w:val="28"/>
          <w:szCs w:val="28"/>
          <w:lang w:val="uk-UA"/>
        </w:rPr>
        <w:t xml:space="preserve">и, що </w:t>
      </w:r>
      <w:r w:rsidRPr="00B4021E">
        <w:rPr>
          <w:rFonts w:ascii="Times New Roman" w:eastAsiaTheme="minorEastAsia" w:hAnsi="Times New Roman" w:cs="Times New Roman"/>
          <w:sz w:val="28"/>
          <w:szCs w:val="28"/>
          <w:lang w:val="uk-UA"/>
        </w:rPr>
        <w:t xml:space="preserve">забезпечують збіжність тригонометричних рядів і умови </w:t>
      </w:r>
      <w:proofErr w:type="spellStart"/>
      <w:r w:rsidRPr="00B4021E">
        <w:rPr>
          <w:rFonts w:ascii="Times New Roman" w:eastAsiaTheme="minorEastAsia" w:hAnsi="Times New Roman" w:cs="Times New Roman"/>
          <w:sz w:val="28"/>
          <w:szCs w:val="28"/>
          <w:lang w:val="uk-UA"/>
        </w:rPr>
        <w:t>інтегровності</w:t>
      </w:r>
      <w:proofErr w:type="spellEnd"/>
      <w:r w:rsidRPr="00B4021E">
        <w:rPr>
          <w:rFonts w:ascii="Times New Roman" w:eastAsiaTheme="minorEastAsia" w:hAnsi="Times New Roman" w:cs="Times New Roman"/>
          <w:sz w:val="28"/>
          <w:szCs w:val="28"/>
          <w:lang w:val="uk-UA"/>
        </w:rPr>
        <w:t xml:space="preserve"> дійсних тригонометричних рядів</w:t>
      </w:r>
      <w:r>
        <w:rPr>
          <w:rFonts w:ascii="Times New Roman" w:eastAsiaTheme="minorEastAsia" w:hAnsi="Times New Roman" w:cs="Times New Roman"/>
          <w:sz w:val="28"/>
          <w:szCs w:val="28"/>
          <w:lang w:val="uk-UA"/>
        </w:rPr>
        <w:t>;</w:t>
      </w:r>
    </w:p>
    <w:p w:rsidR="00B4021E" w:rsidRDefault="003F1934" w:rsidP="00A06A78">
      <w:pPr>
        <w:spacing w:after="0" w:line="360" w:lineRule="auto"/>
        <w:ind w:right="57" w:firstLine="851"/>
        <w:jc w:val="both"/>
        <w:rPr>
          <w:rFonts w:ascii="Times New Roman" w:eastAsiaTheme="minorEastAsia" w:hAnsi="Times New Roman" w:cs="Times New Roman"/>
          <w:iCs/>
          <w:sz w:val="28"/>
          <w:szCs w:val="28"/>
          <w:lang w:val="uk-UA"/>
        </w:rPr>
      </w:pPr>
      <w:r>
        <w:rPr>
          <w:rFonts w:ascii="Times New Roman" w:hAnsi="Times New Roman" w:cs="Times New Roman"/>
          <w:sz w:val="28"/>
          <w:szCs w:val="28"/>
          <w:lang w:val="uk-UA"/>
        </w:rPr>
        <w:t xml:space="preserve"> </w:t>
      </w:r>
      <w:r w:rsidR="00B4021E">
        <w:rPr>
          <w:rFonts w:ascii="Times New Roman" w:hAnsi="Times New Roman" w:cs="Times New Roman"/>
          <w:sz w:val="28"/>
          <w:szCs w:val="28"/>
          <w:lang w:val="uk-UA"/>
        </w:rPr>
        <w:t xml:space="preserve">3) </w:t>
      </w:r>
      <w:r w:rsidR="00B505CA">
        <w:rPr>
          <w:rFonts w:ascii="Times New Roman" w:hAnsi="Times New Roman" w:cs="Times New Roman"/>
          <w:sz w:val="28"/>
          <w:szCs w:val="28"/>
          <w:lang w:val="uk-UA"/>
        </w:rPr>
        <w:t>довести теорему та наслідок</w:t>
      </w:r>
      <w:r>
        <w:rPr>
          <w:rFonts w:ascii="Times New Roman" w:hAnsi="Times New Roman" w:cs="Times New Roman"/>
          <w:sz w:val="28"/>
          <w:szCs w:val="28"/>
          <w:lang w:val="uk-UA"/>
        </w:rPr>
        <w:t xml:space="preserve"> про умови на коефіцієнти ком</w:t>
      </w:r>
      <w:r w:rsidR="00AE1278">
        <w:rPr>
          <w:rFonts w:ascii="Times New Roman" w:hAnsi="Times New Roman" w:cs="Times New Roman"/>
          <w:sz w:val="28"/>
          <w:szCs w:val="28"/>
          <w:lang w:val="uk-UA"/>
        </w:rPr>
        <w:t>плексних тригонометричних рядів при виконанні яких даний тригонометричний ряд буде рядом Фур’є.</w:t>
      </w:r>
    </w:p>
    <w:p w:rsidR="00B4021E" w:rsidRPr="00307578" w:rsidRDefault="008D115E" w:rsidP="00A06A78">
      <w:pPr>
        <w:spacing w:after="0" w:line="360" w:lineRule="auto"/>
        <w:ind w:right="57" w:firstLine="851"/>
        <w:jc w:val="both"/>
        <w:rPr>
          <w:rFonts w:ascii="Times New Roman" w:hAnsi="Times New Roman" w:cs="Times New Roman"/>
          <w:sz w:val="28"/>
          <w:szCs w:val="28"/>
          <w:lang w:val="uk-UA"/>
        </w:rPr>
      </w:pPr>
      <w:r>
        <w:rPr>
          <w:rFonts w:ascii="Times New Roman" w:eastAsiaTheme="minorEastAsia" w:hAnsi="Times New Roman" w:cs="Times New Roman"/>
          <w:iCs/>
          <w:sz w:val="28"/>
          <w:szCs w:val="28"/>
          <w:lang w:val="uk-UA"/>
        </w:rPr>
        <w:t xml:space="preserve">4) </w:t>
      </w:r>
      <w:proofErr w:type="spellStart"/>
      <w:r>
        <w:rPr>
          <w:rFonts w:ascii="Times New Roman" w:eastAsiaTheme="minorEastAsia" w:hAnsi="Times New Roman" w:cs="Times New Roman"/>
          <w:iCs/>
          <w:sz w:val="28"/>
          <w:szCs w:val="28"/>
          <w:lang w:val="uk-UA"/>
        </w:rPr>
        <w:t>нав</w:t>
      </w:r>
      <w:r w:rsidR="00AE1278">
        <w:rPr>
          <w:rFonts w:ascii="Times New Roman" w:eastAsiaTheme="minorEastAsia" w:hAnsi="Times New Roman" w:cs="Times New Roman"/>
          <w:iCs/>
          <w:sz w:val="28"/>
          <w:szCs w:val="28"/>
          <w:lang w:val="uk-UA"/>
        </w:rPr>
        <w:t>сти</w:t>
      </w:r>
      <w:proofErr w:type="spellEnd"/>
      <w:r w:rsidR="00AE1278">
        <w:rPr>
          <w:rFonts w:ascii="Times New Roman" w:eastAsiaTheme="minorEastAsia" w:hAnsi="Times New Roman" w:cs="Times New Roman"/>
          <w:iCs/>
          <w:sz w:val="28"/>
          <w:szCs w:val="28"/>
          <w:lang w:val="uk-UA"/>
        </w:rPr>
        <w:t xml:space="preserve"> приклади тригонометричних рядів, які є рядами Фур’є.</w:t>
      </w:r>
    </w:p>
    <w:p w:rsidR="00B4021E" w:rsidRPr="00307578" w:rsidRDefault="00B4021E" w:rsidP="00A06A78">
      <w:pPr>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rPr>
        <w:t>5</w:t>
      </w:r>
      <w:r w:rsidRPr="00307578">
        <w:rPr>
          <w:rFonts w:ascii="Times New Roman" w:hAnsi="Times New Roman" w:cs="Times New Roman"/>
          <w:sz w:val="28"/>
          <w:szCs w:val="28"/>
        </w:rPr>
        <w:t xml:space="preserve">. </w:t>
      </w:r>
      <w:proofErr w:type="spellStart"/>
      <w:r w:rsidRPr="00307578">
        <w:rPr>
          <w:rFonts w:ascii="Times New Roman" w:hAnsi="Times New Roman" w:cs="Times New Roman"/>
          <w:sz w:val="28"/>
          <w:szCs w:val="28"/>
        </w:rPr>
        <w:t>Орієнтовний</w:t>
      </w:r>
      <w:proofErr w:type="spellEnd"/>
      <w:r w:rsidRPr="00307578">
        <w:rPr>
          <w:rFonts w:ascii="Times New Roman" w:hAnsi="Times New Roman" w:cs="Times New Roman"/>
          <w:sz w:val="28"/>
          <w:szCs w:val="28"/>
        </w:rPr>
        <w:t xml:space="preserve"> </w:t>
      </w:r>
      <w:proofErr w:type="spellStart"/>
      <w:r w:rsidRPr="00307578">
        <w:rPr>
          <w:rFonts w:ascii="Times New Roman" w:hAnsi="Times New Roman" w:cs="Times New Roman"/>
          <w:sz w:val="28"/>
          <w:szCs w:val="28"/>
        </w:rPr>
        <w:t>перелік</w:t>
      </w:r>
      <w:proofErr w:type="spellEnd"/>
      <w:r w:rsidRPr="00307578">
        <w:rPr>
          <w:rFonts w:ascii="Times New Roman" w:hAnsi="Times New Roman" w:cs="Times New Roman"/>
          <w:sz w:val="28"/>
          <w:szCs w:val="28"/>
        </w:rPr>
        <w:t xml:space="preserve"> </w:t>
      </w:r>
      <w:proofErr w:type="spellStart"/>
      <w:r w:rsidRPr="00307578">
        <w:rPr>
          <w:rFonts w:ascii="Times New Roman" w:hAnsi="Times New Roman" w:cs="Times New Roman"/>
          <w:sz w:val="28"/>
          <w:szCs w:val="28"/>
        </w:rPr>
        <w:t>ілюстративного</w:t>
      </w:r>
      <w:proofErr w:type="spellEnd"/>
      <w:r w:rsidRPr="00307578">
        <w:rPr>
          <w:rFonts w:ascii="Times New Roman" w:hAnsi="Times New Roman" w:cs="Times New Roman"/>
          <w:sz w:val="28"/>
          <w:szCs w:val="28"/>
        </w:rPr>
        <w:t xml:space="preserve"> </w:t>
      </w:r>
      <w:proofErr w:type="spellStart"/>
      <w:r w:rsidRPr="00307578">
        <w:rPr>
          <w:rFonts w:ascii="Times New Roman" w:hAnsi="Times New Roman" w:cs="Times New Roman"/>
          <w:sz w:val="28"/>
          <w:szCs w:val="28"/>
        </w:rPr>
        <w:t>матеріалу</w:t>
      </w:r>
      <w:proofErr w:type="spellEnd"/>
      <w:r w:rsidRPr="00307578">
        <w:rPr>
          <w:rFonts w:ascii="Times New Roman" w:hAnsi="Times New Roman" w:cs="Times New Roman"/>
          <w:sz w:val="28"/>
          <w:szCs w:val="28"/>
        </w:rPr>
        <w:t>:</w:t>
      </w:r>
      <w:r w:rsidR="00C70657">
        <w:rPr>
          <w:rFonts w:ascii="Times New Roman" w:hAnsi="Times New Roman" w:cs="Times New Roman"/>
          <w:sz w:val="28"/>
          <w:szCs w:val="28"/>
          <w:lang w:val="uk-UA"/>
        </w:rPr>
        <w:t xml:space="preserve"> 14</w:t>
      </w:r>
      <w:bookmarkStart w:id="0" w:name="_GoBack"/>
      <w:bookmarkEnd w:id="0"/>
      <w:r w:rsidRPr="00307578">
        <w:rPr>
          <w:rFonts w:ascii="Times New Roman" w:hAnsi="Times New Roman" w:cs="Times New Roman"/>
          <w:sz w:val="28"/>
          <w:szCs w:val="28"/>
          <w:lang w:val="uk-UA"/>
        </w:rPr>
        <w:t xml:space="preserve"> слайдів.</w:t>
      </w:r>
    </w:p>
    <w:p w:rsidR="00B4021E" w:rsidRPr="004647DC" w:rsidRDefault="00B4021E" w:rsidP="00A06A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6</w:t>
      </w:r>
      <w:r w:rsidRPr="004647DC">
        <w:rPr>
          <w:rFonts w:ascii="Times New Roman" w:hAnsi="Times New Roman" w:cs="Times New Roman"/>
          <w:sz w:val="28"/>
          <w:szCs w:val="28"/>
        </w:rPr>
        <w:t xml:space="preserve">. </w:t>
      </w:r>
      <w:r w:rsidR="00AE1278">
        <w:rPr>
          <w:rFonts w:ascii="Times New Roman" w:hAnsi="Times New Roman" w:cs="Times New Roman"/>
          <w:bCs/>
          <w:sz w:val="28"/>
        </w:rPr>
        <w:t xml:space="preserve">Дата </w:t>
      </w:r>
      <w:proofErr w:type="spellStart"/>
      <w:r w:rsidR="00AE1278">
        <w:rPr>
          <w:rFonts w:ascii="Times New Roman" w:hAnsi="Times New Roman" w:cs="Times New Roman"/>
          <w:bCs/>
          <w:sz w:val="28"/>
        </w:rPr>
        <w:t>видачі</w:t>
      </w:r>
      <w:proofErr w:type="spellEnd"/>
      <w:r w:rsidR="00AE1278">
        <w:rPr>
          <w:rFonts w:ascii="Times New Roman" w:hAnsi="Times New Roman" w:cs="Times New Roman"/>
          <w:bCs/>
          <w:sz w:val="28"/>
        </w:rPr>
        <w:t xml:space="preserve"> </w:t>
      </w:r>
      <w:proofErr w:type="spellStart"/>
      <w:r w:rsidR="00AE1278">
        <w:rPr>
          <w:rFonts w:ascii="Times New Roman" w:hAnsi="Times New Roman" w:cs="Times New Roman"/>
          <w:bCs/>
          <w:sz w:val="28"/>
        </w:rPr>
        <w:t>завдання</w:t>
      </w:r>
      <w:proofErr w:type="spellEnd"/>
      <w:r w:rsidR="00AE1278">
        <w:rPr>
          <w:rFonts w:ascii="Times New Roman" w:hAnsi="Times New Roman" w:cs="Times New Roman"/>
          <w:bCs/>
          <w:sz w:val="28"/>
        </w:rPr>
        <w:t xml:space="preserve"> 2</w:t>
      </w:r>
      <w:r w:rsidR="003F1934">
        <w:rPr>
          <w:rFonts w:ascii="Times New Roman" w:hAnsi="Times New Roman" w:cs="Times New Roman"/>
          <w:bCs/>
          <w:sz w:val="28"/>
        </w:rPr>
        <w:t xml:space="preserve"> </w:t>
      </w:r>
      <w:proofErr w:type="spellStart"/>
      <w:r w:rsidRPr="004647DC">
        <w:rPr>
          <w:rFonts w:ascii="Times New Roman" w:hAnsi="Times New Roman" w:cs="Times New Roman"/>
          <w:bCs/>
          <w:sz w:val="28"/>
        </w:rPr>
        <w:t>вересня</w:t>
      </w:r>
      <w:proofErr w:type="spellEnd"/>
      <w:r w:rsidRPr="004647DC">
        <w:rPr>
          <w:rFonts w:ascii="Times New Roman" w:hAnsi="Times New Roman" w:cs="Times New Roman"/>
          <w:bCs/>
          <w:sz w:val="28"/>
        </w:rPr>
        <w:t xml:space="preserve"> 2019</w:t>
      </w:r>
      <w:r>
        <w:rPr>
          <w:rFonts w:ascii="Times New Roman" w:hAnsi="Times New Roman" w:cs="Times New Roman"/>
          <w:bCs/>
          <w:sz w:val="28"/>
          <w:lang w:val="uk-UA"/>
        </w:rPr>
        <w:t>р.</w:t>
      </w:r>
    </w:p>
    <w:p w:rsidR="00B4021E" w:rsidRPr="004647DC" w:rsidRDefault="00B4021E" w:rsidP="00A06A78">
      <w:pPr>
        <w:spacing w:after="0" w:line="360" w:lineRule="auto"/>
        <w:jc w:val="center"/>
        <w:rPr>
          <w:rFonts w:ascii="Times New Roman" w:hAnsi="Times New Roman" w:cs="Times New Roman"/>
          <w:sz w:val="28"/>
          <w:szCs w:val="28"/>
        </w:rPr>
      </w:pPr>
      <w:proofErr w:type="spellStart"/>
      <w:r w:rsidRPr="004647DC">
        <w:rPr>
          <w:rFonts w:ascii="Times New Roman" w:hAnsi="Times New Roman" w:cs="Times New Roman"/>
          <w:bCs/>
          <w:sz w:val="28"/>
          <w:szCs w:val="28"/>
        </w:rPr>
        <w:t>Календарний</w:t>
      </w:r>
      <w:proofErr w:type="spellEnd"/>
      <w:r w:rsidRPr="004647DC">
        <w:rPr>
          <w:rFonts w:ascii="Times New Roman" w:hAnsi="Times New Roman" w:cs="Times New Roman"/>
          <w:bCs/>
          <w:sz w:val="28"/>
          <w:szCs w:val="28"/>
        </w:rPr>
        <w:t xml:space="preserve">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1"/>
        <w:gridCol w:w="2802"/>
        <w:gridCol w:w="1346"/>
      </w:tblGrid>
      <w:tr w:rsidR="00B4021E" w:rsidRPr="004647DC" w:rsidTr="00A06A78">
        <w:trPr>
          <w:trHeight w:val="1373"/>
        </w:trPr>
        <w:tc>
          <w:tcPr>
            <w:tcW w:w="555" w:type="dxa"/>
            <w:vAlign w:val="center"/>
          </w:tcPr>
          <w:p w:rsidR="00B4021E" w:rsidRPr="004647DC" w:rsidRDefault="00B4021E" w:rsidP="00026CB0">
            <w:pPr>
              <w:spacing w:line="360" w:lineRule="auto"/>
              <w:jc w:val="center"/>
              <w:rPr>
                <w:rFonts w:ascii="Times New Roman" w:hAnsi="Times New Roman" w:cs="Times New Roman"/>
                <w:sz w:val="28"/>
                <w:szCs w:val="28"/>
              </w:rPr>
            </w:pPr>
            <w:r w:rsidRPr="004647DC">
              <w:rPr>
                <w:rFonts w:ascii="Times New Roman" w:hAnsi="Times New Roman" w:cs="Times New Roman"/>
                <w:sz w:val="28"/>
                <w:szCs w:val="28"/>
              </w:rPr>
              <w:t>№ з/п</w:t>
            </w:r>
          </w:p>
        </w:tc>
        <w:tc>
          <w:tcPr>
            <w:tcW w:w="4611" w:type="dxa"/>
            <w:vAlign w:val="center"/>
          </w:tcPr>
          <w:p w:rsidR="00B4021E" w:rsidRPr="004647DC" w:rsidRDefault="00B4021E" w:rsidP="00026CB0">
            <w:pPr>
              <w:spacing w:line="360" w:lineRule="auto"/>
              <w:jc w:val="center"/>
              <w:rPr>
                <w:rFonts w:ascii="Times New Roman" w:hAnsi="Times New Roman" w:cs="Times New Roman"/>
                <w:sz w:val="28"/>
                <w:szCs w:val="28"/>
              </w:rPr>
            </w:pPr>
            <w:proofErr w:type="spellStart"/>
            <w:r w:rsidRPr="004647DC">
              <w:rPr>
                <w:rFonts w:ascii="Times New Roman" w:hAnsi="Times New Roman" w:cs="Times New Roman"/>
                <w:sz w:val="28"/>
                <w:szCs w:val="28"/>
              </w:rPr>
              <w:t>Назва</w:t>
            </w:r>
            <w:proofErr w:type="spellEnd"/>
            <w:r w:rsidRPr="004647DC">
              <w:rPr>
                <w:rFonts w:ascii="Times New Roman" w:hAnsi="Times New Roman" w:cs="Times New Roman"/>
                <w:sz w:val="28"/>
                <w:szCs w:val="28"/>
              </w:rPr>
              <w:t xml:space="preserve"> </w:t>
            </w:r>
            <w:proofErr w:type="spellStart"/>
            <w:r w:rsidRPr="004647DC">
              <w:rPr>
                <w:rFonts w:ascii="Times New Roman" w:hAnsi="Times New Roman" w:cs="Times New Roman"/>
                <w:sz w:val="28"/>
                <w:szCs w:val="28"/>
              </w:rPr>
              <w:t>етапів</w:t>
            </w:r>
            <w:proofErr w:type="spellEnd"/>
            <w:r w:rsidRPr="004647DC">
              <w:rPr>
                <w:rFonts w:ascii="Times New Roman" w:hAnsi="Times New Roman" w:cs="Times New Roman"/>
                <w:sz w:val="28"/>
                <w:szCs w:val="28"/>
              </w:rPr>
              <w:t xml:space="preserve"> </w:t>
            </w:r>
            <w:proofErr w:type="spellStart"/>
            <w:r w:rsidRPr="004647DC">
              <w:rPr>
                <w:rFonts w:ascii="Times New Roman" w:hAnsi="Times New Roman" w:cs="Times New Roman"/>
                <w:sz w:val="28"/>
                <w:szCs w:val="28"/>
              </w:rPr>
              <w:t>виконання</w:t>
            </w:r>
            <w:proofErr w:type="spellEnd"/>
            <w:r w:rsidRPr="004647DC">
              <w:rPr>
                <w:rFonts w:ascii="Times New Roman" w:hAnsi="Times New Roman" w:cs="Times New Roman"/>
                <w:sz w:val="28"/>
                <w:szCs w:val="28"/>
              </w:rPr>
              <w:t xml:space="preserve"> </w:t>
            </w:r>
            <w:r w:rsidRPr="004647DC">
              <w:rPr>
                <w:rFonts w:ascii="Times New Roman" w:hAnsi="Times New Roman" w:cs="Times New Roman"/>
                <w:sz w:val="28"/>
                <w:szCs w:val="28"/>
              </w:rPr>
              <w:br/>
            </w:r>
            <w:proofErr w:type="spellStart"/>
            <w:r w:rsidRPr="004647DC">
              <w:rPr>
                <w:rFonts w:ascii="Times New Roman" w:hAnsi="Times New Roman" w:cs="Times New Roman"/>
                <w:sz w:val="28"/>
                <w:szCs w:val="28"/>
              </w:rPr>
              <w:t>магістерської</w:t>
            </w:r>
            <w:proofErr w:type="spellEnd"/>
            <w:r w:rsidRPr="004647DC">
              <w:rPr>
                <w:rFonts w:ascii="Times New Roman" w:hAnsi="Times New Roman" w:cs="Times New Roman"/>
                <w:sz w:val="28"/>
                <w:szCs w:val="28"/>
              </w:rPr>
              <w:t xml:space="preserve"> </w:t>
            </w:r>
            <w:proofErr w:type="spellStart"/>
            <w:r w:rsidRPr="004647DC">
              <w:rPr>
                <w:rFonts w:ascii="Times New Roman" w:hAnsi="Times New Roman" w:cs="Times New Roman"/>
                <w:sz w:val="28"/>
                <w:szCs w:val="28"/>
              </w:rPr>
              <w:t>дисертації</w:t>
            </w:r>
            <w:proofErr w:type="spellEnd"/>
          </w:p>
        </w:tc>
        <w:tc>
          <w:tcPr>
            <w:tcW w:w="2802" w:type="dxa"/>
            <w:vAlign w:val="center"/>
          </w:tcPr>
          <w:p w:rsidR="00B4021E" w:rsidRPr="004647DC" w:rsidRDefault="00B4021E" w:rsidP="00026CB0">
            <w:pPr>
              <w:spacing w:line="360" w:lineRule="auto"/>
              <w:jc w:val="center"/>
              <w:rPr>
                <w:rFonts w:ascii="Times New Roman" w:hAnsi="Times New Roman" w:cs="Times New Roman"/>
                <w:sz w:val="28"/>
                <w:szCs w:val="28"/>
              </w:rPr>
            </w:pPr>
            <w:proofErr w:type="spellStart"/>
            <w:r w:rsidRPr="004647DC">
              <w:rPr>
                <w:rFonts w:ascii="Times New Roman" w:hAnsi="Times New Roman" w:cs="Times New Roman"/>
                <w:sz w:val="28"/>
                <w:szCs w:val="28"/>
              </w:rPr>
              <w:t>Термін</w:t>
            </w:r>
            <w:proofErr w:type="spellEnd"/>
            <w:r w:rsidRPr="004647DC">
              <w:rPr>
                <w:rFonts w:ascii="Times New Roman" w:hAnsi="Times New Roman" w:cs="Times New Roman"/>
                <w:sz w:val="28"/>
                <w:szCs w:val="28"/>
              </w:rPr>
              <w:t xml:space="preserve"> </w:t>
            </w:r>
            <w:proofErr w:type="spellStart"/>
            <w:r w:rsidRPr="004647DC">
              <w:rPr>
                <w:rFonts w:ascii="Times New Roman" w:hAnsi="Times New Roman" w:cs="Times New Roman"/>
                <w:sz w:val="28"/>
                <w:szCs w:val="28"/>
              </w:rPr>
              <w:t>виконання</w:t>
            </w:r>
            <w:proofErr w:type="spellEnd"/>
            <w:r w:rsidRPr="004647DC">
              <w:rPr>
                <w:rFonts w:ascii="Times New Roman" w:hAnsi="Times New Roman" w:cs="Times New Roman"/>
                <w:sz w:val="28"/>
                <w:szCs w:val="28"/>
              </w:rPr>
              <w:t xml:space="preserve"> </w:t>
            </w:r>
            <w:proofErr w:type="spellStart"/>
            <w:r w:rsidRPr="004647DC">
              <w:rPr>
                <w:rFonts w:ascii="Times New Roman" w:hAnsi="Times New Roman" w:cs="Times New Roman"/>
                <w:sz w:val="28"/>
                <w:szCs w:val="28"/>
              </w:rPr>
              <w:t>етапів</w:t>
            </w:r>
            <w:proofErr w:type="spellEnd"/>
            <w:r w:rsidRPr="004647DC">
              <w:rPr>
                <w:rFonts w:ascii="Times New Roman" w:hAnsi="Times New Roman" w:cs="Times New Roman"/>
                <w:sz w:val="28"/>
                <w:szCs w:val="28"/>
              </w:rPr>
              <w:t xml:space="preserve"> </w:t>
            </w:r>
            <w:proofErr w:type="spellStart"/>
            <w:r w:rsidRPr="004647DC">
              <w:rPr>
                <w:rFonts w:ascii="Times New Roman" w:hAnsi="Times New Roman" w:cs="Times New Roman"/>
                <w:sz w:val="28"/>
                <w:szCs w:val="28"/>
              </w:rPr>
              <w:t>магістерської</w:t>
            </w:r>
            <w:proofErr w:type="spellEnd"/>
            <w:r w:rsidRPr="004647DC">
              <w:rPr>
                <w:rFonts w:ascii="Times New Roman" w:hAnsi="Times New Roman" w:cs="Times New Roman"/>
                <w:sz w:val="28"/>
                <w:szCs w:val="28"/>
              </w:rPr>
              <w:t xml:space="preserve"> </w:t>
            </w:r>
            <w:proofErr w:type="spellStart"/>
            <w:r w:rsidRPr="004647DC">
              <w:rPr>
                <w:rFonts w:ascii="Times New Roman" w:hAnsi="Times New Roman" w:cs="Times New Roman"/>
                <w:sz w:val="28"/>
                <w:szCs w:val="28"/>
              </w:rPr>
              <w:t>дисертації</w:t>
            </w:r>
            <w:proofErr w:type="spellEnd"/>
          </w:p>
        </w:tc>
        <w:tc>
          <w:tcPr>
            <w:tcW w:w="1346" w:type="dxa"/>
            <w:vAlign w:val="center"/>
          </w:tcPr>
          <w:p w:rsidR="00B4021E" w:rsidRPr="004647DC" w:rsidRDefault="00B4021E" w:rsidP="00026CB0">
            <w:pPr>
              <w:spacing w:line="360" w:lineRule="auto"/>
              <w:jc w:val="center"/>
              <w:rPr>
                <w:rFonts w:ascii="Times New Roman" w:hAnsi="Times New Roman" w:cs="Times New Roman"/>
                <w:sz w:val="28"/>
                <w:szCs w:val="28"/>
              </w:rPr>
            </w:pPr>
            <w:proofErr w:type="spellStart"/>
            <w:r w:rsidRPr="004647DC">
              <w:rPr>
                <w:rFonts w:ascii="Times New Roman" w:hAnsi="Times New Roman" w:cs="Times New Roman"/>
                <w:sz w:val="28"/>
                <w:szCs w:val="28"/>
              </w:rPr>
              <w:t>Примітка</w:t>
            </w:r>
            <w:proofErr w:type="spellEnd"/>
          </w:p>
        </w:tc>
      </w:tr>
      <w:tr w:rsidR="00B4021E" w:rsidRPr="004647DC" w:rsidTr="00A06A78">
        <w:trPr>
          <w:trHeight w:val="901"/>
        </w:trPr>
        <w:tc>
          <w:tcPr>
            <w:tcW w:w="555" w:type="dxa"/>
          </w:tcPr>
          <w:p w:rsidR="00B4021E" w:rsidRPr="004647DC"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611" w:type="dxa"/>
          </w:tcPr>
          <w:p w:rsidR="00B4021E" w:rsidRDefault="00B4021E" w:rsidP="00026CB0">
            <w:pPr>
              <w:spacing w:line="360" w:lineRule="auto"/>
              <w:jc w:val="center"/>
              <w:rPr>
                <w:rFonts w:ascii="Times New Roman" w:hAnsi="Times New Roman" w:cs="Times New Roman"/>
                <w:sz w:val="28"/>
                <w:szCs w:val="28"/>
                <w:lang w:val="uk-UA"/>
              </w:rPr>
            </w:pPr>
          </w:p>
          <w:p w:rsidR="00B4021E"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Огляд літератури</w:t>
            </w:r>
          </w:p>
          <w:p w:rsidR="00B4021E" w:rsidRPr="004647DC" w:rsidRDefault="00B4021E" w:rsidP="00026CB0">
            <w:pPr>
              <w:spacing w:line="360" w:lineRule="auto"/>
              <w:jc w:val="center"/>
              <w:rPr>
                <w:rFonts w:ascii="Times New Roman" w:hAnsi="Times New Roman" w:cs="Times New Roman"/>
                <w:sz w:val="28"/>
                <w:szCs w:val="28"/>
                <w:lang w:val="uk-UA"/>
              </w:rPr>
            </w:pPr>
          </w:p>
        </w:tc>
        <w:tc>
          <w:tcPr>
            <w:tcW w:w="2802" w:type="dxa"/>
          </w:tcPr>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AE1278"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r w:rsidR="00B4021E">
              <w:rPr>
                <w:rFonts w:ascii="Times New Roman" w:hAnsi="Times New Roman" w:cs="Times New Roman"/>
                <w:sz w:val="28"/>
                <w:szCs w:val="28"/>
                <w:lang w:val="uk-UA"/>
              </w:rPr>
              <w:t>2.09.19-24.09.19</w:t>
            </w:r>
          </w:p>
        </w:tc>
        <w:tc>
          <w:tcPr>
            <w:tcW w:w="1346" w:type="dxa"/>
          </w:tcPr>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виконано</w:t>
            </w:r>
          </w:p>
        </w:tc>
      </w:tr>
      <w:tr w:rsidR="00B4021E" w:rsidRPr="004647DC" w:rsidTr="00A06A78">
        <w:trPr>
          <w:trHeight w:val="1857"/>
        </w:trPr>
        <w:tc>
          <w:tcPr>
            <w:tcW w:w="555" w:type="dxa"/>
          </w:tcPr>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611" w:type="dxa"/>
          </w:tcPr>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Написанн</w:t>
            </w:r>
            <w:r w:rsidR="003F1934">
              <w:rPr>
                <w:rFonts w:ascii="Times New Roman" w:hAnsi="Times New Roman" w:cs="Times New Roman"/>
                <w:sz w:val="28"/>
                <w:szCs w:val="28"/>
                <w:lang w:val="uk-UA"/>
              </w:rPr>
              <w:t>я основних означень, тверджень</w:t>
            </w:r>
          </w:p>
        </w:tc>
        <w:tc>
          <w:tcPr>
            <w:tcW w:w="2802" w:type="dxa"/>
          </w:tcPr>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B8631A" w:rsidRDefault="00B4021E" w:rsidP="00026CB0">
            <w:pPr>
              <w:spacing w:line="360" w:lineRule="auto"/>
              <w:rPr>
                <w:rFonts w:ascii="Times New Roman" w:hAnsi="Times New Roman" w:cs="Times New Roman"/>
                <w:sz w:val="16"/>
                <w:szCs w:val="16"/>
                <w:lang w:val="uk-UA"/>
              </w:rPr>
            </w:pPr>
          </w:p>
          <w:p w:rsidR="00B4021E"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25.09.19-08.10.19</w:t>
            </w:r>
          </w:p>
          <w:p w:rsidR="00B4021E" w:rsidRPr="00E57781" w:rsidRDefault="00B4021E" w:rsidP="00026CB0">
            <w:pPr>
              <w:spacing w:line="360" w:lineRule="auto"/>
              <w:jc w:val="center"/>
              <w:rPr>
                <w:rFonts w:ascii="Times New Roman" w:hAnsi="Times New Roman" w:cs="Times New Roman"/>
                <w:sz w:val="28"/>
                <w:szCs w:val="28"/>
                <w:lang w:val="uk-UA"/>
              </w:rPr>
            </w:pPr>
          </w:p>
        </w:tc>
        <w:tc>
          <w:tcPr>
            <w:tcW w:w="1346" w:type="dxa"/>
          </w:tcPr>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виконано</w:t>
            </w:r>
          </w:p>
        </w:tc>
      </w:tr>
      <w:tr w:rsidR="00B4021E" w:rsidRPr="00E57781" w:rsidTr="00A06A78">
        <w:trPr>
          <w:trHeight w:val="1686"/>
        </w:trPr>
        <w:tc>
          <w:tcPr>
            <w:tcW w:w="555" w:type="dxa"/>
          </w:tcPr>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611" w:type="dxa"/>
          </w:tcPr>
          <w:p w:rsidR="00B4021E" w:rsidRPr="00B4021E" w:rsidRDefault="00B4021E" w:rsidP="00026CB0">
            <w:pPr>
              <w:spacing w:line="360" w:lineRule="auto"/>
              <w:jc w:val="center"/>
              <w:rPr>
                <w:rFonts w:ascii="Times New Roman" w:hAnsi="Times New Roman" w:cs="Times New Roman"/>
                <w:sz w:val="28"/>
                <w:szCs w:val="28"/>
                <w:lang w:val="uk-UA"/>
              </w:rPr>
            </w:pPr>
            <w:r w:rsidRPr="00B4021E">
              <w:rPr>
                <w:rFonts w:ascii="Times New Roman" w:eastAsiaTheme="minorEastAsia" w:hAnsi="Times New Roman" w:cs="Times New Roman"/>
                <w:sz w:val="28"/>
                <w:szCs w:val="28"/>
                <w:lang w:val="uk-UA"/>
              </w:rPr>
              <w:t xml:space="preserve">Написання Класичних теорем, що забезпечують збіжність тригонометричних рядів і умови </w:t>
            </w:r>
            <w:proofErr w:type="spellStart"/>
            <w:r w:rsidRPr="00B4021E">
              <w:rPr>
                <w:rFonts w:ascii="Times New Roman" w:eastAsiaTheme="minorEastAsia" w:hAnsi="Times New Roman" w:cs="Times New Roman"/>
                <w:sz w:val="28"/>
                <w:szCs w:val="28"/>
                <w:lang w:val="uk-UA"/>
              </w:rPr>
              <w:t>інтегровності</w:t>
            </w:r>
            <w:proofErr w:type="spellEnd"/>
            <w:r w:rsidRPr="00B4021E">
              <w:rPr>
                <w:rFonts w:ascii="Times New Roman" w:eastAsiaTheme="minorEastAsia" w:hAnsi="Times New Roman" w:cs="Times New Roman"/>
                <w:sz w:val="28"/>
                <w:szCs w:val="28"/>
                <w:lang w:val="uk-UA"/>
              </w:rPr>
              <w:t xml:space="preserve"> дійсних тригонометричних рядів</w:t>
            </w:r>
          </w:p>
        </w:tc>
        <w:tc>
          <w:tcPr>
            <w:tcW w:w="2802" w:type="dxa"/>
          </w:tcPr>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B8631A" w:rsidRDefault="00B4021E" w:rsidP="00026CB0">
            <w:pPr>
              <w:spacing w:line="360" w:lineRule="auto"/>
              <w:jc w:val="center"/>
              <w:rPr>
                <w:rFonts w:ascii="Times New Roman" w:hAnsi="Times New Roman" w:cs="Times New Roman"/>
                <w:sz w:val="16"/>
                <w:szCs w:val="16"/>
                <w:lang w:val="uk-UA"/>
              </w:rPr>
            </w:pPr>
          </w:p>
          <w:p w:rsidR="00B4021E"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09.10.19-22.10.19</w:t>
            </w:r>
          </w:p>
          <w:p w:rsidR="00B4021E" w:rsidRPr="00E57781" w:rsidRDefault="00B4021E" w:rsidP="00026CB0">
            <w:pPr>
              <w:spacing w:line="360" w:lineRule="auto"/>
              <w:jc w:val="center"/>
              <w:rPr>
                <w:rFonts w:ascii="Times New Roman" w:hAnsi="Times New Roman" w:cs="Times New Roman"/>
                <w:sz w:val="28"/>
                <w:szCs w:val="28"/>
                <w:lang w:val="uk-UA"/>
              </w:rPr>
            </w:pPr>
          </w:p>
        </w:tc>
        <w:tc>
          <w:tcPr>
            <w:tcW w:w="1346" w:type="dxa"/>
          </w:tcPr>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виконано</w:t>
            </w:r>
          </w:p>
        </w:tc>
      </w:tr>
      <w:tr w:rsidR="00B4021E" w:rsidRPr="00E57781" w:rsidTr="00A06A78">
        <w:trPr>
          <w:trHeight w:val="2262"/>
        </w:trPr>
        <w:tc>
          <w:tcPr>
            <w:tcW w:w="555" w:type="dxa"/>
          </w:tcPr>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p>
        </w:tc>
        <w:tc>
          <w:tcPr>
            <w:tcW w:w="4611" w:type="dxa"/>
          </w:tcPr>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Формулювання </w:t>
            </w:r>
            <w:r w:rsidR="003F1934">
              <w:rPr>
                <w:rFonts w:ascii="Times New Roman" w:hAnsi="Times New Roman" w:cs="Times New Roman"/>
                <w:sz w:val="28"/>
                <w:szCs w:val="28"/>
                <w:lang w:val="uk-UA"/>
              </w:rPr>
              <w:t>та доведення теореми про умови на коефіцієнти комплексних тригонометричних рядів</w:t>
            </w:r>
          </w:p>
        </w:tc>
        <w:tc>
          <w:tcPr>
            <w:tcW w:w="2802" w:type="dxa"/>
          </w:tcPr>
          <w:p w:rsidR="00B4021E" w:rsidRDefault="00B4021E" w:rsidP="00026CB0">
            <w:pPr>
              <w:spacing w:line="360" w:lineRule="auto"/>
              <w:jc w:val="center"/>
              <w:rPr>
                <w:rFonts w:ascii="Times New Roman" w:hAnsi="Times New Roman" w:cs="Times New Roman"/>
                <w:sz w:val="28"/>
                <w:szCs w:val="28"/>
                <w:lang w:val="uk-UA"/>
              </w:rPr>
            </w:pPr>
          </w:p>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23.10.19-5.11.19</w:t>
            </w:r>
          </w:p>
        </w:tc>
        <w:tc>
          <w:tcPr>
            <w:tcW w:w="1346" w:type="dxa"/>
          </w:tcPr>
          <w:p w:rsidR="00B4021E" w:rsidRDefault="00B4021E" w:rsidP="00026CB0">
            <w:pPr>
              <w:spacing w:line="360" w:lineRule="auto"/>
              <w:jc w:val="center"/>
              <w:rPr>
                <w:rFonts w:ascii="Times New Roman" w:hAnsi="Times New Roman" w:cs="Times New Roman"/>
                <w:sz w:val="28"/>
                <w:szCs w:val="28"/>
                <w:lang w:val="uk-UA"/>
              </w:rPr>
            </w:pPr>
          </w:p>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виконано</w:t>
            </w:r>
          </w:p>
        </w:tc>
      </w:tr>
      <w:tr w:rsidR="00B4021E" w:rsidRPr="00E57781" w:rsidTr="00A06A78">
        <w:trPr>
          <w:trHeight w:val="2124"/>
        </w:trPr>
        <w:tc>
          <w:tcPr>
            <w:tcW w:w="555" w:type="dxa"/>
          </w:tcPr>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611" w:type="dxa"/>
          </w:tcPr>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3F1934"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Формулювання та доведення наслідку з теореми</w:t>
            </w:r>
          </w:p>
        </w:tc>
        <w:tc>
          <w:tcPr>
            <w:tcW w:w="2802" w:type="dxa"/>
          </w:tcPr>
          <w:p w:rsidR="00B4021E" w:rsidRDefault="00B4021E" w:rsidP="00026CB0">
            <w:pPr>
              <w:spacing w:line="360" w:lineRule="auto"/>
              <w:jc w:val="center"/>
              <w:rPr>
                <w:rFonts w:ascii="Times New Roman" w:hAnsi="Times New Roman" w:cs="Times New Roman"/>
                <w:sz w:val="28"/>
                <w:szCs w:val="28"/>
                <w:lang w:val="uk-UA"/>
              </w:rPr>
            </w:pPr>
          </w:p>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E57781" w:rsidRDefault="00AE1278"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r w:rsidR="00B4021E">
              <w:rPr>
                <w:rFonts w:ascii="Times New Roman" w:hAnsi="Times New Roman" w:cs="Times New Roman"/>
                <w:sz w:val="28"/>
                <w:szCs w:val="28"/>
                <w:lang w:val="uk-UA"/>
              </w:rPr>
              <w:t>6.11.19-19.11.19</w:t>
            </w:r>
          </w:p>
        </w:tc>
        <w:tc>
          <w:tcPr>
            <w:tcW w:w="1346" w:type="dxa"/>
          </w:tcPr>
          <w:p w:rsidR="00B4021E" w:rsidRDefault="00B4021E" w:rsidP="00026CB0">
            <w:pPr>
              <w:spacing w:line="360" w:lineRule="auto"/>
              <w:jc w:val="center"/>
              <w:rPr>
                <w:rFonts w:ascii="Times New Roman" w:hAnsi="Times New Roman" w:cs="Times New Roman"/>
                <w:sz w:val="28"/>
                <w:szCs w:val="28"/>
                <w:lang w:val="uk-UA"/>
              </w:rPr>
            </w:pPr>
          </w:p>
          <w:p w:rsidR="00B4021E" w:rsidRPr="00B8631A" w:rsidRDefault="00B4021E" w:rsidP="00026CB0">
            <w:pPr>
              <w:spacing w:line="360" w:lineRule="auto"/>
              <w:jc w:val="center"/>
              <w:rPr>
                <w:rFonts w:ascii="Times New Roman" w:hAnsi="Times New Roman" w:cs="Times New Roman"/>
                <w:sz w:val="16"/>
                <w:szCs w:val="16"/>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виконано</w:t>
            </w:r>
          </w:p>
        </w:tc>
      </w:tr>
      <w:tr w:rsidR="00B4021E" w:rsidRPr="00E57781" w:rsidTr="00A06A78">
        <w:trPr>
          <w:trHeight w:val="2116"/>
        </w:trPr>
        <w:tc>
          <w:tcPr>
            <w:tcW w:w="555" w:type="dxa"/>
          </w:tcPr>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611" w:type="dxa"/>
          </w:tcPr>
          <w:p w:rsidR="00B4021E" w:rsidRDefault="00B4021E" w:rsidP="00026CB0">
            <w:pPr>
              <w:spacing w:line="360" w:lineRule="auto"/>
              <w:jc w:val="center"/>
              <w:rPr>
                <w:rFonts w:ascii="Times New Roman" w:hAnsi="Times New Roman" w:cs="Times New Roman"/>
                <w:sz w:val="28"/>
                <w:szCs w:val="28"/>
                <w:lang w:val="uk-UA"/>
              </w:rPr>
            </w:pPr>
          </w:p>
          <w:p w:rsidR="00B4021E" w:rsidRPr="00AC2471" w:rsidRDefault="00CE5647" w:rsidP="00026CB0">
            <w:pPr>
              <w:spacing w:line="360" w:lineRule="auto"/>
              <w:jc w:val="center"/>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Наведення прикладів тригонометричних рядів, які є рядами Фур’є</w:t>
            </w:r>
          </w:p>
        </w:tc>
        <w:tc>
          <w:tcPr>
            <w:tcW w:w="2802" w:type="dxa"/>
          </w:tcPr>
          <w:p w:rsidR="00B4021E" w:rsidRPr="00B91CD3" w:rsidRDefault="00B4021E" w:rsidP="00026CB0">
            <w:pPr>
              <w:spacing w:line="360" w:lineRule="auto"/>
              <w:rPr>
                <w:rFonts w:ascii="Times New Roman" w:hAnsi="Times New Roman" w:cs="Times New Roman"/>
                <w:sz w:val="44"/>
                <w:szCs w:val="52"/>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20.11.19-26.11.19</w:t>
            </w:r>
          </w:p>
        </w:tc>
        <w:tc>
          <w:tcPr>
            <w:tcW w:w="1346" w:type="dxa"/>
          </w:tcPr>
          <w:p w:rsidR="00B4021E" w:rsidRPr="00B91CD3" w:rsidRDefault="00B4021E" w:rsidP="00026CB0">
            <w:pPr>
              <w:spacing w:line="360" w:lineRule="auto"/>
              <w:rPr>
                <w:rFonts w:ascii="Times New Roman" w:hAnsi="Times New Roman" w:cs="Times New Roman"/>
                <w:sz w:val="44"/>
                <w:szCs w:val="44"/>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виконано</w:t>
            </w:r>
          </w:p>
        </w:tc>
      </w:tr>
      <w:tr w:rsidR="00B4021E" w:rsidRPr="00E57781" w:rsidTr="00A06A78">
        <w:trPr>
          <w:trHeight w:val="1262"/>
        </w:trPr>
        <w:tc>
          <w:tcPr>
            <w:tcW w:w="555" w:type="dxa"/>
            <w:tcBorders>
              <w:top w:val="single" w:sz="4" w:space="0" w:color="auto"/>
              <w:left w:val="single" w:sz="4" w:space="0" w:color="auto"/>
              <w:bottom w:val="single" w:sz="4" w:space="0" w:color="auto"/>
              <w:right w:val="single" w:sz="4" w:space="0" w:color="auto"/>
            </w:tcBorders>
          </w:tcPr>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611" w:type="dxa"/>
            <w:tcBorders>
              <w:top w:val="single" w:sz="4" w:space="0" w:color="auto"/>
              <w:left w:val="single" w:sz="4" w:space="0" w:color="auto"/>
              <w:bottom w:val="single" w:sz="4" w:space="0" w:color="auto"/>
              <w:right w:val="single" w:sz="4" w:space="0" w:color="auto"/>
            </w:tcBorders>
          </w:tcPr>
          <w:p w:rsidR="00B4021E" w:rsidRDefault="00B4021E" w:rsidP="00026CB0">
            <w:pPr>
              <w:spacing w:line="360" w:lineRule="auto"/>
              <w:jc w:val="center"/>
              <w:rPr>
                <w:rFonts w:ascii="Times New Roman" w:hAnsi="Times New Roman" w:cs="Times New Roman"/>
                <w:sz w:val="28"/>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Оформлення результатів</w:t>
            </w:r>
          </w:p>
        </w:tc>
        <w:tc>
          <w:tcPr>
            <w:tcW w:w="2802" w:type="dxa"/>
            <w:tcBorders>
              <w:top w:val="single" w:sz="4" w:space="0" w:color="auto"/>
              <w:left w:val="single" w:sz="4" w:space="0" w:color="auto"/>
              <w:bottom w:val="single" w:sz="4" w:space="0" w:color="auto"/>
              <w:right w:val="single" w:sz="4" w:space="0" w:color="auto"/>
            </w:tcBorders>
          </w:tcPr>
          <w:p w:rsidR="00B4021E" w:rsidRPr="00B91CD3" w:rsidRDefault="00B4021E" w:rsidP="00026CB0">
            <w:pPr>
              <w:spacing w:line="360" w:lineRule="auto"/>
              <w:jc w:val="center"/>
              <w:rPr>
                <w:rFonts w:ascii="Times New Roman" w:hAnsi="Times New Roman" w:cs="Times New Roman"/>
                <w:sz w:val="24"/>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27.11.19-09.12.19</w:t>
            </w:r>
          </w:p>
        </w:tc>
        <w:tc>
          <w:tcPr>
            <w:tcW w:w="1346" w:type="dxa"/>
            <w:tcBorders>
              <w:top w:val="single" w:sz="4" w:space="0" w:color="auto"/>
              <w:left w:val="single" w:sz="4" w:space="0" w:color="auto"/>
              <w:bottom w:val="single" w:sz="4" w:space="0" w:color="auto"/>
              <w:right w:val="single" w:sz="4" w:space="0" w:color="auto"/>
            </w:tcBorders>
          </w:tcPr>
          <w:p w:rsidR="00B4021E" w:rsidRPr="00B91CD3" w:rsidRDefault="00B4021E" w:rsidP="00026CB0">
            <w:pPr>
              <w:spacing w:line="360" w:lineRule="auto"/>
              <w:jc w:val="center"/>
              <w:rPr>
                <w:rFonts w:ascii="Times New Roman" w:hAnsi="Times New Roman" w:cs="Times New Roman"/>
                <w:sz w:val="24"/>
                <w:szCs w:val="28"/>
                <w:lang w:val="uk-UA"/>
              </w:rPr>
            </w:pPr>
          </w:p>
          <w:p w:rsidR="00B4021E" w:rsidRPr="00E57781" w:rsidRDefault="00B4021E" w:rsidP="00026CB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виконано</w:t>
            </w:r>
          </w:p>
        </w:tc>
      </w:tr>
    </w:tbl>
    <w:p w:rsidR="00B4021E" w:rsidRPr="004647DC" w:rsidRDefault="00B4021E" w:rsidP="00026CB0">
      <w:pPr>
        <w:spacing w:after="0" w:line="360" w:lineRule="auto"/>
        <w:ind w:right="57" w:firstLine="851"/>
        <w:jc w:val="both"/>
        <w:rPr>
          <w:rFonts w:ascii="Times New Roman" w:hAnsi="Times New Roman" w:cs="Times New Roman"/>
          <w:b/>
          <w:sz w:val="28"/>
          <w:szCs w:val="28"/>
          <w:lang w:val="uk-UA"/>
        </w:rPr>
      </w:pPr>
    </w:p>
    <w:p w:rsidR="00B4021E" w:rsidRDefault="00B4021E" w:rsidP="00026CB0">
      <w:pPr>
        <w:spacing w:after="0" w:line="360" w:lineRule="auto"/>
        <w:ind w:right="57" w:firstLine="851"/>
        <w:jc w:val="both"/>
        <w:rPr>
          <w:rFonts w:ascii="Times New Roman" w:hAnsi="Times New Roman" w:cs="Times New Roman"/>
          <w:sz w:val="28"/>
          <w:szCs w:val="28"/>
          <w:lang w:val="uk-UA"/>
        </w:rPr>
      </w:pPr>
    </w:p>
    <w:p w:rsidR="00B4021E" w:rsidRPr="00A06A78" w:rsidRDefault="00B4021E" w:rsidP="00A06A78">
      <w:pPr>
        <w:tabs>
          <w:tab w:val="left" w:pos="3544"/>
          <w:tab w:val="left" w:pos="6096"/>
          <w:tab w:val="right" w:pos="8931"/>
        </w:tabs>
        <w:spacing w:line="360" w:lineRule="auto"/>
        <w:ind w:left="1080" w:hanging="540"/>
        <w:rPr>
          <w:rFonts w:ascii="Times New Roman" w:hAnsi="Times New Roman" w:cs="Times New Roman"/>
          <w:sz w:val="28"/>
          <w:lang w:val="uk-UA"/>
        </w:rPr>
      </w:pPr>
      <w:r w:rsidRPr="007A5F5F">
        <w:rPr>
          <w:rFonts w:ascii="Times New Roman" w:hAnsi="Times New Roman" w:cs="Times New Roman"/>
          <w:bCs/>
          <w:sz w:val="28"/>
        </w:rPr>
        <w:t xml:space="preserve">Студент </w:t>
      </w:r>
      <w:r w:rsidRPr="007A5F5F">
        <w:rPr>
          <w:rFonts w:ascii="Times New Roman" w:hAnsi="Times New Roman" w:cs="Times New Roman"/>
          <w:bCs/>
          <w:sz w:val="28"/>
        </w:rPr>
        <w:tab/>
      </w:r>
      <w:r w:rsidRPr="007A5F5F">
        <w:rPr>
          <w:rFonts w:ascii="Times New Roman" w:hAnsi="Times New Roman" w:cs="Times New Roman"/>
          <w:sz w:val="28"/>
        </w:rPr>
        <w:tab/>
      </w:r>
      <w:r>
        <w:rPr>
          <w:rFonts w:ascii="Times New Roman" w:hAnsi="Times New Roman" w:cs="Times New Roman"/>
          <w:sz w:val="28"/>
          <w:lang w:val="uk-UA"/>
        </w:rPr>
        <w:t xml:space="preserve">             </w:t>
      </w:r>
      <w:r w:rsidR="003F1934">
        <w:rPr>
          <w:rFonts w:ascii="Times New Roman" w:hAnsi="Times New Roman" w:cs="Times New Roman"/>
          <w:sz w:val="28"/>
          <w:lang w:val="uk-UA"/>
        </w:rPr>
        <w:t xml:space="preserve">Д.Р. </w:t>
      </w:r>
      <w:proofErr w:type="spellStart"/>
      <w:r w:rsidR="003F1934">
        <w:rPr>
          <w:rFonts w:ascii="Times New Roman" w:hAnsi="Times New Roman" w:cs="Times New Roman"/>
          <w:sz w:val="28"/>
          <w:lang w:val="uk-UA"/>
        </w:rPr>
        <w:t>Хомутинська</w:t>
      </w:r>
      <w:proofErr w:type="spellEnd"/>
    </w:p>
    <w:p w:rsidR="00B4021E" w:rsidRPr="007A5F5F" w:rsidRDefault="00B4021E" w:rsidP="00026CB0">
      <w:pPr>
        <w:tabs>
          <w:tab w:val="left" w:pos="3544"/>
          <w:tab w:val="left" w:pos="6096"/>
          <w:tab w:val="right" w:pos="8931"/>
        </w:tabs>
        <w:spacing w:line="360" w:lineRule="auto"/>
        <w:ind w:left="1080" w:hanging="540"/>
        <w:rPr>
          <w:rFonts w:ascii="Times New Roman" w:hAnsi="Times New Roman" w:cs="Times New Roman"/>
          <w:bCs/>
          <w:sz w:val="28"/>
          <w:lang w:val="uk-UA"/>
        </w:rPr>
      </w:pPr>
      <w:proofErr w:type="spellStart"/>
      <w:r w:rsidRPr="007A5F5F">
        <w:rPr>
          <w:rFonts w:ascii="Times New Roman" w:hAnsi="Times New Roman" w:cs="Times New Roman"/>
          <w:bCs/>
          <w:sz w:val="28"/>
        </w:rPr>
        <w:t>Науковий</w:t>
      </w:r>
      <w:proofErr w:type="spellEnd"/>
      <w:r w:rsidRPr="007A5F5F">
        <w:rPr>
          <w:rFonts w:ascii="Times New Roman" w:hAnsi="Times New Roman" w:cs="Times New Roman"/>
          <w:bCs/>
          <w:sz w:val="28"/>
        </w:rPr>
        <w:t xml:space="preserve"> </w:t>
      </w:r>
      <w:proofErr w:type="spellStart"/>
      <w:r w:rsidRPr="007A5F5F">
        <w:rPr>
          <w:rFonts w:ascii="Times New Roman" w:hAnsi="Times New Roman" w:cs="Times New Roman"/>
          <w:bCs/>
          <w:sz w:val="28"/>
        </w:rPr>
        <w:t>керівник</w:t>
      </w:r>
      <w:proofErr w:type="spellEnd"/>
      <w:r w:rsidRPr="007A5F5F">
        <w:rPr>
          <w:rFonts w:ascii="Times New Roman" w:hAnsi="Times New Roman" w:cs="Times New Roman"/>
          <w:bCs/>
          <w:sz w:val="28"/>
        </w:rPr>
        <w:t xml:space="preserve"> </w:t>
      </w:r>
      <w:proofErr w:type="spellStart"/>
      <w:r w:rsidRPr="007A5F5F">
        <w:rPr>
          <w:rFonts w:ascii="Times New Roman" w:hAnsi="Times New Roman" w:cs="Times New Roman"/>
          <w:bCs/>
          <w:sz w:val="28"/>
        </w:rPr>
        <w:t>дисертації</w:t>
      </w:r>
      <w:proofErr w:type="spellEnd"/>
      <w:r w:rsidRPr="007A5F5F">
        <w:rPr>
          <w:rFonts w:ascii="Times New Roman" w:hAnsi="Times New Roman" w:cs="Times New Roman"/>
          <w:sz w:val="28"/>
        </w:rPr>
        <w:tab/>
      </w:r>
      <w:r>
        <w:rPr>
          <w:rFonts w:ascii="Times New Roman" w:hAnsi="Times New Roman" w:cs="Times New Roman"/>
          <w:sz w:val="28"/>
          <w:lang w:val="uk-UA"/>
        </w:rPr>
        <w:t xml:space="preserve">             </w:t>
      </w:r>
      <w:proofErr w:type="spellStart"/>
      <w:r>
        <w:rPr>
          <w:rFonts w:ascii="Times New Roman" w:hAnsi="Times New Roman" w:cs="Times New Roman"/>
          <w:sz w:val="28"/>
          <w:lang w:val="uk-UA"/>
        </w:rPr>
        <w:t>П.В.Задерей</w:t>
      </w:r>
      <w:proofErr w:type="spellEnd"/>
    </w:p>
    <w:p w:rsidR="00B4021E" w:rsidRDefault="00B4021E" w:rsidP="00026CB0">
      <w:pPr>
        <w:spacing w:after="0" w:line="360" w:lineRule="auto"/>
        <w:ind w:right="57" w:firstLine="851"/>
        <w:jc w:val="both"/>
        <w:rPr>
          <w:rFonts w:ascii="Times New Roman" w:hAnsi="Times New Roman" w:cs="Times New Roman"/>
          <w:sz w:val="28"/>
          <w:szCs w:val="28"/>
          <w:lang w:val="uk-UA"/>
        </w:rPr>
      </w:pPr>
    </w:p>
    <w:p w:rsidR="00B4021E" w:rsidRDefault="00B4021E" w:rsidP="00026CB0">
      <w:pPr>
        <w:spacing w:after="0" w:line="360" w:lineRule="auto"/>
        <w:ind w:right="57" w:firstLine="851"/>
        <w:jc w:val="both"/>
        <w:rPr>
          <w:rFonts w:ascii="Times New Roman" w:hAnsi="Times New Roman" w:cs="Times New Roman"/>
          <w:sz w:val="28"/>
          <w:szCs w:val="28"/>
          <w:lang w:val="uk-UA"/>
        </w:rPr>
      </w:pPr>
    </w:p>
    <w:p w:rsidR="00B4021E" w:rsidRDefault="00B4021E" w:rsidP="00026CB0">
      <w:pPr>
        <w:spacing w:after="0" w:line="360" w:lineRule="auto"/>
        <w:ind w:right="57" w:firstLine="851"/>
        <w:jc w:val="both"/>
        <w:rPr>
          <w:rFonts w:ascii="Times New Roman" w:hAnsi="Times New Roman" w:cs="Times New Roman"/>
          <w:sz w:val="28"/>
          <w:szCs w:val="28"/>
          <w:lang w:val="uk-UA"/>
        </w:rPr>
      </w:pPr>
    </w:p>
    <w:p w:rsidR="00B4021E" w:rsidRDefault="00B4021E" w:rsidP="00026CB0">
      <w:pPr>
        <w:spacing w:after="0" w:line="360" w:lineRule="auto"/>
        <w:ind w:right="57" w:firstLine="851"/>
        <w:jc w:val="both"/>
        <w:rPr>
          <w:rFonts w:ascii="Times New Roman" w:hAnsi="Times New Roman" w:cs="Times New Roman"/>
          <w:sz w:val="28"/>
          <w:szCs w:val="28"/>
          <w:lang w:val="uk-UA"/>
        </w:rPr>
      </w:pPr>
    </w:p>
    <w:p w:rsidR="00F36252" w:rsidRDefault="00F36252" w:rsidP="00026CB0">
      <w:pPr>
        <w:spacing w:after="0" w:line="360" w:lineRule="auto"/>
        <w:ind w:left="170" w:right="57"/>
        <w:jc w:val="center"/>
        <w:rPr>
          <w:rFonts w:ascii="Times New Roman" w:hAnsi="Times New Roman" w:cs="Times New Roman"/>
          <w:b/>
          <w:sz w:val="32"/>
          <w:szCs w:val="32"/>
          <w:lang w:val="uk-UA"/>
        </w:rPr>
      </w:pPr>
    </w:p>
    <w:p w:rsidR="00F36252" w:rsidRDefault="00F36252" w:rsidP="00026CB0">
      <w:pPr>
        <w:spacing w:after="0" w:line="360" w:lineRule="auto"/>
        <w:ind w:left="170" w:right="57"/>
        <w:jc w:val="center"/>
        <w:rPr>
          <w:rFonts w:ascii="Times New Roman" w:hAnsi="Times New Roman" w:cs="Times New Roman"/>
          <w:b/>
          <w:sz w:val="32"/>
          <w:szCs w:val="32"/>
          <w:lang w:val="uk-UA"/>
        </w:rPr>
      </w:pPr>
    </w:p>
    <w:p w:rsidR="001C41FD" w:rsidRDefault="001C41FD" w:rsidP="00026CB0">
      <w:pPr>
        <w:spacing w:after="0" w:line="360" w:lineRule="auto"/>
        <w:ind w:right="57"/>
        <w:rPr>
          <w:rFonts w:ascii="Times New Roman" w:hAnsi="Times New Roman" w:cs="Times New Roman"/>
          <w:b/>
          <w:sz w:val="32"/>
          <w:szCs w:val="32"/>
          <w:lang w:val="uk-UA"/>
        </w:rPr>
      </w:pPr>
    </w:p>
    <w:p w:rsidR="007626CE" w:rsidRDefault="007626CE" w:rsidP="00026CB0">
      <w:pPr>
        <w:spacing w:after="0" w:line="360" w:lineRule="auto"/>
        <w:ind w:right="5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rsidR="009800DC" w:rsidRPr="00455F28" w:rsidRDefault="009800DC" w:rsidP="00C70657">
      <w:pPr>
        <w:spacing w:after="0" w:line="360" w:lineRule="auto"/>
        <w:ind w:right="57"/>
        <w:jc w:val="both"/>
        <w:rPr>
          <w:rFonts w:ascii="Times New Roman" w:hAnsi="Times New Roman" w:cs="Times New Roman"/>
          <w:sz w:val="28"/>
          <w:szCs w:val="28"/>
          <w:lang w:val="uk-UA"/>
        </w:rPr>
      </w:pPr>
      <w:r w:rsidRPr="00455F28">
        <w:rPr>
          <w:rFonts w:ascii="Times New Roman" w:hAnsi="Times New Roman" w:cs="Times New Roman"/>
          <w:sz w:val="28"/>
          <w:szCs w:val="28"/>
          <w:lang w:val="uk-UA"/>
        </w:rPr>
        <w:t xml:space="preserve"> </w:t>
      </w:r>
      <w:proofErr w:type="spellStart"/>
      <w:r w:rsidR="003F7928">
        <w:rPr>
          <w:rFonts w:ascii="Times New Roman" w:hAnsi="Times New Roman" w:cs="Times New Roman"/>
          <w:sz w:val="28"/>
          <w:szCs w:val="28"/>
        </w:rPr>
        <w:t>Магістерська</w:t>
      </w:r>
      <w:proofErr w:type="spellEnd"/>
      <w:r w:rsidR="003F7928">
        <w:rPr>
          <w:rFonts w:ascii="Times New Roman" w:hAnsi="Times New Roman" w:cs="Times New Roman"/>
          <w:sz w:val="28"/>
          <w:szCs w:val="28"/>
        </w:rPr>
        <w:t xml:space="preserve"> </w:t>
      </w:r>
      <w:proofErr w:type="spellStart"/>
      <w:r w:rsidR="003F7928">
        <w:rPr>
          <w:rFonts w:ascii="Times New Roman" w:hAnsi="Times New Roman" w:cs="Times New Roman"/>
          <w:sz w:val="28"/>
          <w:szCs w:val="28"/>
        </w:rPr>
        <w:t>дисертація</w:t>
      </w:r>
      <w:proofErr w:type="spellEnd"/>
      <w:r w:rsidR="003F7928">
        <w:rPr>
          <w:rFonts w:ascii="Times New Roman" w:hAnsi="Times New Roman" w:cs="Times New Roman"/>
          <w:sz w:val="28"/>
          <w:szCs w:val="28"/>
        </w:rPr>
        <w:t xml:space="preserve">: </w:t>
      </w:r>
      <w:r w:rsidR="003F7928">
        <w:rPr>
          <w:rFonts w:ascii="Times New Roman" w:hAnsi="Times New Roman" w:cs="Times New Roman"/>
          <w:sz w:val="28"/>
          <w:szCs w:val="28"/>
          <w:lang w:val="uk-UA"/>
        </w:rPr>
        <w:t>38</w:t>
      </w:r>
      <w:r w:rsidR="00C70657">
        <w:rPr>
          <w:rFonts w:ascii="Times New Roman" w:hAnsi="Times New Roman" w:cs="Times New Roman"/>
          <w:sz w:val="28"/>
          <w:szCs w:val="28"/>
        </w:rPr>
        <w:t xml:space="preserve"> </w:t>
      </w:r>
      <w:proofErr w:type="spellStart"/>
      <w:r w:rsidRPr="00455F28">
        <w:rPr>
          <w:rFonts w:ascii="Times New Roman" w:hAnsi="Times New Roman" w:cs="Times New Roman"/>
          <w:sz w:val="28"/>
          <w:szCs w:val="28"/>
        </w:rPr>
        <w:t>сторін</w:t>
      </w:r>
      <w:proofErr w:type="spellEnd"/>
      <w:r w:rsidRPr="00455F28">
        <w:rPr>
          <w:rFonts w:ascii="Times New Roman" w:hAnsi="Times New Roman" w:cs="Times New Roman"/>
          <w:sz w:val="28"/>
          <w:szCs w:val="28"/>
          <w:lang w:val="uk-UA"/>
        </w:rPr>
        <w:t>о</w:t>
      </w:r>
      <w:r w:rsidR="00C70657">
        <w:rPr>
          <w:rFonts w:ascii="Times New Roman" w:hAnsi="Times New Roman" w:cs="Times New Roman"/>
          <w:sz w:val="28"/>
          <w:szCs w:val="28"/>
        </w:rPr>
        <w:t>к, 14</w:t>
      </w:r>
      <w:r w:rsidR="005D1893">
        <w:rPr>
          <w:rFonts w:ascii="Times New Roman" w:hAnsi="Times New Roman" w:cs="Times New Roman"/>
          <w:sz w:val="28"/>
          <w:szCs w:val="28"/>
        </w:rPr>
        <w:t xml:space="preserve"> </w:t>
      </w:r>
      <w:proofErr w:type="spellStart"/>
      <w:r w:rsidR="005D1893">
        <w:rPr>
          <w:rFonts w:ascii="Times New Roman" w:hAnsi="Times New Roman" w:cs="Times New Roman"/>
          <w:sz w:val="28"/>
          <w:szCs w:val="28"/>
        </w:rPr>
        <w:t>слайдів</w:t>
      </w:r>
      <w:proofErr w:type="spellEnd"/>
      <w:r w:rsidR="005D1893">
        <w:rPr>
          <w:rFonts w:ascii="Times New Roman" w:hAnsi="Times New Roman" w:cs="Times New Roman"/>
          <w:sz w:val="28"/>
          <w:szCs w:val="28"/>
        </w:rPr>
        <w:t xml:space="preserve"> </w:t>
      </w:r>
      <w:proofErr w:type="spellStart"/>
      <w:r w:rsidR="005D1893">
        <w:rPr>
          <w:rFonts w:ascii="Times New Roman" w:hAnsi="Times New Roman" w:cs="Times New Roman"/>
          <w:sz w:val="28"/>
          <w:szCs w:val="28"/>
        </w:rPr>
        <w:t>презентації</w:t>
      </w:r>
      <w:proofErr w:type="spellEnd"/>
      <w:r w:rsidR="005D1893">
        <w:rPr>
          <w:rFonts w:ascii="Times New Roman" w:hAnsi="Times New Roman" w:cs="Times New Roman"/>
          <w:sz w:val="28"/>
          <w:szCs w:val="28"/>
        </w:rPr>
        <w:t>, 21</w:t>
      </w:r>
      <w:r w:rsidRPr="00455F28">
        <w:rPr>
          <w:rFonts w:ascii="Times New Roman" w:hAnsi="Times New Roman" w:cs="Times New Roman"/>
          <w:sz w:val="28"/>
          <w:szCs w:val="28"/>
        </w:rPr>
        <w:t xml:space="preserve"> </w:t>
      </w:r>
      <w:proofErr w:type="spellStart"/>
      <w:r w:rsidRPr="00455F28">
        <w:rPr>
          <w:rFonts w:ascii="Times New Roman" w:hAnsi="Times New Roman" w:cs="Times New Roman"/>
          <w:sz w:val="28"/>
          <w:szCs w:val="28"/>
        </w:rPr>
        <w:t>першоджерел</w:t>
      </w:r>
      <w:proofErr w:type="spellEnd"/>
      <w:r w:rsidRPr="00455F28">
        <w:rPr>
          <w:rFonts w:ascii="Times New Roman" w:hAnsi="Times New Roman" w:cs="Times New Roman"/>
          <w:sz w:val="28"/>
          <w:szCs w:val="28"/>
          <w:lang w:val="uk-UA"/>
        </w:rPr>
        <w:t>.</w:t>
      </w:r>
    </w:p>
    <w:p w:rsidR="009800DC" w:rsidRPr="00455F28" w:rsidRDefault="009800DC" w:rsidP="00C70657">
      <w:pPr>
        <w:spacing w:after="0" w:line="360" w:lineRule="auto"/>
        <w:ind w:right="57"/>
        <w:jc w:val="both"/>
        <w:rPr>
          <w:rFonts w:ascii="Times New Roman" w:hAnsi="Times New Roman" w:cs="Times New Roman"/>
          <w:sz w:val="28"/>
          <w:szCs w:val="28"/>
          <w:lang w:val="uk-UA"/>
        </w:rPr>
      </w:pPr>
      <w:r w:rsidRPr="00455F28">
        <w:rPr>
          <w:rFonts w:ascii="Times New Roman" w:hAnsi="Times New Roman" w:cs="Times New Roman"/>
          <w:sz w:val="28"/>
          <w:szCs w:val="28"/>
          <w:lang w:val="uk-UA"/>
        </w:rPr>
        <w:t xml:space="preserve"> </w:t>
      </w:r>
      <w:proofErr w:type="spellStart"/>
      <w:r w:rsidRPr="00455F28">
        <w:rPr>
          <w:rFonts w:ascii="Times New Roman" w:hAnsi="Times New Roman" w:cs="Times New Roman"/>
          <w:sz w:val="28"/>
          <w:szCs w:val="28"/>
          <w:lang w:val="uk-UA"/>
        </w:rPr>
        <w:t>Дисертац</w:t>
      </w:r>
      <w:r w:rsidRPr="00455F28">
        <w:rPr>
          <w:rFonts w:ascii="Times New Roman" w:hAnsi="Times New Roman" w:cs="Times New Roman"/>
          <w:sz w:val="28"/>
          <w:szCs w:val="28"/>
          <w:lang w:val="en-US"/>
        </w:rPr>
        <w:t>i</w:t>
      </w:r>
      <w:r w:rsidRPr="00455F28">
        <w:rPr>
          <w:rFonts w:ascii="Times New Roman" w:hAnsi="Times New Roman" w:cs="Times New Roman"/>
          <w:sz w:val="28"/>
          <w:szCs w:val="28"/>
          <w:lang w:val="uk-UA"/>
        </w:rPr>
        <w:t>йна</w:t>
      </w:r>
      <w:proofErr w:type="spellEnd"/>
      <w:r w:rsidRPr="00455F28">
        <w:rPr>
          <w:rFonts w:ascii="Times New Roman" w:hAnsi="Times New Roman" w:cs="Times New Roman"/>
          <w:sz w:val="28"/>
          <w:szCs w:val="28"/>
          <w:lang w:val="uk-UA"/>
        </w:rPr>
        <w:t xml:space="preserve"> робота присвячена встановленню умов на коефіцієнти комплексних тригонометричних рядів. </w:t>
      </w:r>
    </w:p>
    <w:p w:rsidR="007626CE" w:rsidRPr="00455F28" w:rsidRDefault="009800DC" w:rsidP="00C70657">
      <w:pPr>
        <w:spacing w:after="0" w:line="360" w:lineRule="auto"/>
        <w:ind w:right="57"/>
        <w:jc w:val="both"/>
        <w:rPr>
          <w:rFonts w:ascii="Times New Roman" w:hAnsi="Times New Roman" w:cs="Times New Roman"/>
          <w:sz w:val="28"/>
          <w:szCs w:val="28"/>
          <w:lang w:val="uk-UA"/>
        </w:rPr>
      </w:pPr>
      <w:r w:rsidRPr="00455F28">
        <w:rPr>
          <w:rFonts w:ascii="Times New Roman" w:hAnsi="Times New Roman" w:cs="Times New Roman"/>
          <w:sz w:val="28"/>
          <w:szCs w:val="28"/>
          <w:lang w:val="uk-UA"/>
        </w:rPr>
        <w:t xml:space="preserve"> </w:t>
      </w:r>
      <w:r w:rsidR="007626CE" w:rsidRPr="00455F28">
        <w:rPr>
          <w:rFonts w:ascii="Times New Roman" w:hAnsi="Times New Roman" w:cs="Times New Roman"/>
          <w:bCs/>
          <w:sz w:val="28"/>
          <w:szCs w:val="28"/>
          <w:lang w:val="uk-UA"/>
        </w:rPr>
        <w:t>Метою</w:t>
      </w:r>
      <w:r w:rsidR="007626CE" w:rsidRPr="00455F28">
        <w:rPr>
          <w:rFonts w:ascii="Times New Roman" w:hAnsi="Times New Roman" w:cs="Times New Roman"/>
          <w:sz w:val="28"/>
          <w:szCs w:val="28"/>
          <w:lang w:val="uk-UA"/>
        </w:rPr>
        <w:t xml:space="preserve"> дослідження моєї дипломної роботи є знаходження умов на коефіцієнти комплексних тригонометричних рядів, при виконанні яких дані ряди будуть рядами Фур’є </w:t>
      </w:r>
      <w:proofErr w:type="spellStart"/>
      <w:r w:rsidR="007626CE" w:rsidRPr="00455F28">
        <w:rPr>
          <w:rFonts w:ascii="Times New Roman" w:hAnsi="Times New Roman" w:cs="Times New Roman"/>
          <w:sz w:val="28"/>
          <w:szCs w:val="28"/>
          <w:lang w:val="uk-UA"/>
        </w:rPr>
        <w:t>сумовних</w:t>
      </w:r>
      <w:proofErr w:type="spellEnd"/>
      <w:r w:rsidR="007626CE" w:rsidRPr="00455F28">
        <w:rPr>
          <w:rFonts w:ascii="Times New Roman" w:hAnsi="Times New Roman" w:cs="Times New Roman"/>
          <w:sz w:val="28"/>
          <w:szCs w:val="28"/>
          <w:lang w:val="uk-UA"/>
        </w:rPr>
        <w:t xml:space="preserve"> </w:t>
      </w:r>
      <w:proofErr w:type="spellStart"/>
      <w:r w:rsidR="007626CE" w:rsidRPr="00455F28">
        <w:rPr>
          <w:rFonts w:ascii="Times New Roman" w:hAnsi="Times New Roman" w:cs="Times New Roman"/>
          <w:sz w:val="28"/>
          <w:szCs w:val="28"/>
          <w:lang w:val="uk-UA"/>
        </w:rPr>
        <w:t>комплекснозначних</w:t>
      </w:r>
      <w:proofErr w:type="spellEnd"/>
      <w:r w:rsidR="007626CE" w:rsidRPr="00455F28">
        <w:rPr>
          <w:rFonts w:ascii="Times New Roman" w:hAnsi="Times New Roman" w:cs="Times New Roman"/>
          <w:sz w:val="28"/>
          <w:szCs w:val="28"/>
          <w:lang w:val="uk-UA"/>
        </w:rPr>
        <w:t xml:space="preserve"> функцій.</w:t>
      </w:r>
    </w:p>
    <w:p w:rsidR="007626CE" w:rsidRPr="00455F28" w:rsidRDefault="003225E2" w:rsidP="00C70657">
      <w:pPr>
        <w:spacing w:after="0" w:line="360" w:lineRule="auto"/>
        <w:ind w:right="57"/>
        <w:jc w:val="both"/>
        <w:rPr>
          <w:rFonts w:ascii="Times New Roman" w:hAnsi="Times New Roman" w:cs="Times New Roman"/>
          <w:sz w:val="28"/>
          <w:szCs w:val="28"/>
          <w:lang w:val="uk-UA"/>
        </w:rPr>
      </w:pPr>
      <w:r w:rsidRPr="003225E2">
        <w:rPr>
          <w:rFonts w:ascii="Times New Roman" w:hAnsi="Times New Roman" w:cs="Times New Roman"/>
          <w:bCs/>
          <w:sz w:val="28"/>
          <w:szCs w:val="28"/>
          <w:lang w:val="uk-UA"/>
        </w:rPr>
        <w:t xml:space="preserve"> </w:t>
      </w:r>
      <w:r w:rsidR="007626CE" w:rsidRPr="00455F28">
        <w:rPr>
          <w:rFonts w:ascii="Times New Roman" w:hAnsi="Times New Roman" w:cs="Times New Roman"/>
          <w:bCs/>
          <w:sz w:val="28"/>
          <w:szCs w:val="28"/>
          <w:lang w:val="uk-UA"/>
        </w:rPr>
        <w:t>Об’єктом</w:t>
      </w:r>
      <w:r w:rsidR="007626CE" w:rsidRPr="00455F28">
        <w:rPr>
          <w:rFonts w:ascii="Times New Roman" w:hAnsi="Times New Roman" w:cs="Times New Roman"/>
          <w:sz w:val="28"/>
          <w:szCs w:val="28"/>
          <w:lang w:val="uk-UA"/>
        </w:rPr>
        <w:t xml:space="preserve"> дослідження є одновимірні тригонометричні ряди Фур’є.</w:t>
      </w:r>
    </w:p>
    <w:p w:rsidR="00783869" w:rsidRPr="00455F28" w:rsidRDefault="003225E2" w:rsidP="00C70657">
      <w:pPr>
        <w:spacing w:after="0" w:line="360" w:lineRule="auto"/>
        <w:ind w:right="57"/>
        <w:jc w:val="both"/>
        <w:rPr>
          <w:rFonts w:ascii="Times New Roman" w:hAnsi="Times New Roman" w:cs="Times New Roman"/>
          <w:sz w:val="28"/>
          <w:szCs w:val="28"/>
          <w:lang w:val="uk-UA"/>
        </w:rPr>
      </w:pPr>
      <w:r w:rsidRPr="003225E2">
        <w:rPr>
          <w:rFonts w:ascii="Times New Roman" w:hAnsi="Times New Roman" w:cs="Times New Roman"/>
          <w:bCs/>
          <w:sz w:val="28"/>
          <w:szCs w:val="28"/>
          <w:lang w:val="uk-UA"/>
        </w:rPr>
        <w:t xml:space="preserve"> </w:t>
      </w:r>
      <w:r w:rsidR="007626CE" w:rsidRPr="00455F28">
        <w:rPr>
          <w:rFonts w:ascii="Times New Roman" w:hAnsi="Times New Roman" w:cs="Times New Roman"/>
          <w:bCs/>
          <w:sz w:val="28"/>
          <w:szCs w:val="28"/>
          <w:lang w:val="uk-UA"/>
        </w:rPr>
        <w:t>Предметом</w:t>
      </w:r>
      <w:r w:rsidR="007626CE" w:rsidRPr="00455F28">
        <w:rPr>
          <w:rFonts w:ascii="Times New Roman" w:hAnsi="Times New Roman" w:cs="Times New Roman"/>
          <w:sz w:val="28"/>
          <w:szCs w:val="28"/>
          <w:lang w:val="uk-UA"/>
        </w:rPr>
        <w:t xml:space="preserve"> дослідження є </w:t>
      </w:r>
      <w:proofErr w:type="spellStart"/>
      <w:r w:rsidR="007626CE" w:rsidRPr="00455F28">
        <w:rPr>
          <w:rFonts w:ascii="Times New Roman" w:hAnsi="Times New Roman" w:cs="Times New Roman"/>
          <w:sz w:val="28"/>
          <w:szCs w:val="28"/>
          <w:lang w:val="uk-UA"/>
        </w:rPr>
        <w:t>інтегровність</w:t>
      </w:r>
      <w:proofErr w:type="spellEnd"/>
      <w:r w:rsidR="007626CE" w:rsidRPr="00455F28">
        <w:rPr>
          <w:rFonts w:ascii="Times New Roman" w:hAnsi="Times New Roman" w:cs="Times New Roman"/>
          <w:sz w:val="28"/>
          <w:szCs w:val="28"/>
          <w:lang w:val="uk-UA"/>
        </w:rPr>
        <w:t xml:space="preserve"> комплексних тригонометричних рядів.</w:t>
      </w:r>
      <w:r w:rsidR="00783869" w:rsidRPr="00455F28">
        <w:rPr>
          <w:rFonts w:ascii="Times New Roman" w:hAnsi="Times New Roman" w:cs="Times New Roman"/>
          <w:sz w:val="28"/>
          <w:szCs w:val="28"/>
          <w:lang w:val="uk-UA"/>
        </w:rPr>
        <w:t xml:space="preserve"> </w:t>
      </w:r>
    </w:p>
    <w:p w:rsidR="007626CE" w:rsidRPr="00455F28" w:rsidRDefault="00783869" w:rsidP="00C70657">
      <w:pPr>
        <w:spacing w:after="0" w:line="360" w:lineRule="auto"/>
        <w:ind w:right="57"/>
        <w:jc w:val="both"/>
        <w:rPr>
          <w:rFonts w:ascii="Times New Roman" w:hAnsi="Times New Roman" w:cs="Times New Roman"/>
          <w:sz w:val="28"/>
          <w:szCs w:val="28"/>
        </w:rPr>
      </w:pPr>
      <w:r w:rsidRPr="00455F28">
        <w:rPr>
          <w:rFonts w:ascii="Times New Roman" w:hAnsi="Times New Roman" w:cs="Times New Roman"/>
          <w:sz w:val="28"/>
          <w:szCs w:val="28"/>
          <w:lang w:val="uk-UA"/>
        </w:rPr>
        <w:t xml:space="preserve"> Дисертація носить теоретичне значення, її результати можуть використовуватися при одержанні інших результатів що стосуються умов </w:t>
      </w:r>
      <w:proofErr w:type="spellStart"/>
      <w:r w:rsidRPr="00455F28">
        <w:rPr>
          <w:rFonts w:ascii="Times New Roman" w:hAnsi="Times New Roman" w:cs="Times New Roman"/>
          <w:sz w:val="28"/>
          <w:szCs w:val="28"/>
          <w:lang w:val="uk-UA"/>
        </w:rPr>
        <w:t>інтегровності</w:t>
      </w:r>
      <w:proofErr w:type="spellEnd"/>
      <w:r w:rsidRPr="00455F28">
        <w:rPr>
          <w:rFonts w:ascii="Times New Roman" w:hAnsi="Times New Roman" w:cs="Times New Roman"/>
          <w:sz w:val="28"/>
          <w:szCs w:val="28"/>
          <w:lang w:val="uk-UA"/>
        </w:rPr>
        <w:t xml:space="preserve"> </w:t>
      </w:r>
      <w:proofErr w:type="spellStart"/>
      <w:r w:rsidRPr="00455F28">
        <w:rPr>
          <w:rFonts w:ascii="Times New Roman" w:hAnsi="Times New Roman" w:cs="Times New Roman"/>
          <w:sz w:val="28"/>
          <w:szCs w:val="28"/>
          <w:lang w:val="uk-UA"/>
        </w:rPr>
        <w:t>комплекснозничних</w:t>
      </w:r>
      <w:proofErr w:type="spellEnd"/>
      <w:r w:rsidRPr="00455F28">
        <w:rPr>
          <w:rFonts w:ascii="Times New Roman" w:hAnsi="Times New Roman" w:cs="Times New Roman"/>
          <w:sz w:val="28"/>
          <w:szCs w:val="28"/>
          <w:lang w:val="uk-UA"/>
        </w:rPr>
        <w:t xml:space="preserve"> тригонометричних рядів Фур’є.</w:t>
      </w:r>
    </w:p>
    <w:p w:rsidR="00783869" w:rsidRDefault="007626CE" w:rsidP="00C70657">
      <w:pPr>
        <w:spacing w:after="0" w:line="360" w:lineRule="auto"/>
        <w:ind w:right="57"/>
        <w:jc w:val="both"/>
        <w:rPr>
          <w:rFonts w:ascii="Times New Roman" w:hAnsi="Times New Roman" w:cs="Times New Roman"/>
          <w:sz w:val="28"/>
          <w:szCs w:val="28"/>
          <w:lang w:val="uk-UA"/>
        </w:rPr>
      </w:pPr>
      <w:r w:rsidRPr="00455F28">
        <w:rPr>
          <w:rFonts w:ascii="Times New Roman" w:hAnsi="Times New Roman" w:cs="Times New Roman"/>
          <w:bCs/>
          <w:sz w:val="28"/>
          <w:szCs w:val="28"/>
          <w:lang w:val="uk-UA"/>
        </w:rPr>
        <w:t xml:space="preserve"> </w:t>
      </w:r>
      <w:r w:rsidR="00783869" w:rsidRPr="00455F28">
        <w:rPr>
          <w:rFonts w:ascii="Times New Roman" w:hAnsi="Times New Roman" w:cs="Times New Roman"/>
          <w:sz w:val="28"/>
          <w:szCs w:val="28"/>
          <w:u w:val="single"/>
          <w:lang w:val="uk-UA"/>
        </w:rPr>
        <w:t>Ключові слова</w:t>
      </w:r>
      <w:r w:rsidR="00783869" w:rsidRPr="00455F28">
        <w:rPr>
          <w:rFonts w:ascii="Times New Roman" w:hAnsi="Times New Roman" w:cs="Times New Roman"/>
          <w:sz w:val="28"/>
          <w:szCs w:val="28"/>
          <w:lang w:val="uk-UA"/>
        </w:rPr>
        <w:t xml:space="preserve">: тригонометричний ряд, ряд Фур’є, коефіцієнти ряду Фур’є, умови </w:t>
      </w:r>
      <w:proofErr w:type="spellStart"/>
      <w:r w:rsidR="00783869" w:rsidRPr="00455F28">
        <w:rPr>
          <w:rFonts w:ascii="Times New Roman" w:hAnsi="Times New Roman" w:cs="Times New Roman"/>
          <w:sz w:val="28"/>
          <w:szCs w:val="28"/>
          <w:lang w:val="uk-UA"/>
        </w:rPr>
        <w:t>інтегровності</w:t>
      </w:r>
      <w:proofErr w:type="spellEnd"/>
      <w:r w:rsidR="00783869" w:rsidRPr="00455F28">
        <w:rPr>
          <w:rFonts w:ascii="Times New Roman" w:hAnsi="Times New Roman" w:cs="Times New Roman"/>
          <w:sz w:val="28"/>
          <w:szCs w:val="28"/>
          <w:lang w:val="uk-UA"/>
        </w:rPr>
        <w:t xml:space="preserve">. </w:t>
      </w:r>
    </w:p>
    <w:p w:rsidR="003225E2" w:rsidRPr="00026CB0" w:rsidRDefault="003225E2" w:rsidP="00A06A78">
      <w:pPr>
        <w:spacing w:after="0" w:line="360" w:lineRule="auto"/>
        <w:ind w:right="57"/>
        <w:jc w:val="both"/>
        <w:rPr>
          <w:rFonts w:ascii="Times New Roman" w:hAnsi="Times New Roman" w:cs="Times New Roman"/>
          <w:sz w:val="28"/>
          <w:szCs w:val="28"/>
          <w:lang w:val="uk-UA"/>
        </w:rPr>
      </w:pPr>
    </w:p>
    <w:p w:rsidR="009800DC" w:rsidRDefault="009800DC" w:rsidP="00A06A78">
      <w:pPr>
        <w:spacing w:after="0" w:line="360" w:lineRule="auto"/>
        <w:ind w:right="57"/>
        <w:jc w:val="both"/>
        <w:rPr>
          <w:rFonts w:ascii="Times New Roman" w:hAnsi="Times New Roman" w:cs="Times New Roman"/>
          <w:sz w:val="28"/>
          <w:szCs w:val="28"/>
          <w:lang w:val="uk-UA"/>
        </w:rPr>
      </w:pPr>
    </w:p>
    <w:p w:rsidR="009800DC" w:rsidRPr="009800DC" w:rsidRDefault="009800DC" w:rsidP="00A06A78">
      <w:pPr>
        <w:spacing w:after="0" w:line="360" w:lineRule="auto"/>
        <w:ind w:right="57"/>
        <w:jc w:val="both"/>
        <w:rPr>
          <w:rFonts w:ascii="Times New Roman" w:hAnsi="Times New Roman" w:cs="Times New Roman"/>
          <w:sz w:val="28"/>
          <w:szCs w:val="28"/>
          <w:lang w:val="uk-UA"/>
        </w:rPr>
      </w:pPr>
    </w:p>
    <w:p w:rsidR="00F36252" w:rsidRPr="00783869"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1B048A" w:rsidRDefault="001B048A" w:rsidP="00A06A78">
      <w:pPr>
        <w:spacing w:after="0" w:line="360" w:lineRule="auto"/>
        <w:ind w:left="170" w:right="57"/>
        <w:jc w:val="both"/>
        <w:rPr>
          <w:rFonts w:ascii="Times New Roman" w:hAnsi="Times New Roman" w:cs="Times New Roman"/>
          <w:b/>
          <w:sz w:val="32"/>
          <w:szCs w:val="32"/>
          <w:lang w:val="uk-UA"/>
        </w:rPr>
      </w:pPr>
    </w:p>
    <w:p w:rsidR="001B048A" w:rsidRDefault="001B048A" w:rsidP="00A06A78">
      <w:pPr>
        <w:spacing w:after="0" w:line="360" w:lineRule="auto"/>
        <w:ind w:left="170" w:right="57"/>
        <w:jc w:val="both"/>
        <w:rPr>
          <w:rFonts w:ascii="Times New Roman" w:hAnsi="Times New Roman" w:cs="Times New Roman"/>
          <w:b/>
          <w:sz w:val="32"/>
          <w:szCs w:val="32"/>
          <w:lang w:val="uk-UA"/>
        </w:rPr>
      </w:pPr>
    </w:p>
    <w:p w:rsidR="001B048A" w:rsidRDefault="001B048A" w:rsidP="00A06A78">
      <w:pPr>
        <w:spacing w:after="0" w:line="360" w:lineRule="auto"/>
        <w:ind w:left="170" w:right="57"/>
        <w:jc w:val="both"/>
        <w:rPr>
          <w:rFonts w:ascii="Times New Roman" w:hAnsi="Times New Roman" w:cs="Times New Roman"/>
          <w:b/>
          <w:sz w:val="32"/>
          <w:szCs w:val="32"/>
          <w:lang w:val="uk-UA"/>
        </w:rPr>
      </w:pPr>
    </w:p>
    <w:p w:rsidR="001B048A" w:rsidRDefault="001B048A" w:rsidP="00A06A78">
      <w:pPr>
        <w:spacing w:after="0" w:line="360" w:lineRule="auto"/>
        <w:ind w:left="170" w:right="57"/>
        <w:jc w:val="both"/>
        <w:rPr>
          <w:rFonts w:ascii="Times New Roman" w:hAnsi="Times New Roman" w:cs="Times New Roman"/>
          <w:b/>
          <w:sz w:val="32"/>
          <w:szCs w:val="32"/>
          <w:lang w:val="uk-UA"/>
        </w:rPr>
      </w:pPr>
    </w:p>
    <w:p w:rsidR="00974F46" w:rsidRDefault="004A2B55" w:rsidP="00A06A78">
      <w:pPr>
        <w:spacing w:after="0" w:line="360" w:lineRule="auto"/>
        <w:ind w:right="57"/>
        <w:jc w:val="center"/>
        <w:rPr>
          <w:rFonts w:ascii="Times New Roman" w:hAnsi="Times New Roman" w:cs="Times New Roman"/>
          <w:b/>
          <w:sz w:val="28"/>
          <w:szCs w:val="28"/>
          <w:lang w:val="en-US"/>
        </w:rPr>
      </w:pPr>
      <w:r>
        <w:rPr>
          <w:rFonts w:ascii="Times New Roman" w:hAnsi="Times New Roman" w:cs="Times New Roman"/>
          <w:b/>
          <w:sz w:val="28"/>
          <w:szCs w:val="28"/>
          <w:lang w:val="en-US"/>
        </w:rPr>
        <w:t>ABSTRACT</w:t>
      </w:r>
    </w:p>
    <w:p w:rsidR="00974F46" w:rsidRDefault="00974F46" w:rsidP="00A06A78">
      <w:pPr>
        <w:spacing w:after="0" w:line="360" w:lineRule="auto"/>
        <w:ind w:right="57"/>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 </w:t>
      </w:r>
      <w:r w:rsidRPr="00B85518">
        <w:rPr>
          <w:rFonts w:ascii="Times New Roman" w:hAnsi="Times New Roman" w:cs="Times New Roman"/>
          <w:sz w:val="28"/>
          <w:szCs w:val="28"/>
          <w:lang w:val="en-US"/>
        </w:rPr>
        <w:t xml:space="preserve">Master </w:t>
      </w:r>
      <w:proofErr w:type="spellStart"/>
      <w:proofErr w:type="gramStart"/>
      <w:r w:rsidRPr="00B85518">
        <w:rPr>
          <w:rFonts w:ascii="Times New Roman" w:hAnsi="Times New Roman" w:cs="Times New Roman"/>
          <w:sz w:val="28"/>
          <w:szCs w:val="28"/>
          <w:lang w:val="en-US"/>
        </w:rPr>
        <w:t>digree</w:t>
      </w:r>
      <w:proofErr w:type="spellEnd"/>
      <w:proofErr w:type="gramEnd"/>
      <w:r w:rsidRPr="00B85518">
        <w:rPr>
          <w:rFonts w:ascii="Times New Roman" w:hAnsi="Times New Roman" w:cs="Times New Roman"/>
          <w:sz w:val="28"/>
          <w:szCs w:val="28"/>
          <w:lang w:val="en-US"/>
        </w:rPr>
        <w:t xml:space="preserve"> thesis contains</w:t>
      </w:r>
      <w:r w:rsidR="003F7928">
        <w:rPr>
          <w:rFonts w:ascii="Times New Roman" w:hAnsi="Times New Roman" w:cs="Times New Roman"/>
          <w:sz w:val="28"/>
          <w:szCs w:val="28"/>
          <w:lang w:val="en-US"/>
        </w:rPr>
        <w:t>: 38</w:t>
      </w:r>
      <w:r w:rsidR="00C70657">
        <w:rPr>
          <w:rFonts w:ascii="Times New Roman" w:hAnsi="Times New Roman" w:cs="Times New Roman"/>
          <w:sz w:val="28"/>
          <w:szCs w:val="28"/>
          <w:lang w:val="en-US"/>
        </w:rPr>
        <w:t xml:space="preserve"> pages, 14</w:t>
      </w:r>
      <w:r>
        <w:rPr>
          <w:rFonts w:ascii="Times New Roman" w:hAnsi="Times New Roman" w:cs="Times New Roman"/>
          <w:sz w:val="28"/>
          <w:szCs w:val="28"/>
          <w:lang w:val="en-US"/>
        </w:rPr>
        <w:t xml:space="preserve"> pres</w:t>
      </w:r>
      <w:r w:rsidR="005D1893">
        <w:rPr>
          <w:rFonts w:ascii="Times New Roman" w:hAnsi="Times New Roman" w:cs="Times New Roman"/>
          <w:sz w:val="28"/>
          <w:szCs w:val="28"/>
          <w:lang w:val="en-US"/>
        </w:rPr>
        <w:t xml:space="preserve">entation slides, 21 </w:t>
      </w:r>
      <w:r w:rsidRPr="00B85518">
        <w:rPr>
          <w:rFonts w:ascii="Times New Roman" w:hAnsi="Times New Roman" w:cs="Times New Roman"/>
          <w:sz w:val="28"/>
          <w:szCs w:val="28"/>
          <w:lang w:val="en-US"/>
        </w:rPr>
        <w:t>primary sources.</w:t>
      </w:r>
    </w:p>
    <w:p w:rsidR="00974F46" w:rsidRPr="00974F46" w:rsidRDefault="00974F46" w:rsidP="00A06A78">
      <w:pPr>
        <w:spacing w:after="0" w:line="360" w:lineRule="auto"/>
        <w:ind w:right="57"/>
        <w:jc w:val="both"/>
        <w:rPr>
          <w:rFonts w:ascii="Times New Roman" w:hAnsi="Times New Roman" w:cs="Times New Roman"/>
          <w:sz w:val="28"/>
          <w:szCs w:val="28"/>
          <w:lang w:val="en-US"/>
        </w:rPr>
      </w:pPr>
      <w:r w:rsidRPr="00974F46">
        <w:rPr>
          <w:rFonts w:ascii="Times New Roman" w:hAnsi="Times New Roman" w:cs="Times New Roman"/>
          <w:sz w:val="28"/>
          <w:szCs w:val="28"/>
          <w:lang w:val="en-US"/>
        </w:rPr>
        <w:t>The dissertation is devoted to establishing the conditions for the coefficients of complex trigonometric series.</w:t>
      </w:r>
    </w:p>
    <w:p w:rsidR="00974F46" w:rsidRDefault="00974F46" w:rsidP="00A06A78">
      <w:pPr>
        <w:spacing w:after="0" w:line="360" w:lineRule="auto"/>
        <w:ind w:right="57"/>
        <w:jc w:val="both"/>
        <w:rPr>
          <w:rFonts w:ascii="Times New Roman" w:hAnsi="Times New Roman" w:cs="Times New Roman"/>
          <w:sz w:val="28"/>
          <w:szCs w:val="28"/>
          <w:lang w:val="en-US"/>
        </w:rPr>
      </w:pPr>
      <w:r w:rsidRPr="00974F46">
        <w:rPr>
          <w:rFonts w:ascii="Times New Roman" w:hAnsi="Times New Roman" w:cs="Times New Roman"/>
          <w:sz w:val="28"/>
          <w:szCs w:val="28"/>
          <w:lang w:val="en-US"/>
        </w:rPr>
        <w:t xml:space="preserve"> The purpose of research of my diploma work is to find conditions for coefficients of complex trigonometric series, in which case these series will be Fourier series of nouns of complex complex-valued functions.</w:t>
      </w:r>
    </w:p>
    <w:p w:rsidR="00974F46" w:rsidRPr="00974F46" w:rsidRDefault="003225E2" w:rsidP="00A06A78">
      <w:pPr>
        <w:spacing w:after="0" w:line="360" w:lineRule="auto"/>
        <w:ind w:right="5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974F46" w:rsidRPr="00974F46">
        <w:rPr>
          <w:rFonts w:ascii="Times New Roman" w:hAnsi="Times New Roman" w:cs="Times New Roman"/>
          <w:sz w:val="28"/>
          <w:szCs w:val="28"/>
          <w:lang w:val="en-US"/>
        </w:rPr>
        <w:t>The object o</w:t>
      </w:r>
      <w:r w:rsidR="00974F46">
        <w:rPr>
          <w:rFonts w:ascii="Times New Roman" w:hAnsi="Times New Roman" w:cs="Times New Roman"/>
          <w:sz w:val="28"/>
          <w:szCs w:val="28"/>
          <w:lang w:val="en-US"/>
        </w:rPr>
        <w:t>f the study is one-dimensional t</w:t>
      </w:r>
      <w:r w:rsidR="00974F46" w:rsidRPr="00974F46">
        <w:rPr>
          <w:rFonts w:ascii="Times New Roman" w:hAnsi="Times New Roman" w:cs="Times New Roman"/>
          <w:sz w:val="28"/>
          <w:szCs w:val="28"/>
          <w:lang w:val="en-US"/>
        </w:rPr>
        <w:t>rigonometric Fourier series.</w:t>
      </w:r>
    </w:p>
    <w:p w:rsidR="00974F46" w:rsidRPr="00974F46" w:rsidRDefault="003225E2" w:rsidP="00A06A78">
      <w:pPr>
        <w:spacing w:after="0" w:line="360" w:lineRule="auto"/>
        <w:ind w:right="5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974F46" w:rsidRPr="00974F46">
        <w:rPr>
          <w:rFonts w:ascii="Times New Roman" w:hAnsi="Times New Roman" w:cs="Times New Roman"/>
          <w:sz w:val="28"/>
          <w:szCs w:val="28"/>
          <w:lang w:val="en-US"/>
        </w:rPr>
        <w:t xml:space="preserve">The subject of the study is the </w:t>
      </w:r>
      <w:proofErr w:type="spellStart"/>
      <w:r w:rsidR="00974F46" w:rsidRPr="00974F46">
        <w:rPr>
          <w:rFonts w:ascii="Times New Roman" w:hAnsi="Times New Roman" w:cs="Times New Roman"/>
          <w:sz w:val="28"/>
          <w:szCs w:val="28"/>
          <w:lang w:val="en-US"/>
        </w:rPr>
        <w:t>integrability</w:t>
      </w:r>
      <w:proofErr w:type="spellEnd"/>
      <w:r w:rsidR="00974F46" w:rsidRPr="00974F46">
        <w:rPr>
          <w:rFonts w:ascii="Times New Roman" w:hAnsi="Times New Roman" w:cs="Times New Roman"/>
          <w:sz w:val="28"/>
          <w:szCs w:val="28"/>
          <w:lang w:val="en-US"/>
        </w:rPr>
        <w:t xml:space="preserve"> of complex trigonometric series.</w:t>
      </w:r>
    </w:p>
    <w:p w:rsidR="00974F46" w:rsidRDefault="00974F46" w:rsidP="00A06A78">
      <w:pPr>
        <w:spacing w:after="0" w:line="360" w:lineRule="auto"/>
        <w:ind w:right="57"/>
        <w:jc w:val="both"/>
        <w:rPr>
          <w:rFonts w:ascii="Times New Roman" w:hAnsi="Times New Roman" w:cs="Times New Roman"/>
          <w:sz w:val="28"/>
          <w:szCs w:val="28"/>
          <w:lang w:val="en-US"/>
        </w:rPr>
      </w:pPr>
      <w:r w:rsidRPr="00974F46">
        <w:rPr>
          <w:rFonts w:ascii="Times New Roman" w:hAnsi="Times New Roman" w:cs="Times New Roman"/>
          <w:sz w:val="28"/>
          <w:szCs w:val="28"/>
          <w:lang w:val="en-US"/>
        </w:rPr>
        <w:t xml:space="preserve"> The dissertation is of theoretical </w:t>
      </w:r>
      <w:proofErr w:type="gramStart"/>
      <w:r w:rsidRPr="00974F46">
        <w:rPr>
          <w:rFonts w:ascii="Times New Roman" w:hAnsi="Times New Roman" w:cs="Times New Roman"/>
          <w:sz w:val="28"/>
          <w:szCs w:val="28"/>
          <w:lang w:val="en-US"/>
        </w:rPr>
        <w:t>importance,</w:t>
      </w:r>
      <w:proofErr w:type="gramEnd"/>
      <w:r w:rsidRPr="00974F46">
        <w:rPr>
          <w:rFonts w:ascii="Times New Roman" w:hAnsi="Times New Roman" w:cs="Times New Roman"/>
          <w:sz w:val="28"/>
          <w:szCs w:val="28"/>
          <w:lang w:val="en-US"/>
        </w:rPr>
        <w:t xml:space="preserve"> its results can be used in obtaining other results concerning the conditions of </w:t>
      </w:r>
      <w:proofErr w:type="spellStart"/>
      <w:r w:rsidRPr="00974F46">
        <w:rPr>
          <w:rFonts w:ascii="Times New Roman" w:hAnsi="Times New Roman" w:cs="Times New Roman"/>
          <w:sz w:val="28"/>
          <w:szCs w:val="28"/>
          <w:lang w:val="en-US"/>
        </w:rPr>
        <w:t>integrability</w:t>
      </w:r>
      <w:proofErr w:type="spellEnd"/>
      <w:r w:rsidRPr="00974F46">
        <w:rPr>
          <w:rFonts w:ascii="Times New Roman" w:hAnsi="Times New Roman" w:cs="Times New Roman"/>
          <w:sz w:val="28"/>
          <w:szCs w:val="28"/>
          <w:lang w:val="en-US"/>
        </w:rPr>
        <w:t xml:space="preserve"> of complex-valued Fourier trigonometric series.</w:t>
      </w:r>
    </w:p>
    <w:p w:rsidR="00FB5F24" w:rsidRDefault="003225E2" w:rsidP="00A06A78">
      <w:pPr>
        <w:spacing w:after="0" w:line="360" w:lineRule="auto"/>
        <w:ind w:right="5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FB5F24" w:rsidRPr="00FB5F24">
        <w:rPr>
          <w:rFonts w:ascii="Times New Roman" w:hAnsi="Times New Roman" w:cs="Times New Roman"/>
          <w:sz w:val="28"/>
          <w:szCs w:val="28"/>
          <w:lang w:val="en-US"/>
        </w:rPr>
        <w:t xml:space="preserve">Keywords: trigonometric series, Fourier series, coefficients of Fourier series, </w:t>
      </w:r>
      <w:proofErr w:type="spellStart"/>
      <w:r w:rsidR="00FB5F24" w:rsidRPr="00FB5F24">
        <w:rPr>
          <w:rFonts w:ascii="Times New Roman" w:hAnsi="Times New Roman" w:cs="Times New Roman"/>
          <w:sz w:val="28"/>
          <w:szCs w:val="28"/>
          <w:lang w:val="en-US"/>
        </w:rPr>
        <w:t>integrability</w:t>
      </w:r>
      <w:proofErr w:type="spellEnd"/>
      <w:r w:rsidR="00FB5F24" w:rsidRPr="00FB5F24">
        <w:rPr>
          <w:rFonts w:ascii="Times New Roman" w:hAnsi="Times New Roman" w:cs="Times New Roman"/>
          <w:sz w:val="28"/>
          <w:szCs w:val="28"/>
          <w:lang w:val="en-US"/>
        </w:rPr>
        <w:t xml:space="preserve"> conditions.</w:t>
      </w:r>
    </w:p>
    <w:p w:rsidR="003225E2" w:rsidRPr="00974F46" w:rsidRDefault="003225E2" w:rsidP="00A06A78">
      <w:pPr>
        <w:spacing w:after="0" w:line="360" w:lineRule="auto"/>
        <w:ind w:right="57"/>
        <w:jc w:val="both"/>
        <w:rPr>
          <w:rFonts w:ascii="Times New Roman" w:hAnsi="Times New Roman" w:cs="Times New Roman"/>
          <w:sz w:val="28"/>
          <w:szCs w:val="28"/>
          <w:lang w:val="en-US"/>
        </w:rPr>
      </w:pPr>
    </w:p>
    <w:p w:rsidR="00974F46" w:rsidRDefault="00974F46" w:rsidP="00A06A78">
      <w:pPr>
        <w:spacing w:after="0" w:line="360" w:lineRule="auto"/>
        <w:ind w:right="57"/>
        <w:jc w:val="both"/>
        <w:rPr>
          <w:rFonts w:ascii="Times New Roman" w:hAnsi="Times New Roman" w:cs="Times New Roman"/>
          <w:b/>
          <w:sz w:val="28"/>
          <w:szCs w:val="28"/>
          <w:lang w:val="en-US"/>
        </w:rPr>
      </w:pPr>
    </w:p>
    <w:p w:rsidR="004A2B55" w:rsidRPr="006E28C9" w:rsidRDefault="004A2B55" w:rsidP="00A06A78">
      <w:pPr>
        <w:spacing w:after="0" w:line="360" w:lineRule="auto"/>
        <w:ind w:right="57"/>
        <w:jc w:val="both"/>
        <w:rPr>
          <w:rFonts w:ascii="Times New Roman" w:hAnsi="Times New Roman" w:cs="Times New Roman"/>
          <w:b/>
          <w:sz w:val="28"/>
          <w:szCs w:val="28"/>
          <w:lang w:val="en-US"/>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026CB0" w:rsidRDefault="00026CB0" w:rsidP="00A06A78">
      <w:pPr>
        <w:spacing w:after="0" w:line="360" w:lineRule="auto"/>
        <w:ind w:right="57" w:firstLine="851"/>
        <w:jc w:val="both"/>
        <w:rPr>
          <w:rFonts w:ascii="Times New Roman" w:hAnsi="Times New Roman" w:cs="Times New Roman"/>
          <w:b/>
          <w:sz w:val="32"/>
          <w:szCs w:val="32"/>
          <w:lang w:val="uk-UA"/>
        </w:rPr>
      </w:pPr>
    </w:p>
    <w:p w:rsidR="00026CB0" w:rsidRDefault="00026CB0" w:rsidP="00A06A78">
      <w:pPr>
        <w:spacing w:after="0" w:line="360" w:lineRule="auto"/>
        <w:ind w:right="57" w:firstLine="851"/>
        <w:jc w:val="both"/>
        <w:rPr>
          <w:rFonts w:ascii="Times New Roman" w:hAnsi="Times New Roman" w:cs="Times New Roman"/>
          <w:b/>
          <w:sz w:val="32"/>
          <w:szCs w:val="32"/>
          <w:lang w:val="uk-UA"/>
        </w:rPr>
      </w:pPr>
    </w:p>
    <w:p w:rsidR="00A06A78" w:rsidRDefault="00A06A78" w:rsidP="00A06A78">
      <w:pPr>
        <w:spacing w:after="0" w:line="360" w:lineRule="auto"/>
        <w:ind w:right="57" w:firstLine="851"/>
        <w:jc w:val="both"/>
        <w:rPr>
          <w:rFonts w:ascii="Times New Roman" w:hAnsi="Times New Roman" w:cs="Times New Roman"/>
          <w:b/>
          <w:sz w:val="32"/>
          <w:szCs w:val="32"/>
          <w:lang w:val="uk-UA"/>
        </w:rPr>
      </w:pPr>
    </w:p>
    <w:p w:rsidR="001B048A" w:rsidRDefault="001B048A" w:rsidP="00AE1278">
      <w:pPr>
        <w:spacing w:after="0" w:line="360" w:lineRule="auto"/>
        <w:ind w:right="57" w:firstLine="851"/>
        <w:jc w:val="center"/>
        <w:rPr>
          <w:rFonts w:ascii="Times New Roman" w:hAnsi="Times New Roman" w:cs="Times New Roman"/>
          <w:b/>
          <w:sz w:val="28"/>
          <w:szCs w:val="28"/>
          <w:lang w:val="uk-UA"/>
        </w:rPr>
      </w:pPr>
    </w:p>
    <w:p w:rsidR="001B048A" w:rsidRDefault="001B048A" w:rsidP="00AE1278">
      <w:pPr>
        <w:spacing w:after="0" w:line="360" w:lineRule="auto"/>
        <w:ind w:right="57" w:firstLine="851"/>
        <w:jc w:val="center"/>
        <w:rPr>
          <w:rFonts w:ascii="Times New Roman" w:hAnsi="Times New Roman" w:cs="Times New Roman"/>
          <w:b/>
          <w:sz w:val="28"/>
          <w:szCs w:val="28"/>
          <w:lang w:val="uk-UA"/>
        </w:rPr>
      </w:pPr>
    </w:p>
    <w:p w:rsidR="001B048A" w:rsidRDefault="001B048A" w:rsidP="00AE1278">
      <w:pPr>
        <w:spacing w:after="0" w:line="360" w:lineRule="auto"/>
        <w:ind w:right="57" w:firstLine="851"/>
        <w:jc w:val="center"/>
        <w:rPr>
          <w:rFonts w:ascii="Times New Roman" w:hAnsi="Times New Roman" w:cs="Times New Roman"/>
          <w:b/>
          <w:sz w:val="28"/>
          <w:szCs w:val="28"/>
          <w:lang w:val="uk-UA"/>
        </w:rPr>
      </w:pPr>
    </w:p>
    <w:p w:rsidR="001B048A" w:rsidRDefault="001B048A" w:rsidP="00AE1278">
      <w:pPr>
        <w:spacing w:after="0" w:line="360" w:lineRule="auto"/>
        <w:ind w:right="57" w:firstLine="851"/>
        <w:jc w:val="center"/>
        <w:rPr>
          <w:rFonts w:ascii="Times New Roman" w:hAnsi="Times New Roman" w:cs="Times New Roman"/>
          <w:b/>
          <w:sz w:val="28"/>
          <w:szCs w:val="28"/>
          <w:lang w:val="uk-UA"/>
        </w:rPr>
      </w:pPr>
    </w:p>
    <w:p w:rsidR="00AE1278" w:rsidRPr="003201D1" w:rsidRDefault="00AE1278" w:rsidP="00AE1278">
      <w:pPr>
        <w:spacing w:after="0" w:line="360" w:lineRule="auto"/>
        <w:ind w:right="57"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AE1278" w:rsidRPr="004343D7" w:rsidRDefault="00AE1278" w:rsidP="00AE1278">
      <w:pPr>
        <w:spacing w:after="0" w:line="360" w:lineRule="auto"/>
        <w:ind w:right="57"/>
        <w:jc w:val="both"/>
        <w:rPr>
          <w:rFonts w:ascii="Times New Roman" w:hAnsi="Times New Roman" w:cs="Times New Roman"/>
          <w:sz w:val="28"/>
          <w:szCs w:val="28"/>
          <w:lang w:val="uk-UA"/>
        </w:rPr>
      </w:pPr>
      <w:r w:rsidRPr="004343D7">
        <w:rPr>
          <w:rFonts w:ascii="Times New Roman" w:hAnsi="Times New Roman" w:cs="Times New Roman"/>
          <w:sz w:val="28"/>
          <w:szCs w:val="28"/>
          <w:lang w:val="uk-UA"/>
        </w:rPr>
        <w:t>Перелік умовних позначень…………………………………………</w:t>
      </w:r>
      <w:r>
        <w:rPr>
          <w:rFonts w:ascii="Times New Roman" w:hAnsi="Times New Roman" w:cs="Times New Roman"/>
          <w:sz w:val="28"/>
          <w:szCs w:val="28"/>
          <w:lang w:val="uk-UA"/>
        </w:rPr>
        <w:t>…………...</w:t>
      </w:r>
      <w:r w:rsidR="003F7928">
        <w:rPr>
          <w:rFonts w:ascii="Times New Roman" w:hAnsi="Times New Roman" w:cs="Times New Roman"/>
          <w:sz w:val="28"/>
          <w:szCs w:val="28"/>
          <w:lang w:val="uk-UA"/>
        </w:rPr>
        <w:t>8</w:t>
      </w:r>
    </w:p>
    <w:p w:rsidR="00AE1278" w:rsidRPr="004343D7" w:rsidRDefault="00AE1278" w:rsidP="00AE1278">
      <w:pPr>
        <w:spacing w:after="0" w:line="360" w:lineRule="auto"/>
        <w:ind w:right="57"/>
        <w:jc w:val="both"/>
        <w:rPr>
          <w:rFonts w:ascii="Times New Roman" w:hAnsi="Times New Roman" w:cs="Times New Roman"/>
          <w:sz w:val="28"/>
          <w:szCs w:val="28"/>
          <w:lang w:val="uk-UA"/>
        </w:rPr>
      </w:pPr>
      <w:r w:rsidRPr="004343D7">
        <w:rPr>
          <w:rFonts w:ascii="Times New Roman" w:hAnsi="Times New Roman" w:cs="Times New Roman"/>
          <w:sz w:val="28"/>
          <w:szCs w:val="28"/>
          <w:lang w:val="uk-UA"/>
        </w:rPr>
        <w:t>Вступ…………………………………………………………………</w:t>
      </w:r>
      <w:r>
        <w:rPr>
          <w:rFonts w:ascii="Times New Roman" w:hAnsi="Times New Roman" w:cs="Times New Roman"/>
          <w:sz w:val="28"/>
          <w:szCs w:val="28"/>
          <w:lang w:val="uk-UA"/>
        </w:rPr>
        <w:t>……………</w:t>
      </w:r>
      <w:r w:rsidR="003F7928">
        <w:rPr>
          <w:rFonts w:ascii="Times New Roman" w:hAnsi="Times New Roman" w:cs="Times New Roman"/>
          <w:sz w:val="28"/>
          <w:szCs w:val="28"/>
          <w:lang w:val="uk-UA"/>
        </w:rPr>
        <w:t>9</w:t>
      </w:r>
    </w:p>
    <w:p w:rsidR="00AE1278" w:rsidRPr="004343D7" w:rsidRDefault="00AE1278" w:rsidP="00AE1278">
      <w:pPr>
        <w:spacing w:after="0" w:line="360" w:lineRule="auto"/>
        <w:ind w:right="57" w:firstLine="851"/>
        <w:jc w:val="both"/>
        <w:rPr>
          <w:rFonts w:ascii="Times New Roman" w:hAnsi="Times New Roman" w:cs="Times New Roman"/>
          <w:b/>
          <w:sz w:val="28"/>
          <w:szCs w:val="28"/>
          <w:lang w:val="uk-UA"/>
        </w:rPr>
      </w:pPr>
      <w:r w:rsidRPr="004343D7">
        <w:rPr>
          <w:rFonts w:ascii="Times New Roman" w:hAnsi="Times New Roman" w:cs="Times New Roman"/>
          <w:b/>
          <w:sz w:val="28"/>
          <w:szCs w:val="28"/>
          <w:lang w:val="uk-UA"/>
        </w:rPr>
        <w:t xml:space="preserve">Розділ 1. </w:t>
      </w:r>
      <w:r w:rsidRPr="004343D7">
        <w:rPr>
          <w:rFonts w:ascii="Times New Roman" w:hAnsi="Times New Roman" w:cs="Times New Roman"/>
          <w:sz w:val="28"/>
          <w:szCs w:val="28"/>
          <w:lang w:val="uk-UA"/>
        </w:rPr>
        <w:t xml:space="preserve">Основні означення, </w:t>
      </w:r>
      <w:r>
        <w:rPr>
          <w:rFonts w:ascii="Times New Roman" w:hAnsi="Times New Roman" w:cs="Times New Roman"/>
          <w:sz w:val="28"/>
          <w:szCs w:val="28"/>
          <w:lang w:val="uk-UA"/>
        </w:rPr>
        <w:t>позначення і</w:t>
      </w:r>
      <w:r w:rsidRPr="004343D7">
        <w:rPr>
          <w:rFonts w:ascii="Times New Roman" w:hAnsi="Times New Roman" w:cs="Times New Roman"/>
          <w:sz w:val="28"/>
          <w:szCs w:val="28"/>
          <w:lang w:val="uk-UA"/>
        </w:rPr>
        <w:t xml:space="preserve"> допоміжні твердження</w:t>
      </w:r>
    </w:p>
    <w:p w:rsidR="00AE1278" w:rsidRPr="004343D7" w:rsidRDefault="00AE1278" w:rsidP="00AE1278">
      <w:pPr>
        <w:pStyle w:val="a4"/>
        <w:numPr>
          <w:ilvl w:val="1"/>
          <w:numId w:val="3"/>
        </w:numPr>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означення………………………………………………………..</w:t>
      </w:r>
      <w:r w:rsidR="003F7928">
        <w:rPr>
          <w:rFonts w:ascii="Times New Roman" w:hAnsi="Times New Roman" w:cs="Times New Roman"/>
          <w:sz w:val="28"/>
          <w:szCs w:val="28"/>
          <w:lang w:val="uk-UA"/>
        </w:rPr>
        <w:t>11</w:t>
      </w:r>
    </w:p>
    <w:p w:rsidR="00AE1278" w:rsidRPr="004343D7" w:rsidRDefault="00AE1278" w:rsidP="00AE1278">
      <w:pPr>
        <w:pStyle w:val="a4"/>
        <w:numPr>
          <w:ilvl w:val="1"/>
          <w:numId w:val="3"/>
        </w:numPr>
        <w:spacing w:after="0" w:line="360" w:lineRule="auto"/>
        <w:ind w:right="57"/>
        <w:rPr>
          <w:rFonts w:ascii="Times New Roman" w:hAnsi="Times New Roman" w:cs="Times New Roman"/>
          <w:sz w:val="28"/>
          <w:szCs w:val="28"/>
          <w:lang w:val="uk-UA"/>
        </w:rPr>
      </w:pPr>
      <w:r w:rsidRPr="00AE1278">
        <w:rPr>
          <w:rFonts w:ascii="Times New Roman" w:eastAsiaTheme="minorEastAsia" w:hAnsi="Times New Roman" w:cs="Times New Roman"/>
          <w:sz w:val="28"/>
          <w:szCs w:val="28"/>
          <w:lang w:val="uk-UA"/>
        </w:rPr>
        <w:t xml:space="preserve">Класичні теореми, що забезпечують збіжність тригонометричних рядів і умови </w:t>
      </w:r>
      <w:proofErr w:type="spellStart"/>
      <w:r w:rsidRPr="00AE1278">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дійсних тригонометричних рядів………………</w:t>
      </w:r>
      <w:r w:rsidR="003F7928">
        <w:rPr>
          <w:rFonts w:ascii="Times New Roman" w:eastAsiaTheme="minorEastAsia" w:hAnsi="Times New Roman" w:cs="Times New Roman"/>
          <w:sz w:val="28"/>
          <w:szCs w:val="28"/>
          <w:lang w:val="uk-UA"/>
        </w:rPr>
        <w:t>14</w:t>
      </w:r>
    </w:p>
    <w:p w:rsidR="00AE1278" w:rsidRPr="00C9679F" w:rsidRDefault="00AE1278" w:rsidP="00CE5647">
      <w:pPr>
        <w:spacing w:after="0" w:line="360" w:lineRule="auto"/>
        <w:ind w:firstLine="708"/>
        <w:rPr>
          <w:rFonts w:ascii="Times New Roman" w:eastAsiaTheme="minorEastAsia" w:hAnsi="Times New Roman" w:cs="Times New Roman"/>
          <w:b/>
          <w:sz w:val="28"/>
          <w:szCs w:val="28"/>
          <w:lang w:val="uk-UA"/>
        </w:rPr>
      </w:pPr>
      <w:r>
        <w:rPr>
          <w:rFonts w:ascii="Times New Roman" w:hAnsi="Times New Roman" w:cs="Times New Roman"/>
          <w:b/>
          <w:sz w:val="28"/>
          <w:szCs w:val="28"/>
          <w:lang w:val="uk-UA"/>
        </w:rPr>
        <w:t xml:space="preserve">Розділ 2. </w:t>
      </w:r>
      <w:r w:rsidR="00CE5647">
        <w:rPr>
          <w:rFonts w:ascii="Times New Roman" w:eastAsiaTheme="minorEastAsia" w:hAnsi="Times New Roman" w:cs="Times New Roman"/>
          <w:sz w:val="28"/>
          <w:szCs w:val="28"/>
          <w:lang w:val="uk-UA"/>
        </w:rPr>
        <w:t xml:space="preserve">Умови </w:t>
      </w:r>
      <w:proofErr w:type="spellStart"/>
      <w:r w:rsidR="00CE5647">
        <w:rPr>
          <w:rFonts w:ascii="Times New Roman" w:eastAsiaTheme="minorEastAsia" w:hAnsi="Times New Roman" w:cs="Times New Roman"/>
          <w:sz w:val="28"/>
          <w:szCs w:val="28"/>
          <w:lang w:val="uk-UA"/>
        </w:rPr>
        <w:t>інтегровності</w:t>
      </w:r>
      <w:proofErr w:type="spellEnd"/>
      <w:r w:rsidR="00CE5647">
        <w:rPr>
          <w:rFonts w:ascii="Times New Roman" w:eastAsiaTheme="minorEastAsia" w:hAnsi="Times New Roman" w:cs="Times New Roman"/>
          <w:sz w:val="28"/>
          <w:szCs w:val="28"/>
          <w:lang w:val="uk-UA"/>
        </w:rPr>
        <w:t xml:space="preserve"> </w:t>
      </w:r>
      <w:proofErr w:type="spellStart"/>
      <w:r w:rsidR="00CE5647">
        <w:rPr>
          <w:rFonts w:ascii="Times New Roman" w:eastAsiaTheme="minorEastAsia" w:hAnsi="Times New Roman" w:cs="Times New Roman"/>
          <w:sz w:val="28"/>
          <w:szCs w:val="28"/>
          <w:lang w:val="uk-UA"/>
        </w:rPr>
        <w:t>компл</w:t>
      </w:r>
      <w:r w:rsidRPr="00CE5647">
        <w:rPr>
          <w:rFonts w:ascii="Times New Roman" w:eastAsiaTheme="minorEastAsia" w:hAnsi="Times New Roman" w:cs="Times New Roman"/>
          <w:sz w:val="28"/>
          <w:szCs w:val="28"/>
          <w:lang w:val="uk-UA"/>
        </w:rPr>
        <w:t>екснозначних</w:t>
      </w:r>
      <w:proofErr w:type="spellEnd"/>
      <w:r w:rsidRPr="00CE5647">
        <w:rPr>
          <w:rFonts w:ascii="Times New Roman" w:eastAsiaTheme="minorEastAsia" w:hAnsi="Times New Roman" w:cs="Times New Roman"/>
          <w:sz w:val="28"/>
          <w:szCs w:val="28"/>
          <w:lang w:val="uk-UA"/>
        </w:rPr>
        <w:t xml:space="preserve"> тригонометричних рядів</w:t>
      </w:r>
    </w:p>
    <w:p w:rsidR="00AE1278" w:rsidRPr="009457CE" w:rsidRDefault="00AE1278" w:rsidP="00AE1278">
      <w:pPr>
        <w:spacing w:after="0" w:line="360" w:lineRule="auto"/>
        <w:ind w:right="57" w:firstLine="851"/>
        <w:jc w:val="both"/>
        <w:rPr>
          <w:rFonts w:ascii="Times New Roman" w:hAnsi="Times New Roman" w:cs="Times New Roman"/>
          <w:sz w:val="28"/>
          <w:szCs w:val="28"/>
          <w:lang w:val="uk-UA"/>
        </w:rPr>
      </w:pPr>
    </w:p>
    <w:p w:rsidR="00AE1278" w:rsidRDefault="00CE5647" w:rsidP="00AE1278">
      <w:pPr>
        <w:spacing w:after="0" w:line="360" w:lineRule="auto"/>
        <w:ind w:left="851" w:right="57" w:hanging="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2.1.</w:t>
      </w:r>
      <w:r w:rsidRPr="00CE5647">
        <w:rPr>
          <w:rFonts w:ascii="Times New Roman" w:eastAsiaTheme="minorEastAsia" w:hAnsi="Times New Roman" w:cs="Times New Roman"/>
          <w:sz w:val="28"/>
          <w:szCs w:val="28"/>
          <w:lang w:val="uk-UA"/>
        </w:rPr>
        <w:t xml:space="preserve">   </w:t>
      </w:r>
      <w:r w:rsidR="00AE1278" w:rsidRPr="00CE5647">
        <w:rPr>
          <w:rFonts w:ascii="Times New Roman" w:eastAsiaTheme="minorEastAsia" w:hAnsi="Times New Roman" w:cs="Times New Roman"/>
          <w:sz w:val="28"/>
          <w:szCs w:val="28"/>
          <w:lang w:val="uk-UA"/>
        </w:rPr>
        <w:t>Ум</w:t>
      </w:r>
      <w:r>
        <w:rPr>
          <w:rFonts w:ascii="Times New Roman" w:eastAsiaTheme="minorEastAsia" w:hAnsi="Times New Roman" w:cs="Times New Roman"/>
          <w:sz w:val="28"/>
          <w:szCs w:val="28"/>
          <w:lang w:val="uk-UA"/>
        </w:rPr>
        <w:t xml:space="preserve">ови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ком</w:t>
      </w:r>
      <w:r w:rsidRPr="00CE5647">
        <w:rPr>
          <w:rFonts w:ascii="Times New Roman" w:eastAsiaTheme="minorEastAsia" w:hAnsi="Times New Roman" w:cs="Times New Roman"/>
          <w:sz w:val="28"/>
          <w:szCs w:val="28"/>
          <w:lang w:val="uk-UA"/>
        </w:rPr>
        <w:t>п</w:t>
      </w:r>
      <w:r>
        <w:rPr>
          <w:rFonts w:ascii="Times New Roman" w:eastAsiaTheme="minorEastAsia" w:hAnsi="Times New Roman" w:cs="Times New Roman"/>
          <w:sz w:val="28"/>
          <w:szCs w:val="28"/>
          <w:lang w:val="uk-UA"/>
        </w:rPr>
        <w:t>л</w:t>
      </w:r>
      <w:r w:rsidRPr="00CE5647">
        <w:rPr>
          <w:rFonts w:ascii="Times New Roman" w:eastAsiaTheme="minorEastAsia" w:hAnsi="Times New Roman" w:cs="Times New Roman"/>
          <w:sz w:val="28"/>
          <w:szCs w:val="28"/>
          <w:lang w:val="uk-UA"/>
        </w:rPr>
        <w:t>екс</w:t>
      </w:r>
      <w:r w:rsidR="00AE1278" w:rsidRPr="00CE5647">
        <w:rPr>
          <w:rFonts w:ascii="Times New Roman" w:eastAsiaTheme="minorEastAsia" w:hAnsi="Times New Roman" w:cs="Times New Roman"/>
          <w:sz w:val="28"/>
          <w:szCs w:val="28"/>
          <w:lang w:val="uk-UA"/>
        </w:rPr>
        <w:t>них тригонометричних рядів</w:t>
      </w:r>
      <w:r w:rsidRPr="00CE5647">
        <w:rPr>
          <w:rFonts w:ascii="Times New Roman" w:eastAsiaTheme="minorEastAsia" w:hAnsi="Times New Roman" w:cs="Times New Roman"/>
          <w:sz w:val="28"/>
          <w:szCs w:val="28"/>
          <w:lang w:val="uk-UA"/>
        </w:rPr>
        <w:t>…</w:t>
      </w:r>
      <w:r w:rsidR="003F7928">
        <w:rPr>
          <w:rFonts w:ascii="Times New Roman" w:eastAsiaTheme="minorEastAsia" w:hAnsi="Times New Roman" w:cs="Times New Roman"/>
          <w:sz w:val="28"/>
          <w:szCs w:val="28"/>
          <w:lang w:val="uk-UA"/>
        </w:rPr>
        <w:t>……</w:t>
      </w:r>
      <w:r w:rsidR="005B5EB0">
        <w:rPr>
          <w:rFonts w:ascii="Times New Roman" w:eastAsiaTheme="minorEastAsia" w:hAnsi="Times New Roman" w:cs="Times New Roman"/>
          <w:sz w:val="28"/>
          <w:szCs w:val="28"/>
          <w:lang w:val="uk-UA"/>
        </w:rPr>
        <w:t>…</w:t>
      </w:r>
      <w:r w:rsidR="003F7928">
        <w:rPr>
          <w:rFonts w:ascii="Times New Roman" w:eastAsiaTheme="minorEastAsia" w:hAnsi="Times New Roman" w:cs="Times New Roman"/>
          <w:sz w:val="28"/>
          <w:szCs w:val="28"/>
          <w:lang w:val="uk-UA"/>
        </w:rPr>
        <w:t>24</w:t>
      </w:r>
    </w:p>
    <w:p w:rsidR="00AE1278" w:rsidRPr="00A46E10" w:rsidRDefault="00AE1278" w:rsidP="00AE1278">
      <w:pPr>
        <w:spacing w:after="0" w:line="360" w:lineRule="auto"/>
        <w:ind w:left="709" w:right="141" w:hanging="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2.2.    </w:t>
      </w:r>
      <w:r w:rsidR="005B5EB0">
        <w:rPr>
          <w:rFonts w:ascii="Times New Roman" w:eastAsiaTheme="minorEastAsia" w:hAnsi="Times New Roman" w:cs="Times New Roman"/>
          <w:sz w:val="28"/>
          <w:szCs w:val="28"/>
          <w:lang w:val="uk-UA"/>
        </w:rPr>
        <w:t>Наслідки</w:t>
      </w:r>
      <w:r>
        <w:rPr>
          <w:rFonts w:ascii="Times New Roman" w:eastAsiaTheme="minorEastAsia" w:hAnsi="Times New Roman" w:cs="Times New Roman"/>
          <w:sz w:val="28"/>
          <w:szCs w:val="28"/>
          <w:lang w:val="uk-UA"/>
        </w:rPr>
        <w:t>………………………………………..………………</w:t>
      </w:r>
      <w:r w:rsidR="003F7928">
        <w:rPr>
          <w:rFonts w:ascii="Times New Roman" w:eastAsiaTheme="minorEastAsia" w:hAnsi="Times New Roman" w:cs="Times New Roman"/>
          <w:sz w:val="28"/>
          <w:szCs w:val="28"/>
          <w:lang w:val="uk-UA"/>
        </w:rPr>
        <w:t>…………29</w:t>
      </w:r>
    </w:p>
    <w:p w:rsidR="00AE1278" w:rsidRPr="00A46E10" w:rsidRDefault="00AE1278" w:rsidP="005B5EB0">
      <w:pPr>
        <w:spacing w:after="0" w:line="360" w:lineRule="auto"/>
        <w:ind w:right="57" w:firstLine="851"/>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3. </w:t>
      </w:r>
      <w:r>
        <w:rPr>
          <w:rFonts w:ascii="Times New Roman" w:hAnsi="Times New Roman" w:cs="Times New Roman"/>
          <w:sz w:val="28"/>
          <w:szCs w:val="28"/>
          <w:lang w:val="uk-UA"/>
        </w:rPr>
        <w:t xml:space="preserve">Приклади </w:t>
      </w:r>
      <w:r w:rsidR="005B5EB0">
        <w:rPr>
          <w:rFonts w:ascii="Times New Roman" w:hAnsi="Times New Roman" w:cs="Times New Roman"/>
          <w:sz w:val="28"/>
          <w:szCs w:val="28"/>
          <w:lang w:val="uk-UA"/>
        </w:rPr>
        <w:t>тригонометричних рядів, які є рядами Фур’є</w:t>
      </w:r>
      <w:r w:rsidR="003F7928">
        <w:rPr>
          <w:rFonts w:ascii="Times New Roman" w:hAnsi="Times New Roman" w:cs="Times New Roman"/>
          <w:sz w:val="28"/>
          <w:szCs w:val="28"/>
          <w:lang w:val="uk-UA"/>
        </w:rPr>
        <w:t>…</w:t>
      </w:r>
      <w:r w:rsidR="008F7883">
        <w:rPr>
          <w:rFonts w:ascii="Times New Roman" w:hAnsi="Times New Roman" w:cs="Times New Roman"/>
          <w:sz w:val="28"/>
          <w:szCs w:val="28"/>
          <w:lang w:val="uk-UA"/>
        </w:rPr>
        <w:t>..32</w:t>
      </w:r>
    </w:p>
    <w:p w:rsidR="00AE1278" w:rsidRDefault="00AE1278" w:rsidP="00AE1278">
      <w:pPr>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w:t>
      </w:r>
      <w:r w:rsidR="008F7883">
        <w:rPr>
          <w:rFonts w:ascii="Times New Roman" w:hAnsi="Times New Roman" w:cs="Times New Roman"/>
          <w:sz w:val="28"/>
          <w:szCs w:val="28"/>
          <w:lang w:val="uk-UA"/>
        </w:rPr>
        <w:t>36</w:t>
      </w:r>
    </w:p>
    <w:p w:rsidR="00AE1278" w:rsidRDefault="00AE1278" w:rsidP="00AE1278">
      <w:pPr>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8F7883">
        <w:rPr>
          <w:rFonts w:ascii="Times New Roman" w:hAnsi="Times New Roman" w:cs="Times New Roman"/>
          <w:sz w:val="28"/>
          <w:szCs w:val="28"/>
          <w:lang w:val="uk-UA"/>
        </w:rPr>
        <w:t>37</w:t>
      </w:r>
    </w:p>
    <w:p w:rsidR="00AE1278" w:rsidRDefault="00AE1278" w:rsidP="00A06A78">
      <w:pPr>
        <w:spacing w:after="0" w:line="360" w:lineRule="auto"/>
        <w:ind w:right="57" w:firstLine="851"/>
        <w:jc w:val="both"/>
        <w:rPr>
          <w:rFonts w:ascii="Times New Roman" w:hAnsi="Times New Roman" w:cs="Times New Roman"/>
          <w:b/>
          <w:sz w:val="32"/>
          <w:szCs w:val="32"/>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AE1278" w:rsidRDefault="00AE1278" w:rsidP="00A06A78">
      <w:pPr>
        <w:spacing w:after="0" w:line="360" w:lineRule="auto"/>
        <w:ind w:right="57" w:firstLine="851"/>
        <w:jc w:val="center"/>
        <w:rPr>
          <w:rFonts w:ascii="Times New Roman" w:hAnsi="Times New Roman" w:cs="Times New Roman"/>
          <w:b/>
          <w:sz w:val="28"/>
          <w:szCs w:val="28"/>
          <w:lang w:val="uk-UA"/>
        </w:rPr>
      </w:pPr>
    </w:p>
    <w:p w:rsidR="003A4B97" w:rsidRDefault="003A4B97" w:rsidP="00A06A78">
      <w:pPr>
        <w:spacing w:after="0" w:line="360" w:lineRule="auto"/>
        <w:ind w:right="57" w:firstLine="851"/>
        <w:jc w:val="center"/>
        <w:rPr>
          <w:rFonts w:ascii="Times New Roman" w:hAnsi="Times New Roman" w:cs="Times New Roman"/>
          <w:b/>
          <w:sz w:val="28"/>
          <w:szCs w:val="28"/>
          <w:lang w:val="uk-UA"/>
        </w:rPr>
      </w:pPr>
    </w:p>
    <w:p w:rsidR="003A4B97" w:rsidRDefault="003A4B97" w:rsidP="00A06A78">
      <w:pPr>
        <w:spacing w:after="0" w:line="360" w:lineRule="auto"/>
        <w:ind w:right="57" w:firstLine="851"/>
        <w:jc w:val="center"/>
        <w:rPr>
          <w:rFonts w:ascii="Times New Roman" w:hAnsi="Times New Roman" w:cs="Times New Roman"/>
          <w:b/>
          <w:sz w:val="28"/>
          <w:szCs w:val="28"/>
          <w:lang w:val="uk-UA"/>
        </w:rPr>
      </w:pPr>
    </w:p>
    <w:p w:rsidR="003A4B97" w:rsidRDefault="003A4B97" w:rsidP="00A06A78">
      <w:pPr>
        <w:spacing w:after="0" w:line="360" w:lineRule="auto"/>
        <w:ind w:right="57" w:firstLine="851"/>
        <w:jc w:val="center"/>
        <w:rPr>
          <w:rFonts w:ascii="Times New Roman" w:hAnsi="Times New Roman" w:cs="Times New Roman"/>
          <w:b/>
          <w:sz w:val="28"/>
          <w:szCs w:val="28"/>
          <w:lang w:val="uk-UA"/>
        </w:rPr>
      </w:pPr>
    </w:p>
    <w:p w:rsidR="00BB1241" w:rsidRDefault="00BB1241" w:rsidP="00A06A78">
      <w:pPr>
        <w:spacing w:after="0" w:line="360" w:lineRule="auto"/>
        <w:ind w:right="57"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ПЕРЕЛІК УМОВНИХ ПОЗНАЧЕНЬ</w:t>
      </w:r>
    </w:p>
    <w:p w:rsidR="00BB1241" w:rsidRDefault="00BB1241" w:rsidP="00A06A78">
      <w:pPr>
        <w:spacing w:after="0" w:line="360" w:lineRule="auto"/>
        <w:ind w:right="57"/>
        <w:jc w:val="both"/>
        <w:rPr>
          <w:rFonts w:ascii="Times New Roman" w:eastAsiaTheme="minorEastAsia" w:hAnsi="Times New Roman" w:cs="Times New Roman"/>
          <w:sz w:val="28"/>
          <w:szCs w:val="28"/>
          <w:lang w:val="uk-UA"/>
        </w:rPr>
      </w:pPr>
      <m:oMath>
        <m:r>
          <m:rPr>
            <m:scr m:val="double-struck"/>
          </m:rPr>
          <w:rPr>
            <w:rFonts w:ascii="Cambria Math" w:hAnsi="Cambria Math" w:cs="Times New Roman"/>
            <w:sz w:val="28"/>
            <w:szCs w:val="28"/>
            <w:lang w:val="uk-UA"/>
          </w:rPr>
          <m:t>N</m:t>
        </m:r>
      </m:oMath>
      <w:r>
        <w:rPr>
          <w:rFonts w:ascii="Times New Roman" w:eastAsiaTheme="minorEastAsia" w:hAnsi="Times New Roman" w:cs="Times New Roman"/>
          <w:sz w:val="28"/>
          <w:szCs w:val="28"/>
          <w:lang w:val="uk-UA"/>
        </w:rPr>
        <w:t xml:space="preserve"> –  множина натуральних чисел;</w:t>
      </w:r>
    </w:p>
    <w:p w:rsidR="00BB1241" w:rsidRPr="004B4356" w:rsidRDefault="00BB1241" w:rsidP="00A06A78">
      <w:pPr>
        <w:spacing w:after="0" w:line="360" w:lineRule="auto"/>
        <w:ind w:right="57"/>
        <w:jc w:val="both"/>
        <w:rPr>
          <w:rFonts w:ascii="Times New Roman" w:eastAsiaTheme="minorEastAsia" w:hAnsi="Times New Roman" w:cs="Times New Roman"/>
          <w:sz w:val="28"/>
          <w:szCs w:val="28"/>
          <w:lang w:val="uk-UA"/>
        </w:rPr>
      </w:pPr>
      <w:r w:rsidRPr="004B4356">
        <w:rPr>
          <w:rFonts w:ascii="Times New Roman" w:hAnsi="Times New Roman" w:cs="Times New Roman"/>
          <w:sz w:val="28"/>
          <w:szCs w:val="28"/>
        </w:rPr>
        <w:sym w:font="Symbol" w:char="F024"/>
      </w:r>
      <w:r w:rsidRPr="004B4356">
        <w:rPr>
          <w:rFonts w:ascii="Times New Roman" w:hAnsi="Times New Roman" w:cs="Times New Roman"/>
          <w:sz w:val="28"/>
          <w:szCs w:val="28"/>
        </w:rPr>
        <w:t xml:space="preserve"> - квантор </w:t>
      </w:r>
      <w:proofErr w:type="spellStart"/>
      <w:r w:rsidRPr="004B4356">
        <w:rPr>
          <w:rFonts w:ascii="Times New Roman" w:hAnsi="Times New Roman" w:cs="Times New Roman"/>
          <w:sz w:val="28"/>
          <w:szCs w:val="28"/>
        </w:rPr>
        <w:t>існування</w:t>
      </w:r>
      <w:proofErr w:type="spellEnd"/>
      <w:r w:rsidRPr="004B4356">
        <w:rPr>
          <w:rFonts w:ascii="Times New Roman" w:hAnsi="Times New Roman" w:cs="Times New Roman"/>
          <w:sz w:val="28"/>
          <w:szCs w:val="28"/>
        </w:rPr>
        <w:t>, «</w:t>
      </w:r>
      <w:proofErr w:type="spellStart"/>
      <w:r w:rsidRPr="004B4356">
        <w:rPr>
          <w:rFonts w:ascii="Times New Roman" w:hAnsi="Times New Roman" w:cs="Times New Roman"/>
          <w:sz w:val="28"/>
          <w:szCs w:val="28"/>
        </w:rPr>
        <w:t>існує</w:t>
      </w:r>
      <w:proofErr w:type="spellEnd"/>
      <w:r w:rsidRPr="004B4356">
        <w:rPr>
          <w:rFonts w:ascii="Times New Roman" w:hAnsi="Times New Roman" w:cs="Times New Roman"/>
          <w:sz w:val="28"/>
          <w:szCs w:val="28"/>
        </w:rPr>
        <w:t>»;</w:t>
      </w:r>
    </w:p>
    <w:p w:rsidR="00BB1241" w:rsidRPr="00B10E7A" w:rsidRDefault="00BB1241" w:rsidP="00A06A78">
      <w:pPr>
        <w:spacing w:after="0" w:line="360" w:lineRule="auto"/>
        <w:ind w:right="57"/>
        <w:jc w:val="both"/>
        <w:rPr>
          <w:rFonts w:ascii="Times New Roman" w:hAnsi="Times New Roman" w:cs="Times New Roman"/>
          <w:sz w:val="28"/>
          <w:szCs w:val="28"/>
        </w:rPr>
      </w:pPr>
      <w:r w:rsidRPr="00B10E7A">
        <w:rPr>
          <w:rFonts w:ascii="Times New Roman" w:hAnsi="Times New Roman" w:cs="Times New Roman"/>
          <w:sz w:val="28"/>
          <w:szCs w:val="28"/>
        </w:rPr>
        <w:sym w:font="Symbol" w:char="F022"/>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B10E7A">
        <w:rPr>
          <w:rFonts w:ascii="Times New Roman" w:hAnsi="Times New Roman" w:cs="Times New Roman"/>
          <w:sz w:val="28"/>
          <w:szCs w:val="28"/>
        </w:rPr>
        <w:t xml:space="preserve">квантор </w:t>
      </w:r>
      <w:proofErr w:type="spellStart"/>
      <w:r w:rsidRPr="00B10E7A">
        <w:rPr>
          <w:rFonts w:ascii="Times New Roman" w:hAnsi="Times New Roman" w:cs="Times New Roman"/>
          <w:sz w:val="28"/>
          <w:szCs w:val="28"/>
        </w:rPr>
        <w:t>загальності</w:t>
      </w:r>
      <w:proofErr w:type="spellEnd"/>
      <w:r w:rsidRPr="00B10E7A">
        <w:rPr>
          <w:rFonts w:ascii="Times New Roman" w:hAnsi="Times New Roman" w:cs="Times New Roman"/>
          <w:sz w:val="28"/>
          <w:szCs w:val="28"/>
        </w:rPr>
        <w:t>, «для будь-</w:t>
      </w:r>
      <w:proofErr w:type="spellStart"/>
      <w:r w:rsidRPr="00B10E7A">
        <w:rPr>
          <w:rFonts w:ascii="Times New Roman" w:hAnsi="Times New Roman" w:cs="Times New Roman"/>
          <w:sz w:val="28"/>
          <w:szCs w:val="28"/>
        </w:rPr>
        <w:t>якого</w:t>
      </w:r>
      <w:proofErr w:type="spellEnd"/>
      <w:r w:rsidRPr="00B10E7A">
        <w:rPr>
          <w:rFonts w:ascii="Times New Roman" w:hAnsi="Times New Roman" w:cs="Times New Roman"/>
          <w:sz w:val="28"/>
          <w:szCs w:val="28"/>
        </w:rPr>
        <w:t>»;</w:t>
      </w:r>
    </w:p>
    <w:p w:rsidR="00BB1241" w:rsidRPr="00B10E7A" w:rsidRDefault="00BB1241" w:rsidP="00A06A78">
      <w:pPr>
        <w:spacing w:after="0" w:line="360" w:lineRule="auto"/>
        <w:ind w:right="57"/>
        <w:jc w:val="both"/>
        <w:rPr>
          <w:rFonts w:ascii="Times New Roman" w:hAnsi="Times New Roman" w:cs="Times New Roman"/>
          <w:sz w:val="28"/>
          <w:szCs w:val="28"/>
        </w:rPr>
      </w:pPr>
      <w:r w:rsidRPr="00B10E7A">
        <w:rPr>
          <w:rFonts w:ascii="Times New Roman" w:hAnsi="Times New Roman" w:cs="Times New Roman"/>
          <w:sz w:val="28"/>
          <w:szCs w:val="28"/>
        </w:rPr>
        <w:t>[a</w:t>
      </w:r>
      <w:r w:rsidRPr="00B10E7A">
        <w:rPr>
          <w:rFonts w:ascii="Times New Roman" w:hAnsi="Times New Roman" w:cs="Times New Roman"/>
          <w:sz w:val="28"/>
          <w:szCs w:val="28"/>
        </w:rPr>
        <w:sym w:font="Symbol" w:char="F05D"/>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003A4B97">
        <w:rPr>
          <w:rFonts w:ascii="Times New Roman" w:hAnsi="Times New Roman" w:cs="Times New Roman"/>
          <w:sz w:val="28"/>
          <w:szCs w:val="28"/>
        </w:rPr>
        <w:t>ціла</w:t>
      </w:r>
      <w:proofErr w:type="spellEnd"/>
      <w:r w:rsidR="003A4B97">
        <w:rPr>
          <w:rFonts w:ascii="Times New Roman" w:hAnsi="Times New Roman" w:cs="Times New Roman"/>
          <w:sz w:val="28"/>
          <w:szCs w:val="28"/>
        </w:rPr>
        <w:t xml:space="preserve"> </w:t>
      </w:r>
      <w:proofErr w:type="spellStart"/>
      <w:r w:rsidR="003A4B97">
        <w:rPr>
          <w:rFonts w:ascii="Times New Roman" w:hAnsi="Times New Roman" w:cs="Times New Roman"/>
          <w:sz w:val="28"/>
          <w:szCs w:val="28"/>
        </w:rPr>
        <w:t>частина</w:t>
      </w:r>
      <w:proofErr w:type="spellEnd"/>
      <w:r w:rsidR="003A4B97">
        <w:rPr>
          <w:rFonts w:ascii="Times New Roman" w:hAnsi="Times New Roman" w:cs="Times New Roman"/>
          <w:sz w:val="28"/>
          <w:szCs w:val="28"/>
        </w:rPr>
        <w:t xml:space="preserve"> числа a</w:t>
      </w:r>
      <w:r w:rsidRPr="00B10E7A">
        <w:rPr>
          <w:rFonts w:ascii="Times New Roman" w:hAnsi="Times New Roman" w:cs="Times New Roman"/>
          <w:sz w:val="28"/>
          <w:szCs w:val="28"/>
        </w:rPr>
        <w:t xml:space="preserve">, </w:t>
      </w:r>
      <w:proofErr w:type="spellStart"/>
      <w:r w:rsidRPr="00B10E7A">
        <w:rPr>
          <w:rFonts w:ascii="Times New Roman" w:hAnsi="Times New Roman" w:cs="Times New Roman"/>
          <w:sz w:val="28"/>
          <w:szCs w:val="28"/>
        </w:rPr>
        <w:t>що</w:t>
      </w:r>
      <w:proofErr w:type="spellEnd"/>
      <w:r w:rsidRPr="00B10E7A">
        <w:rPr>
          <w:rFonts w:ascii="Times New Roman" w:hAnsi="Times New Roman" w:cs="Times New Roman"/>
          <w:sz w:val="28"/>
          <w:szCs w:val="28"/>
        </w:rPr>
        <w:t xml:space="preserve"> не </w:t>
      </w:r>
      <w:proofErr w:type="spellStart"/>
      <w:r w:rsidRPr="00B10E7A">
        <w:rPr>
          <w:rFonts w:ascii="Times New Roman" w:hAnsi="Times New Roman" w:cs="Times New Roman"/>
          <w:sz w:val="28"/>
          <w:szCs w:val="28"/>
        </w:rPr>
        <w:t>перевищує</w:t>
      </w:r>
      <w:proofErr w:type="spellEnd"/>
      <w:r w:rsidRPr="00B10E7A">
        <w:rPr>
          <w:rFonts w:ascii="Times New Roman" w:hAnsi="Times New Roman" w:cs="Times New Roman"/>
          <w:sz w:val="28"/>
          <w:szCs w:val="28"/>
        </w:rPr>
        <w:t xml:space="preserve"> </w:t>
      </w:r>
      <w:proofErr w:type="gramStart"/>
      <w:r w:rsidRPr="00B10E7A">
        <w:rPr>
          <w:rFonts w:ascii="Times New Roman" w:hAnsi="Times New Roman" w:cs="Times New Roman"/>
          <w:sz w:val="28"/>
          <w:szCs w:val="28"/>
        </w:rPr>
        <w:t>a ;</w:t>
      </w:r>
      <w:proofErr w:type="gramEnd"/>
    </w:p>
    <w:p w:rsidR="00BB1241" w:rsidRDefault="007A3DD2" w:rsidP="00A06A78">
      <w:pPr>
        <w:spacing w:after="0" w:line="360" w:lineRule="auto"/>
        <w:ind w:right="57"/>
        <w:jc w:val="both"/>
        <w:rPr>
          <w:rFonts w:ascii="Times New Roman" w:hAnsi="Times New Roman" w:cs="Times New Roman"/>
          <w:sz w:val="28"/>
          <w:szCs w:val="28"/>
        </w:rPr>
      </w:pP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k</m:t>
                </m:r>
              </m:sub>
            </m:sSub>
          </m:e>
        </m:d>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k</m:t>
                </m:r>
              </m:sub>
            </m:sSub>
            <m:r>
              <w:rPr>
                <w:rFonts w:ascii="Cambria Math" w:hAnsi="Cambria Math" w:cs="Times New Roman"/>
                <w:sz w:val="28"/>
                <w:szCs w:val="28"/>
              </w:rPr>
              <m:t>}</m:t>
            </m:r>
          </m:e>
          <m:sub>
            <m:r>
              <w:rPr>
                <w:rFonts w:ascii="Cambria Math" w:hAnsi="Cambria Math" w:cs="Times New Roman"/>
                <w:sz w:val="28"/>
                <w:szCs w:val="28"/>
              </w:rPr>
              <m:t>k=0</m:t>
            </m:r>
          </m:sub>
          <m:sup>
            <m:r>
              <w:rPr>
                <w:rFonts w:ascii="Cambria Math" w:hAnsi="Cambria Math" w:cs="Times New Roman"/>
                <w:sz w:val="28"/>
                <w:szCs w:val="28"/>
              </w:rPr>
              <m:t>∞</m:t>
            </m:r>
          </m:sup>
        </m:sSubSup>
      </m:oMath>
      <w:r w:rsidR="00BB1241">
        <w:rPr>
          <w:rFonts w:ascii="Times New Roman" w:eastAsiaTheme="minorEastAsia" w:hAnsi="Times New Roman" w:cs="Times New Roman"/>
          <w:sz w:val="28"/>
          <w:szCs w:val="28"/>
          <w:lang w:val="uk-UA"/>
        </w:rPr>
        <w:t xml:space="preserve">  </w:t>
      </w:r>
      <w:r w:rsidR="00BB1241">
        <w:rPr>
          <w:rFonts w:ascii="Times New Roman" w:hAnsi="Times New Roman" w:cs="Times New Roman"/>
          <w:sz w:val="28"/>
          <w:szCs w:val="28"/>
        </w:rPr>
        <w:t>–</w:t>
      </w:r>
      <w:r w:rsidR="00BB1241">
        <w:rPr>
          <w:rFonts w:ascii="Times New Roman" w:hAnsi="Times New Roman" w:cs="Times New Roman"/>
          <w:sz w:val="28"/>
          <w:szCs w:val="28"/>
          <w:lang w:val="uk-UA"/>
        </w:rPr>
        <w:t xml:space="preserve"> </w:t>
      </w:r>
      <w:proofErr w:type="spellStart"/>
      <w:r w:rsidR="00BB1241" w:rsidRPr="00B10E7A">
        <w:rPr>
          <w:rFonts w:ascii="Times New Roman" w:hAnsi="Times New Roman" w:cs="Times New Roman"/>
          <w:sz w:val="28"/>
          <w:szCs w:val="28"/>
        </w:rPr>
        <w:t>послідовність</w:t>
      </w:r>
      <w:proofErr w:type="spellEnd"/>
      <w:r w:rsidR="00BB1241" w:rsidRPr="00B10E7A">
        <w:rPr>
          <w:rFonts w:ascii="Times New Roman" w:hAnsi="Times New Roman" w:cs="Times New Roman"/>
          <w:sz w:val="28"/>
          <w:szCs w:val="28"/>
        </w:rPr>
        <w:t xml:space="preserve"> </w:t>
      </w:r>
      <w:proofErr w:type="spellStart"/>
      <w:r w:rsidR="00BB1241" w:rsidRPr="00B10E7A">
        <w:rPr>
          <w:rFonts w:ascii="Times New Roman" w:hAnsi="Times New Roman" w:cs="Times New Roman"/>
          <w:sz w:val="28"/>
          <w:szCs w:val="28"/>
        </w:rPr>
        <w:t>дійсних</w:t>
      </w:r>
      <w:proofErr w:type="spellEnd"/>
      <w:r w:rsidR="00BB1241" w:rsidRPr="00B10E7A">
        <w:rPr>
          <w:rFonts w:ascii="Times New Roman" w:hAnsi="Times New Roman" w:cs="Times New Roman"/>
          <w:sz w:val="28"/>
          <w:szCs w:val="28"/>
        </w:rPr>
        <w:t xml:space="preserve"> чисел;</w:t>
      </w:r>
    </w:p>
    <w:p w:rsidR="00BB1241" w:rsidRPr="004B4356" w:rsidRDefault="00BB1241" w:rsidP="00A06A78">
      <w:pPr>
        <w:spacing w:after="0" w:line="360" w:lineRule="auto"/>
        <w:ind w:right="57"/>
        <w:jc w:val="both"/>
        <w:rPr>
          <w:rFonts w:ascii="Times New Roman" w:eastAsiaTheme="minorEastAsia" w:hAnsi="Times New Roman" w:cs="Times New Roman"/>
          <w:sz w:val="28"/>
          <w:szCs w:val="28"/>
          <w:lang w:val="uk-UA"/>
        </w:rPr>
      </w:pPr>
      <m:oMathPara>
        <m:oMathParaPr>
          <m:jc m:val="left"/>
        </m:oMathParaPr>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k+1</m:t>
              </m:r>
            </m:sub>
          </m:sSub>
          <m:r>
            <w:rPr>
              <w:rFonts w:ascii="Cambria Math" w:hAnsi="Cambria Math" w:cs="Times New Roman"/>
              <w:sz w:val="28"/>
              <w:szCs w:val="28"/>
              <w:lang w:val="uk-UA"/>
            </w:rPr>
            <m:t>, k=0, 1, 2, …;</m:t>
          </m:r>
        </m:oMath>
      </m:oMathPara>
    </w:p>
    <w:p w:rsidR="00BB1241" w:rsidRPr="004B4356" w:rsidRDefault="007A3DD2" w:rsidP="00A06A78">
      <w:pPr>
        <w:spacing w:after="0" w:line="360" w:lineRule="auto"/>
        <w:ind w:right="57"/>
        <w:jc w:val="both"/>
        <w:rPr>
          <w:rFonts w:ascii="Times New Roman" w:eastAsiaTheme="minorEastAsia" w:hAnsi="Times New Roman" w:cs="Times New Roman"/>
          <w:sz w:val="28"/>
          <w:szCs w:val="28"/>
          <w:lang w:val="uk-UA"/>
        </w:rPr>
      </w:pPr>
      <m:oMathPara>
        <m:oMathParaPr>
          <m:jc m:val="left"/>
        </m:oMathPara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2</m:t>
              </m:r>
            </m:sup>
          </m:s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k+2</m:t>
              </m:r>
            </m:sub>
          </m:sSub>
          <m:r>
            <w:rPr>
              <w:rFonts w:ascii="Cambria Math" w:hAnsi="Cambria Math" w:cs="Times New Roman"/>
              <w:sz w:val="28"/>
              <w:szCs w:val="28"/>
              <w:lang w:val="uk-UA"/>
            </w:rPr>
            <m:t>, k=0, 1, 2, …;</m:t>
          </m:r>
        </m:oMath>
      </m:oMathPara>
    </w:p>
    <w:p w:rsidR="00BB1241" w:rsidRDefault="007A3DD2" w:rsidP="00A06A78">
      <w:pPr>
        <w:spacing w:after="0" w:line="360" w:lineRule="auto"/>
        <w:ind w:right="57"/>
        <w:jc w:val="both"/>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w:rPr>
            <w:rFonts w:ascii="Cambria Math" w:hAnsi="Cambria Math" w:cs="Times New Roman"/>
            <w:sz w:val="28"/>
            <w:szCs w:val="28"/>
            <w:lang w:val="uk-UA"/>
          </w:rPr>
          <m:t>↓0</m:t>
        </m:r>
      </m:oMath>
      <w:r w:rsidR="00BB1241">
        <w:rPr>
          <w:rFonts w:ascii="Times New Roman" w:eastAsiaTheme="minorEastAsia" w:hAnsi="Times New Roman" w:cs="Times New Roman"/>
          <w:sz w:val="28"/>
          <w:szCs w:val="28"/>
          <w:lang w:val="uk-UA"/>
        </w:rPr>
        <w:t xml:space="preserve"> – монотонно спадна до нуля послідовність дійсних чисел </w:t>
      </w: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k</m:t>
                </m:r>
              </m:sub>
            </m:sSub>
          </m:e>
        </m:d>
      </m:oMath>
      <w:r w:rsidR="00BB1241">
        <w:rPr>
          <w:rFonts w:ascii="Times New Roman" w:eastAsiaTheme="minorEastAsia" w:hAnsi="Times New Roman" w:cs="Times New Roman"/>
          <w:sz w:val="28"/>
          <w:szCs w:val="28"/>
          <w:lang w:val="uk-UA"/>
        </w:rPr>
        <w:t>;</w:t>
      </w:r>
    </w:p>
    <w:p w:rsidR="00BB1241" w:rsidRPr="00BB1241" w:rsidRDefault="007A3DD2" w:rsidP="00A06A78">
      <w:pPr>
        <w:spacing w:after="0" w:line="360" w:lineRule="auto"/>
        <w:ind w:right="57"/>
        <w:jc w:val="both"/>
        <w:rPr>
          <w:rFonts w:ascii="Times New Roman" w:hAnsi="Times New Roman" w:cs="Times New Roman"/>
          <w:sz w:val="28"/>
          <w:szCs w:val="28"/>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en-US"/>
              </w:rPr>
              <m:t>p</m:t>
            </m:r>
          </m:sub>
        </m:sSub>
      </m:oMath>
      <w:r w:rsidR="00BB1241">
        <w:rPr>
          <w:rFonts w:ascii="Times New Roman" w:eastAsiaTheme="minorEastAsia" w:hAnsi="Times New Roman" w:cs="Times New Roman"/>
          <w:sz w:val="28"/>
          <w:szCs w:val="28"/>
          <w:lang w:val="uk-UA"/>
        </w:rPr>
        <w:t xml:space="preserve"> – простір </w:t>
      </w:r>
      <m:oMath>
        <m:r>
          <w:rPr>
            <w:rFonts w:ascii="Cambria Math" w:eastAsiaTheme="minorEastAsia" w:hAnsi="Cambria Math" w:cs="Times New Roman"/>
            <w:sz w:val="28"/>
            <w:szCs w:val="28"/>
            <w:lang w:val="uk-UA"/>
          </w:rPr>
          <m:t>2π</m:t>
        </m:r>
      </m:oMath>
      <w:r w:rsidR="00BB1241">
        <w:rPr>
          <w:rFonts w:ascii="Times New Roman" w:eastAsiaTheme="minorEastAsia" w:hAnsi="Times New Roman" w:cs="Times New Roman"/>
          <w:sz w:val="28"/>
          <w:szCs w:val="28"/>
          <w:lang w:val="uk-UA"/>
        </w:rPr>
        <w:t xml:space="preserve">-періодичних сумовних в </w:t>
      </w:r>
      <m:oMath>
        <m:r>
          <w:rPr>
            <w:rFonts w:ascii="Cambria Math" w:hAnsi="Cambria Math" w:cs="Times New Roman"/>
            <w:sz w:val="28"/>
            <w:szCs w:val="28"/>
            <w:lang w:val="en-US"/>
          </w:rPr>
          <m:t>p</m:t>
        </m:r>
      </m:oMath>
      <w:r w:rsidR="00BB1241">
        <w:rPr>
          <w:rFonts w:ascii="Times New Roman" w:eastAsiaTheme="minorEastAsia" w:hAnsi="Times New Roman" w:cs="Times New Roman"/>
          <w:sz w:val="28"/>
          <w:szCs w:val="28"/>
          <w:lang w:val="uk-UA"/>
        </w:rPr>
        <w:t>-тому степені функцій</w:t>
      </w:r>
      <w:r w:rsidR="00BB1241" w:rsidRPr="00BB1241">
        <w:rPr>
          <w:rFonts w:ascii="Times New Roman" w:eastAsiaTheme="minorEastAsia" w:hAnsi="Times New Roman" w:cs="Times New Roman"/>
          <w:sz w:val="28"/>
          <w:szCs w:val="28"/>
        </w:rPr>
        <w:t>;</w:t>
      </w:r>
    </w:p>
    <w:p w:rsidR="00BB1241" w:rsidRPr="00026CB0" w:rsidRDefault="007A3DD2" w:rsidP="00A06A78">
      <w:pPr>
        <w:spacing w:after="0" w:line="360" w:lineRule="auto"/>
        <w:ind w:right="57"/>
        <w:jc w:val="both"/>
        <w:rPr>
          <w:rFonts w:ascii="Times New Roman" w:eastAsiaTheme="minorEastAsia" w:hAnsi="Times New Roman" w:cs="Times New Roman"/>
          <w:sz w:val="28"/>
          <w:szCs w:val="28"/>
        </w:rPr>
      </w:pPr>
      <m:oMath>
        <m:sSub>
          <m:sSubPr>
            <m:ctrlPr>
              <w:rPr>
                <w:rFonts w:ascii="Cambria Math" w:hAnsi="Cambria Math" w:cs="Times New Roman"/>
                <w:i/>
                <w:sz w:val="28"/>
                <w:szCs w:val="28"/>
                <w:lang w:val="uk-UA"/>
              </w:rPr>
            </m:ctrlPr>
          </m:sSub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f</m:t>
                </m:r>
              </m:e>
            </m:d>
          </m:e>
          <m:sub>
            <m:r>
              <w:rPr>
                <w:rFonts w:ascii="Cambria Math" w:hAnsi="Cambria Math" w:cs="Times New Roman"/>
                <w:sz w:val="28"/>
                <w:szCs w:val="28"/>
                <w:lang w:val="uk-UA"/>
              </w:rPr>
              <m:t>p</m:t>
            </m:r>
          </m:sub>
        </m:sSub>
      </m:oMath>
      <w:r w:rsidR="00BB1241" w:rsidRPr="00DF287D">
        <w:rPr>
          <w:rFonts w:ascii="Times New Roman" w:eastAsiaTheme="minorEastAsia" w:hAnsi="Times New Roman" w:cs="Times New Roman"/>
          <w:sz w:val="28"/>
          <w:szCs w:val="28"/>
        </w:rPr>
        <w:t xml:space="preserve"> – </w:t>
      </w:r>
      <w:r w:rsidR="003A4B97">
        <w:rPr>
          <w:rFonts w:ascii="Times New Roman" w:eastAsiaTheme="minorEastAsia" w:hAnsi="Times New Roman" w:cs="Times New Roman"/>
          <w:sz w:val="28"/>
          <w:szCs w:val="28"/>
          <w:lang w:val="uk-UA"/>
        </w:rPr>
        <w:t xml:space="preserve">норма </w:t>
      </w:r>
      <w:proofErr w:type="gramStart"/>
      <w:r w:rsidR="00BB1241">
        <w:rPr>
          <w:rFonts w:ascii="Times New Roman" w:eastAsiaTheme="minorEastAsia" w:hAnsi="Times New Roman" w:cs="Times New Roman"/>
          <w:sz w:val="28"/>
          <w:szCs w:val="28"/>
          <w:lang w:val="uk-UA"/>
        </w:rPr>
        <w:t xml:space="preserve">функцій </w:t>
      </w:r>
      <m:oMath>
        <m:r>
          <w:rPr>
            <w:rFonts w:ascii="Cambria Math" w:hAnsi="Cambria Math" w:cs="Times New Roman"/>
            <w:sz w:val="28"/>
            <w:szCs w:val="28"/>
            <w:lang w:val="uk-UA"/>
          </w:rPr>
          <m:t>f</m:t>
        </m:r>
      </m:oMath>
      <w:r w:rsidR="00BB1241">
        <w:rPr>
          <w:rFonts w:ascii="Times New Roman" w:eastAsiaTheme="minorEastAsia" w:hAnsi="Times New Roman" w:cs="Times New Roman"/>
          <w:sz w:val="28"/>
          <w:szCs w:val="28"/>
          <w:lang w:val="uk-UA"/>
        </w:rPr>
        <w:t xml:space="preserve"> у</w:t>
      </w:r>
      <w:proofErr w:type="gramEnd"/>
      <w:r w:rsidR="00BB1241">
        <w:rPr>
          <w:rFonts w:ascii="Times New Roman" w:eastAsiaTheme="minorEastAsia" w:hAnsi="Times New Roman" w:cs="Times New Roman"/>
          <w:sz w:val="28"/>
          <w:szCs w:val="28"/>
          <w:lang w:val="uk-UA"/>
        </w:rPr>
        <w:t xml:space="preserve"> просторі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en-US"/>
              </w:rPr>
              <m:t>p</m:t>
            </m:r>
          </m:sub>
        </m:sSub>
        <m:r>
          <w:rPr>
            <w:rFonts w:ascii="Cambria Math" w:hAnsi="Cambria Math" w:cs="Times New Roman"/>
            <w:sz w:val="28"/>
            <w:szCs w:val="28"/>
          </w:rPr>
          <m:t>;</m:t>
        </m:r>
      </m:oMath>
    </w:p>
    <w:p w:rsidR="00BB1241" w:rsidRPr="00BB1241" w:rsidRDefault="007A3DD2" w:rsidP="00A06A78">
      <w:pPr>
        <w:spacing w:after="0" w:line="360" w:lineRule="auto"/>
        <w:ind w:right="57"/>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00BB1241" w:rsidRPr="00BB1241">
        <w:rPr>
          <w:rFonts w:ascii="Times New Roman" w:eastAsiaTheme="minorEastAsia" w:hAnsi="Times New Roman" w:cs="Times New Roman"/>
          <w:sz w:val="28"/>
          <w:szCs w:val="28"/>
          <w:lang w:val="uk-UA"/>
        </w:rPr>
        <w:t xml:space="preserve"> </w:t>
      </w:r>
      <w:r w:rsidR="00BB1241">
        <w:rPr>
          <w:rFonts w:ascii="Times New Roman" w:eastAsiaTheme="minorEastAsia" w:hAnsi="Times New Roman" w:cs="Times New Roman"/>
          <w:sz w:val="28"/>
          <w:szCs w:val="28"/>
          <w:lang w:val="uk-UA"/>
        </w:rPr>
        <w:t>нуль-послідовність</w:t>
      </w:r>
      <w:r w:rsidR="00BB1241" w:rsidRPr="00BB1241">
        <w:rPr>
          <w:rFonts w:ascii="Times New Roman" w:eastAsiaTheme="minorEastAsia" w:hAnsi="Times New Roman" w:cs="Times New Roman"/>
          <w:sz w:val="28"/>
          <w:szCs w:val="28"/>
        </w:rPr>
        <w:t>;</w:t>
      </w:r>
    </w:p>
    <w:p w:rsidR="00BB1241" w:rsidRPr="00BB1241" w:rsidRDefault="00BB1241" w:rsidP="00A06A78">
      <w:pPr>
        <w:spacing w:after="0" w:line="360" w:lineRule="auto"/>
        <w:ind w:right="57"/>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BV-</m:t>
        </m:r>
        <m:r>
          <m:rPr>
            <m:sty m:val="p"/>
          </m:rPr>
          <w:rPr>
            <w:rFonts w:ascii="Cambria Math" w:eastAsiaTheme="minorEastAsia" w:hAnsi="Cambria Math" w:cs="Times New Roman"/>
            <w:sz w:val="28"/>
            <w:szCs w:val="28"/>
            <w:lang w:val="uk-UA"/>
          </w:rPr>
          <m:t>послідовніст</m:t>
        </m:r>
        <m:r>
          <w:rPr>
            <w:rFonts w:ascii="Cambria Math" w:eastAsiaTheme="minorEastAsia" w:hAnsi="Cambria Math" w:cs="Times New Roman"/>
            <w:sz w:val="28"/>
            <w:szCs w:val="28"/>
            <w:lang w:val="uk-UA"/>
          </w:rPr>
          <m:t>ь</m:t>
        </m:r>
        <m:r>
          <m:rPr>
            <m:sty m:val="p"/>
          </m:rPr>
          <w:rPr>
            <w:rFonts w:ascii="Cambria Math" w:eastAsiaTheme="minorEastAsia" w:hAnsi="Cambria Math" w:cs="Times New Roman"/>
            <w:sz w:val="28"/>
            <w:szCs w:val="28"/>
            <w:lang w:val="uk-UA"/>
          </w:rPr>
          <m:t xml:space="preserve"> обмеженої варіації</m:t>
        </m:r>
      </m:oMath>
      <w:r w:rsidRPr="00BB1241">
        <w:rPr>
          <w:rFonts w:ascii="Times New Roman" w:eastAsiaTheme="minorEastAsia" w:hAnsi="Times New Roman" w:cs="Times New Roman"/>
          <w:sz w:val="28"/>
          <w:szCs w:val="28"/>
        </w:rPr>
        <w:t>;</w:t>
      </w:r>
    </w:p>
    <w:p w:rsidR="00BB1241" w:rsidRPr="00BB1241" w:rsidRDefault="00BB1241" w:rsidP="00A06A78">
      <w:pPr>
        <w:spacing w:after="0" w:line="360" w:lineRule="auto"/>
        <w:ind w:right="57"/>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Y-випукла послідовність</m:t>
        </m:r>
      </m:oMath>
      <w:r w:rsidRPr="00BB1241">
        <w:rPr>
          <w:rFonts w:ascii="Times New Roman" w:eastAsiaTheme="minorEastAsia" w:hAnsi="Times New Roman" w:cs="Times New Roman"/>
          <w:sz w:val="28"/>
          <w:szCs w:val="28"/>
        </w:rPr>
        <w:t>;</w:t>
      </w:r>
    </w:p>
    <w:p w:rsidR="00BB1241" w:rsidRPr="00BB1241" w:rsidRDefault="00BB1241" w:rsidP="00A06A78">
      <w:pPr>
        <w:spacing w:after="0" w:line="360" w:lineRule="auto"/>
        <w:ind w:right="57"/>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K-</m:t>
        </m:r>
      </m:oMath>
      <w:r>
        <w:rPr>
          <w:rFonts w:ascii="Times New Roman" w:eastAsiaTheme="minorEastAsia" w:hAnsi="Times New Roman" w:cs="Times New Roman"/>
          <w:sz w:val="28"/>
          <w:szCs w:val="28"/>
          <w:lang w:val="uk-UA"/>
        </w:rPr>
        <w:t>квазівипукла послідовність</w:t>
      </w:r>
      <w:r w:rsidRPr="00BB1241">
        <w:rPr>
          <w:rFonts w:ascii="Times New Roman" w:eastAsiaTheme="minorEastAsia" w:hAnsi="Times New Roman" w:cs="Times New Roman"/>
          <w:sz w:val="28"/>
          <w:szCs w:val="28"/>
        </w:rPr>
        <w:t>;</w:t>
      </w:r>
    </w:p>
    <w:p w:rsidR="00BB1241" w:rsidRPr="00262D24" w:rsidRDefault="003839E6" w:rsidP="00A06A78">
      <w:pPr>
        <w:spacing w:after="0" w:line="360" w:lineRule="auto"/>
        <w:ind w:right="57"/>
        <w:jc w:val="both"/>
        <w:rPr>
          <w:rFonts w:ascii="Times New Roman" w:eastAsiaTheme="minorEastAsia" w:hAnsi="Times New Roman" w:cs="Times New Roman"/>
          <w:i/>
          <w:sz w:val="28"/>
          <w:szCs w:val="28"/>
        </w:rPr>
      </w:pPr>
      <m:oMath>
        <m:r>
          <w:rPr>
            <w:rFonts w:ascii="Cambria Math" w:eastAsiaTheme="minorEastAsia" w:hAnsi="Cambria Math" w:cs="Times New Roman"/>
            <w:sz w:val="28"/>
            <w:szCs w:val="28"/>
            <w:lang w:val="uk-UA"/>
          </w:rPr>
          <m:t>S-T-множина, яка задовольняє умови Сідона</m:t>
        </m:r>
      </m:oMath>
      <w:r w:rsidR="00262D24">
        <w:rPr>
          <w:rFonts w:ascii="Times New Roman" w:eastAsiaTheme="minorEastAsia" w:hAnsi="Times New Roman" w:cs="Times New Roman"/>
          <w:i/>
          <w:sz w:val="28"/>
          <w:szCs w:val="28"/>
          <w:lang w:val="uk-UA"/>
        </w:rPr>
        <w:t>-</w:t>
      </w:r>
      <w:proofErr w:type="spellStart"/>
      <w:r w:rsidR="00262D24" w:rsidRPr="00262D24">
        <w:rPr>
          <w:rFonts w:ascii="Times New Roman" w:eastAsiaTheme="minorEastAsia" w:hAnsi="Times New Roman" w:cs="Times New Roman"/>
          <w:sz w:val="28"/>
          <w:szCs w:val="28"/>
          <w:lang w:val="uk-UA"/>
        </w:rPr>
        <w:t>Теляковського</w:t>
      </w:r>
      <w:proofErr w:type="spellEnd"/>
      <w:r w:rsidR="00262D24" w:rsidRPr="00262D24">
        <w:rPr>
          <w:rFonts w:ascii="Times New Roman" w:eastAsiaTheme="minorEastAsia" w:hAnsi="Times New Roman" w:cs="Times New Roman"/>
          <w:sz w:val="28"/>
          <w:szCs w:val="28"/>
        </w:rPr>
        <w:t>;</w:t>
      </w:r>
    </w:p>
    <w:p w:rsidR="00262D24" w:rsidRPr="003839E6" w:rsidRDefault="00262D24" w:rsidP="00A06A78">
      <w:pPr>
        <w:spacing w:after="0" w:line="360" w:lineRule="auto"/>
        <w:ind w:right="57"/>
        <w:jc w:val="both"/>
        <w:rPr>
          <w:rFonts w:ascii="Times New Roman" w:eastAsiaTheme="minorEastAsia" w:hAnsi="Times New Roman" w:cs="Times New Roman"/>
          <w:i/>
          <w:sz w:val="28"/>
          <w:szCs w:val="28"/>
        </w:rPr>
      </w:pPr>
      <m:oMath>
        <m:r>
          <w:rPr>
            <w:rFonts w:ascii="Cambria Math" w:eastAsiaTheme="minorEastAsia" w:hAnsi="Cambria Math" w:cs="Times New Roman"/>
            <w:sz w:val="28"/>
            <w:szCs w:val="28"/>
            <w:lang w:val="uk-UA"/>
          </w:rPr>
          <m:t>S-</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 xml:space="preserve">-множина, яка задовольняє узагальнені умови </m:t>
        </m:r>
        <m:r>
          <m:rPr>
            <m:sty m:val="p"/>
          </m:rPr>
          <w:rPr>
            <w:rFonts w:ascii="Cambria Math" w:eastAsiaTheme="minorEastAsia" w:hAnsi="Cambria Math" w:cs="Times New Roman"/>
            <w:sz w:val="28"/>
            <w:szCs w:val="28"/>
            <w:lang w:val="uk-UA"/>
          </w:rPr>
          <m:t>Сідона</m:t>
        </m:r>
      </m:oMath>
      <w:r w:rsidRPr="00262D24">
        <w:rPr>
          <w:rFonts w:ascii="Times New Roman" w:eastAsiaTheme="minorEastAsia" w:hAnsi="Times New Roman" w:cs="Times New Roman"/>
          <w:sz w:val="28"/>
          <w:szCs w:val="28"/>
          <w:lang w:val="uk-UA"/>
        </w:rPr>
        <w:t>-Теляковського</w:t>
      </w:r>
      <w:r>
        <w:rPr>
          <w:rFonts w:ascii="Times New Roman" w:eastAsiaTheme="minorEastAsia" w:hAnsi="Times New Roman" w:cs="Times New Roman"/>
          <w:sz w:val="28"/>
          <w:szCs w:val="28"/>
          <w:lang w:val="uk-UA"/>
        </w:rPr>
        <w:t>.</w:t>
      </w: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F36252" w:rsidRDefault="00F36252" w:rsidP="00A06A78">
      <w:pPr>
        <w:spacing w:after="0" w:line="360" w:lineRule="auto"/>
        <w:ind w:left="170" w:right="57"/>
        <w:jc w:val="both"/>
        <w:rPr>
          <w:rFonts w:ascii="Times New Roman" w:hAnsi="Times New Roman" w:cs="Times New Roman"/>
          <w:b/>
          <w:sz w:val="32"/>
          <w:szCs w:val="32"/>
          <w:lang w:val="uk-UA"/>
        </w:rPr>
      </w:pPr>
    </w:p>
    <w:p w:rsidR="00026CB0" w:rsidRDefault="00026CB0" w:rsidP="00A06A78">
      <w:pPr>
        <w:spacing w:after="0" w:line="360" w:lineRule="auto"/>
        <w:ind w:right="57"/>
        <w:jc w:val="both"/>
        <w:rPr>
          <w:rFonts w:ascii="Times New Roman" w:hAnsi="Times New Roman" w:cs="Times New Roman"/>
          <w:b/>
          <w:sz w:val="32"/>
          <w:szCs w:val="32"/>
          <w:lang w:val="uk-UA"/>
        </w:rPr>
      </w:pPr>
    </w:p>
    <w:p w:rsidR="00026CB0" w:rsidRDefault="00026CB0" w:rsidP="00A06A78">
      <w:pPr>
        <w:spacing w:after="0" w:line="360" w:lineRule="auto"/>
        <w:ind w:right="57"/>
        <w:jc w:val="both"/>
        <w:rPr>
          <w:rFonts w:ascii="Times New Roman" w:hAnsi="Times New Roman" w:cs="Times New Roman"/>
          <w:b/>
          <w:sz w:val="32"/>
          <w:szCs w:val="32"/>
          <w:lang w:val="uk-UA"/>
        </w:rPr>
      </w:pPr>
    </w:p>
    <w:p w:rsidR="006053A6" w:rsidRDefault="00AA570E" w:rsidP="006053A6">
      <w:pPr>
        <w:spacing w:after="0" w:line="360" w:lineRule="auto"/>
        <w:ind w:right="5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6053A6" w:rsidRDefault="006053A6" w:rsidP="006053A6">
      <w:pPr>
        <w:spacing w:after="0" w:line="360" w:lineRule="auto"/>
        <w:ind w:right="57" w:firstLine="708"/>
        <w:rPr>
          <w:rFonts w:ascii="Times New Roman" w:hAnsi="Times New Roman" w:cs="Times New Roman"/>
          <w:sz w:val="28"/>
          <w:szCs w:val="28"/>
          <w:lang w:val="uk-UA"/>
        </w:rPr>
      </w:pPr>
      <w:r>
        <w:rPr>
          <w:rFonts w:ascii="Times New Roman" w:hAnsi="Times New Roman" w:cs="Times New Roman"/>
          <w:sz w:val="28"/>
          <w:szCs w:val="28"/>
          <w:lang w:val="uk-UA"/>
        </w:rPr>
        <w:t>Магістерська дисертація</w:t>
      </w:r>
      <w:r w:rsidR="00AA570E" w:rsidRPr="00872297">
        <w:rPr>
          <w:rFonts w:ascii="Times New Roman" w:hAnsi="Times New Roman" w:cs="Times New Roman"/>
          <w:sz w:val="28"/>
          <w:szCs w:val="28"/>
          <w:lang w:val="uk-UA"/>
        </w:rPr>
        <w:t xml:space="preserve"> присвячена встановленню </w:t>
      </w:r>
      <w:r w:rsidR="00AA570E">
        <w:rPr>
          <w:rFonts w:ascii="Times New Roman" w:hAnsi="Times New Roman" w:cs="Times New Roman"/>
          <w:sz w:val="28"/>
          <w:szCs w:val="28"/>
          <w:lang w:val="uk-UA"/>
        </w:rPr>
        <w:t xml:space="preserve">умов на коефіцієнти тригонометричних </w:t>
      </w:r>
      <w:proofErr w:type="spellStart"/>
      <w:r w:rsidR="00AA570E">
        <w:rPr>
          <w:rFonts w:ascii="Times New Roman" w:hAnsi="Times New Roman" w:cs="Times New Roman"/>
          <w:sz w:val="28"/>
          <w:szCs w:val="28"/>
          <w:lang w:val="uk-UA"/>
        </w:rPr>
        <w:t>комплекснозначних</w:t>
      </w:r>
      <w:proofErr w:type="spellEnd"/>
      <w:r w:rsidR="00AA570E">
        <w:rPr>
          <w:rFonts w:ascii="Times New Roman" w:hAnsi="Times New Roman" w:cs="Times New Roman"/>
          <w:sz w:val="28"/>
          <w:szCs w:val="28"/>
          <w:lang w:val="uk-UA"/>
        </w:rPr>
        <w:t xml:space="preserve"> рядів Фур’є. </w:t>
      </w:r>
    </w:p>
    <w:p w:rsidR="001B048A" w:rsidRDefault="001B048A" w:rsidP="006053A6">
      <w:pPr>
        <w:spacing w:after="0" w:line="360" w:lineRule="auto"/>
        <w:ind w:right="57" w:firstLine="708"/>
        <w:rPr>
          <w:rFonts w:ascii="Times New Roman" w:hAnsi="Times New Roman" w:cs="Times New Roman"/>
          <w:sz w:val="28"/>
          <w:szCs w:val="28"/>
          <w:lang w:val="uk-UA"/>
        </w:rPr>
      </w:pPr>
      <w:r w:rsidRPr="00455F28">
        <w:rPr>
          <w:rFonts w:ascii="Times New Roman" w:hAnsi="Times New Roman" w:cs="Times New Roman"/>
          <w:bCs/>
          <w:sz w:val="28"/>
          <w:szCs w:val="28"/>
          <w:lang w:val="uk-UA"/>
        </w:rPr>
        <w:t xml:space="preserve">Актуальність роботи. </w:t>
      </w:r>
      <w:r w:rsidRPr="00455F28">
        <w:rPr>
          <w:rFonts w:ascii="Times New Roman" w:hAnsi="Times New Roman" w:cs="Times New Roman"/>
          <w:sz w:val="28"/>
          <w:szCs w:val="28"/>
          <w:lang w:val="uk-UA"/>
        </w:rPr>
        <w:t xml:space="preserve">Однією з важливих задач теорії тригонометричних рядів є встановлення умов на коефіцієнти тригонометричного ряду при виконанні яких даний ряд є рядом Фур’є </w:t>
      </w:r>
      <w:proofErr w:type="spellStart"/>
      <w:r w:rsidRPr="00455F28">
        <w:rPr>
          <w:rFonts w:ascii="Times New Roman" w:hAnsi="Times New Roman" w:cs="Times New Roman"/>
          <w:sz w:val="28"/>
          <w:szCs w:val="28"/>
          <w:lang w:val="uk-UA"/>
        </w:rPr>
        <w:t>сумовної</w:t>
      </w:r>
      <w:proofErr w:type="spellEnd"/>
      <w:r w:rsidRPr="00455F28">
        <w:rPr>
          <w:rFonts w:ascii="Times New Roman" w:hAnsi="Times New Roman" w:cs="Times New Roman"/>
          <w:sz w:val="28"/>
          <w:szCs w:val="28"/>
          <w:lang w:val="uk-UA"/>
        </w:rPr>
        <w:t xml:space="preserve"> функції. Ці умови виконуються при представленні інтегралів від модулів функцій, що </w:t>
      </w:r>
      <w:proofErr w:type="spellStart"/>
      <w:r w:rsidRPr="00455F28">
        <w:rPr>
          <w:rFonts w:ascii="Times New Roman" w:hAnsi="Times New Roman" w:cs="Times New Roman"/>
          <w:sz w:val="28"/>
          <w:szCs w:val="28"/>
          <w:lang w:val="uk-UA"/>
        </w:rPr>
        <w:t>зображаються</w:t>
      </w:r>
      <w:proofErr w:type="spellEnd"/>
      <w:r w:rsidRPr="00455F28">
        <w:rPr>
          <w:rFonts w:ascii="Times New Roman" w:hAnsi="Times New Roman" w:cs="Times New Roman"/>
          <w:sz w:val="28"/>
          <w:szCs w:val="28"/>
          <w:lang w:val="uk-UA"/>
        </w:rPr>
        <w:t>, своїми рядами Фур’є.</w:t>
      </w:r>
    </w:p>
    <w:p w:rsidR="006053A6" w:rsidRDefault="006053A6" w:rsidP="006053A6">
      <w:pPr>
        <w:spacing w:after="0" w:line="360" w:lineRule="auto"/>
        <w:ind w:right="57"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Теорія тригонометричних рядів, відіграє важливу роль в розвитку теорії функцій. </w:t>
      </w:r>
      <w:proofErr w:type="spellStart"/>
      <w:r w:rsidRPr="00B85518">
        <w:rPr>
          <w:rFonts w:ascii="Times New Roman" w:hAnsi="Times New Roman" w:cs="Times New Roman"/>
          <w:sz w:val="28"/>
          <w:szCs w:val="28"/>
          <w:lang w:val="uk-UA"/>
        </w:rPr>
        <w:t>Найб</w:t>
      </w:r>
      <w:proofErr w:type="spellEnd"/>
      <w:r w:rsidRPr="00B85518">
        <w:rPr>
          <w:rFonts w:ascii="Times New Roman" w:hAnsi="Times New Roman" w:cs="Times New Roman"/>
          <w:sz w:val="28"/>
          <w:szCs w:val="28"/>
        </w:rPr>
        <w:t>i</w:t>
      </w:r>
      <w:proofErr w:type="spellStart"/>
      <w:r w:rsidRPr="00B85518">
        <w:rPr>
          <w:rFonts w:ascii="Times New Roman" w:hAnsi="Times New Roman" w:cs="Times New Roman"/>
          <w:sz w:val="28"/>
          <w:szCs w:val="28"/>
          <w:lang w:val="uk-UA"/>
        </w:rPr>
        <w:t>льш</w:t>
      </w:r>
      <w:proofErr w:type="spellEnd"/>
      <w:r w:rsidRPr="00B85518">
        <w:rPr>
          <w:rFonts w:ascii="Times New Roman" w:hAnsi="Times New Roman" w:cs="Times New Roman"/>
          <w:sz w:val="28"/>
          <w:szCs w:val="28"/>
          <w:lang w:val="uk-UA"/>
        </w:rPr>
        <w:t xml:space="preserve"> природним апаратом наближення пер</w:t>
      </w:r>
      <w:r w:rsidRPr="00B85518">
        <w:rPr>
          <w:rFonts w:ascii="Times New Roman" w:hAnsi="Times New Roman" w:cs="Times New Roman"/>
          <w:sz w:val="28"/>
          <w:szCs w:val="28"/>
        </w:rPr>
        <w:t>i</w:t>
      </w:r>
      <w:r w:rsidRPr="00B85518">
        <w:rPr>
          <w:rFonts w:ascii="Times New Roman" w:hAnsi="Times New Roman" w:cs="Times New Roman"/>
          <w:sz w:val="28"/>
          <w:szCs w:val="28"/>
          <w:lang w:val="uk-UA"/>
        </w:rPr>
        <w:t xml:space="preserve">одичних неперервних, або </w:t>
      </w:r>
      <w:proofErr w:type="spellStart"/>
      <w:r w:rsidRPr="00B85518">
        <w:rPr>
          <w:rFonts w:ascii="Times New Roman" w:hAnsi="Times New Roman" w:cs="Times New Roman"/>
          <w:sz w:val="28"/>
          <w:szCs w:val="28"/>
          <w:lang w:val="uk-UA"/>
        </w:rPr>
        <w:t>анал</w:t>
      </w:r>
      <w:proofErr w:type="spellEnd"/>
      <w:r w:rsidRPr="00B85518">
        <w:rPr>
          <w:rFonts w:ascii="Times New Roman" w:hAnsi="Times New Roman" w:cs="Times New Roman"/>
          <w:sz w:val="28"/>
          <w:szCs w:val="28"/>
        </w:rPr>
        <w:t>i</w:t>
      </w:r>
      <w:proofErr w:type="spellStart"/>
      <w:r w:rsidRPr="00B85518">
        <w:rPr>
          <w:rFonts w:ascii="Times New Roman" w:hAnsi="Times New Roman" w:cs="Times New Roman"/>
          <w:sz w:val="28"/>
          <w:szCs w:val="28"/>
          <w:lang w:val="uk-UA"/>
        </w:rPr>
        <w:t>тичних</w:t>
      </w:r>
      <w:proofErr w:type="spellEnd"/>
      <w:r w:rsidRPr="00B85518">
        <w:rPr>
          <w:rFonts w:ascii="Times New Roman" w:hAnsi="Times New Roman" w:cs="Times New Roman"/>
          <w:sz w:val="28"/>
          <w:szCs w:val="28"/>
          <w:lang w:val="uk-UA"/>
        </w:rPr>
        <w:t xml:space="preserve"> в </w:t>
      </w:r>
      <w:proofErr w:type="spellStart"/>
      <w:r w:rsidRPr="00B85518">
        <w:rPr>
          <w:rFonts w:ascii="Times New Roman" w:hAnsi="Times New Roman" w:cs="Times New Roman"/>
          <w:sz w:val="28"/>
          <w:szCs w:val="28"/>
          <w:lang w:val="uk-UA"/>
        </w:rPr>
        <w:t>круз</w:t>
      </w:r>
      <w:proofErr w:type="spellEnd"/>
      <w:r w:rsidRPr="00B85518">
        <w:rPr>
          <w:rFonts w:ascii="Times New Roman" w:hAnsi="Times New Roman" w:cs="Times New Roman"/>
          <w:sz w:val="28"/>
          <w:szCs w:val="28"/>
        </w:rPr>
        <w:t>i</w:t>
      </w:r>
      <w:r w:rsidRPr="00B85518">
        <w:rPr>
          <w:rFonts w:ascii="Times New Roman" w:hAnsi="Times New Roman" w:cs="Times New Roman"/>
          <w:sz w:val="28"/>
          <w:szCs w:val="28"/>
          <w:lang w:val="uk-UA"/>
        </w:rPr>
        <w:t xml:space="preserve"> </w:t>
      </w:r>
      <w:proofErr w:type="spellStart"/>
      <w:r w:rsidRPr="00B85518">
        <w:rPr>
          <w:rFonts w:ascii="Times New Roman" w:hAnsi="Times New Roman" w:cs="Times New Roman"/>
          <w:sz w:val="28"/>
          <w:szCs w:val="28"/>
          <w:lang w:val="uk-UA"/>
        </w:rPr>
        <w:t>функц</w:t>
      </w:r>
      <w:proofErr w:type="spellEnd"/>
      <w:r w:rsidRPr="00B85518">
        <w:rPr>
          <w:rFonts w:ascii="Times New Roman" w:hAnsi="Times New Roman" w:cs="Times New Roman"/>
          <w:sz w:val="28"/>
          <w:szCs w:val="28"/>
        </w:rPr>
        <w:t>i</w:t>
      </w:r>
      <w:r w:rsidRPr="00B85518">
        <w:rPr>
          <w:rFonts w:ascii="Times New Roman" w:hAnsi="Times New Roman" w:cs="Times New Roman"/>
          <w:sz w:val="28"/>
          <w:szCs w:val="28"/>
          <w:lang w:val="uk-UA"/>
        </w:rPr>
        <w:t xml:space="preserve">й є </w:t>
      </w:r>
      <w:proofErr w:type="spellStart"/>
      <w:r w:rsidRPr="00B85518">
        <w:rPr>
          <w:rFonts w:ascii="Times New Roman" w:hAnsi="Times New Roman" w:cs="Times New Roman"/>
          <w:sz w:val="28"/>
          <w:szCs w:val="28"/>
          <w:lang w:val="uk-UA"/>
        </w:rPr>
        <w:t>частинн</w:t>
      </w:r>
      <w:proofErr w:type="spellEnd"/>
      <w:r w:rsidRPr="00B85518">
        <w:rPr>
          <w:rFonts w:ascii="Times New Roman" w:hAnsi="Times New Roman" w:cs="Times New Roman"/>
          <w:sz w:val="28"/>
          <w:szCs w:val="28"/>
        </w:rPr>
        <w:t>i</w:t>
      </w:r>
      <w:r w:rsidRPr="00B85518">
        <w:rPr>
          <w:rFonts w:ascii="Times New Roman" w:hAnsi="Times New Roman" w:cs="Times New Roman"/>
          <w:sz w:val="28"/>
          <w:szCs w:val="28"/>
          <w:lang w:val="uk-UA"/>
        </w:rPr>
        <w:t xml:space="preserve"> суми їх ряд</w:t>
      </w:r>
      <w:r w:rsidRPr="00B85518">
        <w:rPr>
          <w:rFonts w:ascii="Times New Roman" w:hAnsi="Times New Roman" w:cs="Times New Roman"/>
          <w:sz w:val="28"/>
          <w:szCs w:val="28"/>
        </w:rPr>
        <w:t>i</w:t>
      </w:r>
      <w:r w:rsidRPr="00B85518">
        <w:rPr>
          <w:rFonts w:ascii="Times New Roman" w:hAnsi="Times New Roman" w:cs="Times New Roman"/>
          <w:sz w:val="28"/>
          <w:szCs w:val="28"/>
          <w:lang w:val="uk-UA"/>
        </w:rPr>
        <w:t>в Фур’є</w:t>
      </w:r>
      <w:r>
        <w:rPr>
          <w:rFonts w:ascii="Times New Roman" w:hAnsi="Times New Roman" w:cs="Times New Roman"/>
          <w:sz w:val="28"/>
          <w:szCs w:val="28"/>
          <w:lang w:val="uk-UA"/>
        </w:rPr>
        <w:t xml:space="preserve">. </w:t>
      </w:r>
    </w:p>
    <w:p w:rsidR="006053A6" w:rsidRDefault="006053A6" w:rsidP="006053A6">
      <w:pPr>
        <w:spacing w:after="0" w:line="360" w:lineRule="auto"/>
        <w:ind w:right="57" w:firstLine="851"/>
        <w:jc w:val="both"/>
        <w:rPr>
          <w:rFonts w:ascii="Times New Roman" w:hAnsi="Times New Roman" w:cs="Times New Roman"/>
          <w:sz w:val="28"/>
          <w:szCs w:val="28"/>
        </w:rPr>
      </w:pPr>
      <w:r w:rsidRPr="00152F0E">
        <w:rPr>
          <w:rFonts w:ascii="Times New Roman" w:hAnsi="Times New Roman" w:cs="Times New Roman"/>
          <w:sz w:val="28"/>
          <w:szCs w:val="28"/>
        </w:rPr>
        <w:t xml:space="preserve">Дана </w:t>
      </w:r>
      <w:proofErr w:type="spellStart"/>
      <w:r w:rsidRPr="00152F0E">
        <w:rPr>
          <w:rFonts w:ascii="Times New Roman" w:hAnsi="Times New Roman" w:cs="Times New Roman"/>
          <w:sz w:val="28"/>
          <w:szCs w:val="28"/>
        </w:rPr>
        <w:t>магістерська</w:t>
      </w:r>
      <w:proofErr w:type="spellEnd"/>
      <w:r w:rsidRPr="00152F0E">
        <w:rPr>
          <w:rFonts w:ascii="Times New Roman" w:hAnsi="Times New Roman" w:cs="Times New Roman"/>
          <w:sz w:val="28"/>
          <w:szCs w:val="28"/>
        </w:rPr>
        <w:t xml:space="preserve"> </w:t>
      </w:r>
      <w:proofErr w:type="spellStart"/>
      <w:r w:rsidRPr="00152F0E">
        <w:rPr>
          <w:rFonts w:ascii="Times New Roman" w:hAnsi="Times New Roman" w:cs="Times New Roman"/>
          <w:sz w:val="28"/>
          <w:szCs w:val="28"/>
        </w:rPr>
        <w:t>дисертація</w:t>
      </w:r>
      <w:proofErr w:type="spellEnd"/>
      <w:r w:rsidRPr="00152F0E">
        <w:rPr>
          <w:rFonts w:ascii="Times New Roman" w:hAnsi="Times New Roman" w:cs="Times New Roman"/>
          <w:sz w:val="28"/>
          <w:szCs w:val="28"/>
        </w:rPr>
        <w:t xml:space="preserve"> </w:t>
      </w:r>
      <w:proofErr w:type="spellStart"/>
      <w:r w:rsidRPr="00152F0E">
        <w:rPr>
          <w:rFonts w:ascii="Times New Roman" w:hAnsi="Times New Roman" w:cs="Times New Roman"/>
          <w:sz w:val="28"/>
          <w:szCs w:val="28"/>
        </w:rPr>
        <w:t>складається</w:t>
      </w:r>
      <w:proofErr w:type="spellEnd"/>
      <w:r w:rsidRPr="00152F0E">
        <w:rPr>
          <w:rFonts w:ascii="Times New Roman" w:hAnsi="Times New Roman" w:cs="Times New Roman"/>
          <w:sz w:val="28"/>
          <w:szCs w:val="28"/>
        </w:rPr>
        <w:t xml:space="preserve"> </w:t>
      </w:r>
      <w:proofErr w:type="spellStart"/>
      <w:r w:rsidRPr="00152F0E">
        <w:rPr>
          <w:rFonts w:ascii="Times New Roman" w:hAnsi="Times New Roman" w:cs="Times New Roman"/>
          <w:sz w:val="28"/>
          <w:szCs w:val="28"/>
        </w:rPr>
        <w:t>із</w:t>
      </w:r>
      <w:proofErr w:type="spellEnd"/>
      <w:r w:rsidRPr="00152F0E">
        <w:rPr>
          <w:rFonts w:ascii="Times New Roman" w:hAnsi="Times New Roman" w:cs="Times New Roman"/>
          <w:sz w:val="28"/>
          <w:szCs w:val="28"/>
        </w:rPr>
        <w:t xml:space="preserve"> 3-х </w:t>
      </w:r>
      <w:proofErr w:type="spellStart"/>
      <w:r w:rsidRPr="00152F0E">
        <w:rPr>
          <w:rFonts w:ascii="Times New Roman" w:hAnsi="Times New Roman" w:cs="Times New Roman"/>
          <w:sz w:val="28"/>
          <w:szCs w:val="28"/>
        </w:rPr>
        <w:t>розділів</w:t>
      </w:r>
      <w:proofErr w:type="spellEnd"/>
      <w:r w:rsidRPr="00152F0E">
        <w:rPr>
          <w:rFonts w:ascii="Times New Roman" w:hAnsi="Times New Roman" w:cs="Times New Roman"/>
          <w:sz w:val="28"/>
          <w:szCs w:val="28"/>
        </w:rPr>
        <w:t>.</w:t>
      </w:r>
    </w:p>
    <w:p w:rsidR="006053A6" w:rsidRDefault="007A3DD2" w:rsidP="007A3DD2">
      <w:pPr>
        <w:spacing w:after="0" w:line="360" w:lineRule="auto"/>
        <w:ind w:right="57" w:firstLine="851"/>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У першому розділі дисертаційної роботи, а саме в пункті 1.1, наведені основні означення, позначення і допоміжні твердження. Також тут, в пункті 1.2,</w:t>
      </w:r>
      <w:r w:rsidR="005642A6">
        <w:rPr>
          <w:rFonts w:ascii="Times New Roman" w:hAnsi="Times New Roman" w:cs="Times New Roman"/>
          <w:sz w:val="28"/>
          <w:szCs w:val="28"/>
          <w:lang w:val="uk-UA"/>
        </w:rPr>
        <w:t xml:space="preserve"> наведені</w:t>
      </w:r>
      <w:r>
        <w:rPr>
          <w:rFonts w:ascii="Times New Roman" w:hAnsi="Times New Roman" w:cs="Times New Roman"/>
          <w:sz w:val="28"/>
          <w:szCs w:val="28"/>
          <w:lang w:val="uk-UA"/>
        </w:rPr>
        <w:t xml:space="preserve"> </w:t>
      </w:r>
      <w:r>
        <w:rPr>
          <w:rFonts w:ascii="Times New Roman" w:eastAsiaTheme="minorEastAsia" w:hAnsi="Times New Roman" w:cs="Times New Roman"/>
          <w:sz w:val="28"/>
          <w:szCs w:val="28"/>
          <w:lang w:val="uk-UA"/>
        </w:rPr>
        <w:t>к</w:t>
      </w:r>
      <w:r w:rsidRPr="00AE1278">
        <w:rPr>
          <w:rFonts w:ascii="Times New Roman" w:eastAsiaTheme="minorEastAsia" w:hAnsi="Times New Roman" w:cs="Times New Roman"/>
          <w:sz w:val="28"/>
          <w:szCs w:val="28"/>
          <w:lang w:val="uk-UA"/>
        </w:rPr>
        <w:t xml:space="preserve">ласичні теореми, що забезпечують збіжність тригонометричних рядів і умови </w:t>
      </w:r>
      <w:proofErr w:type="spellStart"/>
      <w:r w:rsidRPr="00AE1278">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дійсних тригонометричних рядів. Основними теоремами є теореми: В. Юнга </w:t>
      </w:r>
      <w:r>
        <w:rPr>
          <w:rFonts w:ascii="Times New Roman" w:eastAsiaTheme="minorEastAsia" w:hAnsi="Times New Roman" w:cs="Times New Roman"/>
          <w:sz w:val="28"/>
          <w:szCs w:val="28"/>
        </w:rPr>
        <w:t>[</w:t>
      </w:r>
      <w:r w:rsidR="00257808">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w:t>
      </w:r>
      <w:r w:rsidRPr="007A3DD2">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lang w:val="uk-UA"/>
        </w:rPr>
        <w:t>Рісса-Фіщера</w:t>
      </w:r>
      <w:proofErr w:type="spellEnd"/>
      <w:r>
        <w:rPr>
          <w:rFonts w:ascii="Times New Roman" w:eastAsiaTheme="minorEastAsia" w:hAnsi="Times New Roman" w:cs="Times New Roman"/>
          <w:sz w:val="28"/>
          <w:szCs w:val="28"/>
          <w:lang w:val="uk-UA"/>
        </w:rPr>
        <w:t xml:space="preserve"> </w:t>
      </w:r>
      <w:r w:rsidRPr="007A3DD2">
        <w:rPr>
          <w:rFonts w:ascii="Times New Roman" w:eastAsiaTheme="minorEastAsia" w:hAnsi="Times New Roman" w:cs="Times New Roman"/>
          <w:sz w:val="28"/>
          <w:szCs w:val="28"/>
        </w:rPr>
        <w:t>[</w:t>
      </w:r>
      <w:r w:rsidR="00680EED">
        <w:rPr>
          <w:rFonts w:ascii="Times New Roman" w:eastAsiaTheme="minorEastAsia" w:hAnsi="Times New Roman" w:cs="Times New Roman"/>
          <w:sz w:val="28"/>
          <w:szCs w:val="28"/>
        </w:rPr>
        <w:t>1</w:t>
      </w:r>
      <w:r w:rsidRPr="007A3DD2">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w:t>
      </w:r>
      <w:r w:rsidRPr="007A3DD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А.М. </w:t>
      </w:r>
      <w:proofErr w:type="spellStart"/>
      <w:r>
        <w:rPr>
          <w:rFonts w:ascii="Times New Roman" w:eastAsiaTheme="minorEastAsia" w:hAnsi="Times New Roman" w:cs="Times New Roman"/>
          <w:sz w:val="28"/>
          <w:szCs w:val="28"/>
          <w:lang w:val="uk-UA"/>
        </w:rPr>
        <w:t>Колмогорова</w:t>
      </w:r>
      <w:r w:rsidR="005642A6">
        <w:rPr>
          <w:rFonts w:ascii="Times New Roman" w:eastAsiaTheme="minorEastAsia" w:hAnsi="Times New Roman" w:cs="Times New Roman"/>
          <w:sz w:val="28"/>
          <w:szCs w:val="28"/>
          <w:lang w:val="uk-UA"/>
        </w:rPr>
        <w:t>м</w:t>
      </w:r>
      <w:proofErr w:type="spellEnd"/>
      <w:r w:rsidR="005642A6" w:rsidRPr="005642A6">
        <w:rPr>
          <w:rFonts w:ascii="Times New Roman" w:eastAsiaTheme="minorEastAsia" w:hAnsi="Times New Roman" w:cs="Times New Roman"/>
          <w:sz w:val="28"/>
          <w:szCs w:val="28"/>
        </w:rPr>
        <w:t xml:space="preserve"> [</w:t>
      </w:r>
      <w:r w:rsidR="00257808">
        <w:rPr>
          <w:rFonts w:ascii="Times New Roman" w:eastAsiaTheme="minorEastAsia" w:hAnsi="Times New Roman" w:cs="Times New Roman"/>
          <w:sz w:val="28"/>
          <w:szCs w:val="28"/>
        </w:rPr>
        <w:t>8</w:t>
      </w:r>
      <w:r w:rsidR="005642A6" w:rsidRPr="005642A6">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Теляковського</w:t>
      </w:r>
      <w:proofErr w:type="spellEnd"/>
      <w:r>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[9</w:t>
      </w:r>
      <w:r w:rsidRPr="001A6598">
        <w:rPr>
          <w:rFonts w:ascii="Times New Roman" w:eastAsiaTheme="minorEastAsia" w:hAnsi="Times New Roman" w:cs="Times New Roman"/>
          <w:sz w:val="28"/>
          <w:szCs w:val="28"/>
          <w:lang w:val="uk-UA"/>
        </w:rPr>
        <w:t>]</w:t>
      </w:r>
      <w:r w:rsidR="00814165">
        <w:rPr>
          <w:rFonts w:ascii="Times New Roman" w:eastAsiaTheme="minorEastAsia" w:hAnsi="Times New Roman" w:cs="Times New Roman"/>
          <w:sz w:val="28"/>
          <w:szCs w:val="28"/>
          <w:lang w:val="uk-UA"/>
        </w:rPr>
        <w:t>.</w:t>
      </w:r>
    </w:p>
    <w:p w:rsidR="00814165" w:rsidRDefault="00814165" w:rsidP="007A3DD2">
      <w:pPr>
        <w:spacing w:after="0" w:line="360" w:lineRule="auto"/>
        <w:ind w:right="57"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Перша робота, в якій знайдені умови на коефіцієнти </w:t>
      </w:r>
      <w:r w:rsidR="00303983">
        <w:rPr>
          <w:rFonts w:ascii="Times New Roman" w:eastAsiaTheme="minorEastAsia" w:hAnsi="Times New Roman" w:cs="Times New Roman"/>
          <w:sz w:val="28"/>
          <w:szCs w:val="28"/>
          <w:lang w:val="uk-UA"/>
        </w:rPr>
        <w:t xml:space="preserve">тригонометричного ряду, при виконанні яких даний ряд збігається скрізь, за виключенням, можливо, однієї точки, до </w:t>
      </w:r>
      <w:proofErr w:type="spellStart"/>
      <w:r w:rsidR="00303983">
        <w:rPr>
          <w:rFonts w:ascii="Times New Roman" w:eastAsiaTheme="minorEastAsia" w:hAnsi="Times New Roman" w:cs="Times New Roman"/>
          <w:sz w:val="28"/>
          <w:szCs w:val="28"/>
          <w:lang w:val="uk-UA"/>
        </w:rPr>
        <w:t>інтегровної</w:t>
      </w:r>
      <w:proofErr w:type="spellEnd"/>
      <w:r w:rsidR="00303983">
        <w:rPr>
          <w:rFonts w:ascii="Times New Roman" w:eastAsiaTheme="minorEastAsia" w:hAnsi="Times New Roman" w:cs="Times New Roman"/>
          <w:sz w:val="28"/>
          <w:szCs w:val="28"/>
          <w:lang w:val="uk-UA"/>
        </w:rPr>
        <w:t xml:space="preserve"> функції, належить </w:t>
      </w:r>
      <w:r w:rsidR="00303983">
        <w:rPr>
          <w:rFonts w:ascii="Times New Roman" w:eastAsiaTheme="minorEastAsia" w:hAnsi="Times New Roman" w:cs="Times New Roman"/>
          <w:sz w:val="28"/>
          <w:szCs w:val="28"/>
          <w:lang w:val="uk-UA"/>
        </w:rPr>
        <w:t xml:space="preserve">В. Юнга </w:t>
      </w:r>
      <w:r w:rsidR="00303983">
        <w:rPr>
          <w:rFonts w:ascii="Times New Roman" w:eastAsiaTheme="minorEastAsia" w:hAnsi="Times New Roman" w:cs="Times New Roman"/>
          <w:sz w:val="28"/>
          <w:szCs w:val="28"/>
        </w:rPr>
        <w:t>[</w:t>
      </w:r>
      <w:r w:rsidR="00257808">
        <w:rPr>
          <w:rFonts w:ascii="Times New Roman" w:eastAsiaTheme="minorEastAsia" w:hAnsi="Times New Roman" w:cs="Times New Roman"/>
          <w:sz w:val="28"/>
          <w:szCs w:val="28"/>
        </w:rPr>
        <w:t>5</w:t>
      </w:r>
      <w:r w:rsidR="00303983">
        <w:rPr>
          <w:rFonts w:ascii="Times New Roman" w:eastAsiaTheme="minorEastAsia" w:hAnsi="Times New Roman" w:cs="Times New Roman"/>
          <w:sz w:val="28"/>
          <w:szCs w:val="28"/>
        </w:rPr>
        <w:t>]</w:t>
      </w:r>
      <w:r w:rsidR="00303983">
        <w:rPr>
          <w:rFonts w:ascii="Times New Roman" w:eastAsiaTheme="minorEastAsia" w:hAnsi="Times New Roman" w:cs="Times New Roman"/>
          <w:sz w:val="28"/>
          <w:szCs w:val="28"/>
          <w:lang w:val="uk-UA"/>
        </w:rPr>
        <w:t xml:space="preserve">. Він довів, що одновимірний тригонометричний ряд з косинусів буде рядом Фур’є </w:t>
      </w:r>
      <w:proofErr w:type="spellStart"/>
      <w:r w:rsidR="00303983">
        <w:rPr>
          <w:rFonts w:ascii="Times New Roman" w:eastAsiaTheme="minorEastAsia" w:hAnsi="Times New Roman" w:cs="Times New Roman"/>
          <w:sz w:val="28"/>
          <w:szCs w:val="28"/>
          <w:lang w:val="uk-UA"/>
        </w:rPr>
        <w:t>сумовної</w:t>
      </w:r>
      <w:proofErr w:type="spellEnd"/>
      <w:r w:rsidR="00303983">
        <w:rPr>
          <w:rFonts w:ascii="Times New Roman" w:eastAsiaTheme="minorEastAsia" w:hAnsi="Times New Roman" w:cs="Times New Roman"/>
          <w:sz w:val="28"/>
          <w:szCs w:val="28"/>
          <w:lang w:val="uk-UA"/>
        </w:rPr>
        <w:t xml:space="preserve"> функції, якщо його коефіцієнти утворюють випуклу послідовність. </w:t>
      </w:r>
    </w:p>
    <w:p w:rsidR="00303983" w:rsidRPr="00303983" w:rsidRDefault="00303983" w:rsidP="007A3DD2">
      <w:pPr>
        <w:spacing w:after="0" w:line="360" w:lineRule="auto"/>
        <w:ind w:right="57" w:firstLine="851"/>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Після роботи В. </w:t>
      </w:r>
      <w:r>
        <w:rPr>
          <w:rFonts w:ascii="Times New Roman" w:eastAsiaTheme="minorEastAsia" w:hAnsi="Times New Roman" w:cs="Times New Roman"/>
          <w:sz w:val="28"/>
          <w:szCs w:val="28"/>
          <w:lang w:val="uk-UA"/>
        </w:rPr>
        <w:t xml:space="preserve">Юнга </w:t>
      </w:r>
      <w:r>
        <w:rPr>
          <w:rFonts w:ascii="Times New Roman" w:eastAsiaTheme="minorEastAsia" w:hAnsi="Times New Roman" w:cs="Times New Roman"/>
          <w:sz w:val="28"/>
          <w:szCs w:val="28"/>
        </w:rPr>
        <w:t>[</w:t>
      </w:r>
      <w:r w:rsidR="00257808">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з’явилися публікації, в яких на коефіцієнти тригонометричного ряду накладались більш загальні умови. В одновимірному випадку відомі роботи С. </w:t>
      </w:r>
      <w:proofErr w:type="spellStart"/>
      <w:r>
        <w:rPr>
          <w:rFonts w:ascii="Times New Roman" w:eastAsiaTheme="minorEastAsia" w:hAnsi="Times New Roman" w:cs="Times New Roman"/>
          <w:sz w:val="28"/>
          <w:szCs w:val="28"/>
          <w:lang w:val="uk-UA"/>
        </w:rPr>
        <w:t>Сідона</w:t>
      </w:r>
      <w:proofErr w:type="spellEnd"/>
      <w:r>
        <w:rPr>
          <w:rFonts w:ascii="Times New Roman" w:eastAsiaTheme="minorEastAsia" w:hAnsi="Times New Roman" w:cs="Times New Roman"/>
          <w:sz w:val="28"/>
          <w:szCs w:val="28"/>
          <w:lang w:val="uk-UA"/>
        </w:rPr>
        <w:t xml:space="preserve"> </w:t>
      </w:r>
      <w:r w:rsidRPr="00303983">
        <w:rPr>
          <w:rFonts w:ascii="Times New Roman" w:eastAsiaTheme="minorEastAsia" w:hAnsi="Times New Roman" w:cs="Times New Roman"/>
          <w:sz w:val="28"/>
          <w:szCs w:val="28"/>
          <w:lang w:val="uk-UA"/>
        </w:rPr>
        <w:t>[</w:t>
      </w:r>
      <w:r w:rsidR="00257808">
        <w:rPr>
          <w:rFonts w:ascii="Times New Roman" w:eastAsiaTheme="minorEastAsia" w:hAnsi="Times New Roman" w:cs="Times New Roman"/>
          <w:sz w:val="28"/>
          <w:szCs w:val="28"/>
          <w:lang w:val="uk-UA"/>
        </w:rPr>
        <w:t>6</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Л. </w:t>
      </w:r>
      <w:proofErr w:type="spellStart"/>
      <w:r>
        <w:rPr>
          <w:rFonts w:ascii="Times New Roman" w:eastAsiaTheme="minorEastAsia" w:hAnsi="Times New Roman" w:cs="Times New Roman"/>
          <w:sz w:val="28"/>
          <w:szCs w:val="28"/>
          <w:lang w:val="uk-UA"/>
        </w:rPr>
        <w:t>Тонеллі</w:t>
      </w:r>
      <w:proofErr w:type="spellEnd"/>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7</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А.М. </w:t>
      </w:r>
      <w:proofErr w:type="spellStart"/>
      <w:r>
        <w:rPr>
          <w:rFonts w:ascii="Times New Roman" w:eastAsiaTheme="minorEastAsia" w:hAnsi="Times New Roman" w:cs="Times New Roman"/>
          <w:sz w:val="28"/>
          <w:szCs w:val="28"/>
          <w:lang w:val="uk-UA"/>
        </w:rPr>
        <w:t>Колмогорова</w:t>
      </w:r>
      <w:proofErr w:type="spellEnd"/>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8</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Теляковського</w:t>
      </w:r>
      <w:proofErr w:type="spellEnd"/>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9, 15, 18, 19</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Ч. Мура</w:t>
      </w:r>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10, 11</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Л. </w:t>
      </w:r>
      <w:proofErr w:type="spellStart"/>
      <w:r>
        <w:rPr>
          <w:rFonts w:ascii="Times New Roman" w:eastAsiaTheme="minorEastAsia" w:hAnsi="Times New Roman" w:cs="Times New Roman"/>
          <w:sz w:val="28"/>
          <w:szCs w:val="28"/>
          <w:lang w:val="uk-UA"/>
        </w:rPr>
        <w:t>Чезарі</w:t>
      </w:r>
      <w:proofErr w:type="spellEnd"/>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12</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Р.П. </w:t>
      </w:r>
      <w:proofErr w:type="spellStart"/>
      <w:r>
        <w:rPr>
          <w:rFonts w:ascii="Times New Roman" w:eastAsiaTheme="minorEastAsia" w:hAnsi="Times New Roman" w:cs="Times New Roman"/>
          <w:sz w:val="28"/>
          <w:szCs w:val="28"/>
          <w:lang w:val="uk-UA"/>
        </w:rPr>
        <w:t>Боаса</w:t>
      </w:r>
      <w:proofErr w:type="spellEnd"/>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13</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С.В. </w:t>
      </w:r>
      <w:proofErr w:type="spellStart"/>
      <w:r>
        <w:rPr>
          <w:rFonts w:ascii="Times New Roman" w:eastAsiaTheme="minorEastAsia" w:hAnsi="Times New Roman" w:cs="Times New Roman"/>
          <w:sz w:val="28"/>
          <w:szCs w:val="28"/>
          <w:lang w:val="uk-UA"/>
        </w:rPr>
        <w:t>Станоєвича</w:t>
      </w:r>
      <w:proofErr w:type="spellEnd"/>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14</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Т. Кано</w:t>
      </w:r>
      <w:r w:rsidRPr="00303983">
        <w:rPr>
          <w:rFonts w:ascii="Times New Roman" w:eastAsiaTheme="minorEastAsia" w:hAnsi="Times New Roman" w:cs="Times New Roman"/>
          <w:sz w:val="28"/>
          <w:szCs w:val="28"/>
          <w:lang w:val="uk-UA"/>
        </w:rPr>
        <w:t xml:space="preserve"> [</w:t>
      </w:r>
      <w:r w:rsidR="00257808">
        <w:rPr>
          <w:rFonts w:ascii="Times New Roman" w:eastAsiaTheme="minorEastAsia" w:hAnsi="Times New Roman" w:cs="Times New Roman"/>
          <w:sz w:val="28"/>
          <w:szCs w:val="28"/>
          <w:lang w:val="uk-UA"/>
        </w:rPr>
        <w:t>16</w:t>
      </w:r>
      <w:r w:rsidRPr="0030398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та інших.   </w:t>
      </w:r>
    </w:p>
    <w:p w:rsidR="005642A6" w:rsidRDefault="005642A6" w:rsidP="00303983">
      <w:pPr>
        <w:spacing w:after="0" w:line="360" w:lineRule="auto"/>
        <w:ind w:right="57" w:firstLine="708"/>
        <w:rPr>
          <w:rFonts w:ascii="Times New Roman" w:hAnsi="Times New Roman" w:cs="Times New Roman"/>
          <w:sz w:val="28"/>
          <w:szCs w:val="28"/>
          <w:lang w:val="uk-UA"/>
        </w:rPr>
      </w:pPr>
      <w:r>
        <w:rPr>
          <w:rFonts w:ascii="Times New Roman" w:hAnsi="Times New Roman" w:cs="Times New Roman"/>
          <w:sz w:val="28"/>
          <w:szCs w:val="28"/>
          <w:lang w:val="uk-UA"/>
        </w:rPr>
        <w:lastRenderedPageBreak/>
        <w:t>У другому розділі, в пункті 2.1,</w:t>
      </w:r>
      <w:r w:rsidRPr="005642A6">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сформульовано</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та доведено теорему</w:t>
      </w:r>
      <w:r>
        <w:rPr>
          <w:rFonts w:ascii="Times New Roman" w:hAnsi="Times New Roman" w:cs="Times New Roman"/>
          <w:sz w:val="28"/>
          <w:szCs w:val="28"/>
          <w:lang w:val="uk-UA"/>
        </w:rPr>
        <w:t xml:space="preserve"> про умови на коефіцієнти комплексних тригонометричних рядів</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У пункті 2.2</w:t>
      </w:r>
      <w:r>
        <w:rPr>
          <w:rFonts w:ascii="Times New Roman" w:hAnsi="Times New Roman" w:cs="Times New Roman"/>
          <w:sz w:val="28"/>
          <w:szCs w:val="28"/>
          <w:lang w:val="uk-UA"/>
        </w:rPr>
        <w:t xml:space="preserve"> наведені наслідки, які випливають з деяких класичних теорем, що забезпечують </w:t>
      </w:r>
      <w:proofErr w:type="spellStart"/>
      <w:r>
        <w:rPr>
          <w:rFonts w:ascii="Times New Roman" w:hAnsi="Times New Roman" w:cs="Times New Roman"/>
          <w:sz w:val="28"/>
          <w:szCs w:val="28"/>
          <w:lang w:val="uk-UA"/>
        </w:rPr>
        <w:t>збіжнісь</w:t>
      </w:r>
      <w:proofErr w:type="spellEnd"/>
      <w:r>
        <w:rPr>
          <w:rFonts w:ascii="Times New Roman" w:hAnsi="Times New Roman" w:cs="Times New Roman"/>
          <w:sz w:val="28"/>
          <w:szCs w:val="28"/>
          <w:lang w:val="uk-UA"/>
        </w:rPr>
        <w:t xml:space="preserve"> тригонометричних рядів.</w:t>
      </w:r>
    </w:p>
    <w:p w:rsidR="005642A6" w:rsidRPr="005642A6" w:rsidRDefault="005642A6" w:rsidP="00A10FC5">
      <w:pPr>
        <w:spacing w:after="0" w:line="360" w:lineRule="auto"/>
        <w:ind w:right="57" w:firstLine="708"/>
        <w:rPr>
          <w:rFonts w:ascii="Times New Roman" w:hAnsi="Times New Roman" w:cs="Times New Roman"/>
          <w:sz w:val="28"/>
          <w:szCs w:val="28"/>
          <w:lang w:val="uk-UA"/>
        </w:rPr>
      </w:pPr>
      <w:r>
        <w:rPr>
          <w:rFonts w:ascii="Times New Roman" w:hAnsi="Times New Roman" w:cs="Times New Roman"/>
          <w:sz w:val="28"/>
          <w:szCs w:val="28"/>
          <w:lang w:val="uk-UA"/>
        </w:rPr>
        <w:t>В третьому розділі розглянуто і розв’язано приклади</w:t>
      </w:r>
      <w:r>
        <w:rPr>
          <w:rFonts w:ascii="Times New Roman" w:hAnsi="Times New Roman" w:cs="Times New Roman"/>
          <w:sz w:val="28"/>
          <w:szCs w:val="28"/>
          <w:lang w:val="uk-UA"/>
        </w:rPr>
        <w:t xml:space="preserve"> </w:t>
      </w:r>
      <w:r>
        <w:rPr>
          <w:rFonts w:ascii="Times New Roman" w:eastAsiaTheme="minorEastAsia" w:hAnsi="Times New Roman" w:cs="Times New Roman"/>
          <w:iCs/>
          <w:sz w:val="28"/>
          <w:szCs w:val="28"/>
          <w:lang w:val="uk-UA"/>
        </w:rPr>
        <w:t>тригонометричних рядів, які є</w:t>
      </w:r>
      <w:r>
        <w:rPr>
          <w:rFonts w:ascii="Times New Roman" w:eastAsiaTheme="minorEastAsia" w:hAnsi="Times New Roman" w:cs="Times New Roman"/>
          <w:iCs/>
          <w:sz w:val="28"/>
          <w:szCs w:val="28"/>
          <w:lang w:val="uk-UA"/>
        </w:rPr>
        <w:t>, або не є</w:t>
      </w:r>
      <w:r>
        <w:rPr>
          <w:rFonts w:ascii="Times New Roman" w:eastAsiaTheme="minorEastAsia" w:hAnsi="Times New Roman" w:cs="Times New Roman"/>
          <w:iCs/>
          <w:sz w:val="28"/>
          <w:szCs w:val="28"/>
          <w:lang w:val="uk-UA"/>
        </w:rPr>
        <w:t xml:space="preserve"> рядами Фур’є</w:t>
      </w:r>
      <w:r>
        <w:rPr>
          <w:rFonts w:ascii="Times New Roman" w:eastAsiaTheme="minorEastAsia" w:hAnsi="Times New Roman" w:cs="Times New Roman"/>
          <w:iCs/>
          <w:sz w:val="28"/>
          <w:szCs w:val="28"/>
          <w:lang w:val="uk-UA"/>
        </w:rPr>
        <w:t>.</w:t>
      </w:r>
    </w:p>
    <w:p w:rsidR="006053A6" w:rsidRPr="006053A6" w:rsidRDefault="006053A6" w:rsidP="006053A6">
      <w:pPr>
        <w:spacing w:after="0" w:line="360" w:lineRule="auto"/>
        <w:ind w:right="57" w:firstLine="708"/>
        <w:rPr>
          <w:rFonts w:ascii="Times New Roman" w:hAnsi="Times New Roman" w:cs="Times New Roman"/>
          <w:b/>
          <w:sz w:val="28"/>
          <w:szCs w:val="28"/>
          <w:lang w:val="uk-UA"/>
        </w:rPr>
      </w:pPr>
    </w:p>
    <w:p w:rsidR="00AA570E" w:rsidRPr="00872297" w:rsidRDefault="00AA570E" w:rsidP="00AA570E">
      <w:pPr>
        <w:spacing w:after="0" w:line="360" w:lineRule="auto"/>
        <w:ind w:right="57" w:firstLine="851"/>
        <w:jc w:val="both"/>
        <w:rPr>
          <w:rFonts w:ascii="Times New Roman" w:hAnsi="Times New Roman" w:cs="Times New Roman"/>
          <w:sz w:val="28"/>
          <w:szCs w:val="28"/>
          <w:lang w:val="uk-UA"/>
        </w:rPr>
      </w:pPr>
    </w:p>
    <w:p w:rsidR="00AA570E" w:rsidRDefault="00AA570E" w:rsidP="00A06A78">
      <w:pPr>
        <w:spacing w:after="0" w:line="360" w:lineRule="auto"/>
        <w:ind w:right="57"/>
        <w:jc w:val="both"/>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7A3DD2" w:rsidRDefault="007A3DD2" w:rsidP="00A06A78">
      <w:pPr>
        <w:spacing w:after="0" w:line="360" w:lineRule="auto"/>
        <w:ind w:right="57"/>
        <w:jc w:val="center"/>
        <w:rPr>
          <w:rFonts w:ascii="Times New Roman" w:hAnsi="Times New Roman" w:cs="Times New Roman"/>
          <w:b/>
          <w:sz w:val="32"/>
          <w:szCs w:val="32"/>
          <w:lang w:val="uk-UA"/>
        </w:rPr>
      </w:pPr>
    </w:p>
    <w:p w:rsidR="001E5E51" w:rsidRDefault="001E5E51" w:rsidP="00A06A78">
      <w:pPr>
        <w:spacing w:after="0" w:line="360" w:lineRule="auto"/>
        <w:ind w:right="57"/>
        <w:jc w:val="center"/>
        <w:rPr>
          <w:rFonts w:ascii="Times New Roman" w:hAnsi="Times New Roman" w:cs="Times New Roman"/>
          <w:b/>
          <w:sz w:val="32"/>
          <w:szCs w:val="32"/>
          <w:lang w:val="uk-UA"/>
        </w:rPr>
      </w:pPr>
    </w:p>
    <w:p w:rsidR="001E5E51" w:rsidRDefault="001E5E51" w:rsidP="00A06A78">
      <w:pPr>
        <w:spacing w:after="0" w:line="360" w:lineRule="auto"/>
        <w:ind w:right="57"/>
        <w:jc w:val="center"/>
        <w:rPr>
          <w:rFonts w:ascii="Times New Roman" w:hAnsi="Times New Roman" w:cs="Times New Roman"/>
          <w:b/>
          <w:sz w:val="32"/>
          <w:szCs w:val="32"/>
          <w:lang w:val="uk-UA"/>
        </w:rPr>
      </w:pPr>
    </w:p>
    <w:p w:rsidR="001E5E51" w:rsidRDefault="001E5E51" w:rsidP="00A06A78">
      <w:pPr>
        <w:spacing w:after="0" w:line="360" w:lineRule="auto"/>
        <w:ind w:right="57"/>
        <w:jc w:val="center"/>
        <w:rPr>
          <w:rFonts w:ascii="Times New Roman" w:hAnsi="Times New Roman" w:cs="Times New Roman"/>
          <w:b/>
          <w:sz w:val="32"/>
          <w:szCs w:val="32"/>
          <w:lang w:val="uk-UA"/>
        </w:rPr>
      </w:pPr>
    </w:p>
    <w:p w:rsidR="001E5E51" w:rsidRDefault="001E5E51" w:rsidP="00A06A78">
      <w:pPr>
        <w:spacing w:after="0" w:line="360" w:lineRule="auto"/>
        <w:ind w:right="57"/>
        <w:jc w:val="center"/>
        <w:rPr>
          <w:rFonts w:ascii="Times New Roman" w:hAnsi="Times New Roman" w:cs="Times New Roman"/>
          <w:b/>
          <w:sz w:val="32"/>
          <w:szCs w:val="32"/>
          <w:lang w:val="uk-UA"/>
        </w:rPr>
      </w:pPr>
    </w:p>
    <w:p w:rsidR="001E5E51" w:rsidRDefault="001E5E51" w:rsidP="00A06A78">
      <w:pPr>
        <w:spacing w:after="0" w:line="360" w:lineRule="auto"/>
        <w:ind w:right="57"/>
        <w:jc w:val="center"/>
        <w:rPr>
          <w:rFonts w:ascii="Times New Roman" w:hAnsi="Times New Roman" w:cs="Times New Roman"/>
          <w:b/>
          <w:sz w:val="32"/>
          <w:szCs w:val="32"/>
          <w:lang w:val="uk-UA"/>
        </w:rPr>
      </w:pPr>
    </w:p>
    <w:p w:rsidR="001E5E51" w:rsidRDefault="001E5E51" w:rsidP="00A06A78">
      <w:pPr>
        <w:spacing w:after="0" w:line="360" w:lineRule="auto"/>
        <w:ind w:right="57"/>
        <w:jc w:val="center"/>
        <w:rPr>
          <w:rFonts w:ascii="Times New Roman" w:hAnsi="Times New Roman" w:cs="Times New Roman"/>
          <w:b/>
          <w:sz w:val="32"/>
          <w:szCs w:val="32"/>
          <w:lang w:val="uk-UA"/>
        </w:rPr>
      </w:pPr>
    </w:p>
    <w:p w:rsidR="006913A5" w:rsidRPr="006913A5" w:rsidRDefault="006913A5" w:rsidP="00A06A78">
      <w:pPr>
        <w:spacing w:after="0" w:line="360" w:lineRule="auto"/>
        <w:ind w:right="57"/>
        <w:jc w:val="center"/>
        <w:rPr>
          <w:rFonts w:ascii="Times New Roman" w:hAnsi="Times New Roman" w:cs="Times New Roman"/>
          <w:b/>
          <w:sz w:val="32"/>
          <w:szCs w:val="32"/>
          <w:lang w:val="uk-UA"/>
        </w:rPr>
      </w:pPr>
      <w:r w:rsidRPr="006913A5">
        <w:rPr>
          <w:rFonts w:ascii="Times New Roman" w:hAnsi="Times New Roman" w:cs="Times New Roman"/>
          <w:b/>
          <w:sz w:val="32"/>
          <w:szCs w:val="32"/>
          <w:lang w:val="uk-UA"/>
        </w:rPr>
        <w:lastRenderedPageBreak/>
        <w:t>РОЗДІЛ 1</w:t>
      </w:r>
    </w:p>
    <w:p w:rsidR="006913A5" w:rsidRDefault="006913A5" w:rsidP="00A06A78">
      <w:pPr>
        <w:spacing w:after="0" w:line="360" w:lineRule="auto"/>
        <w:ind w:left="170" w:right="57"/>
        <w:jc w:val="center"/>
        <w:rPr>
          <w:rFonts w:ascii="Times New Roman" w:hAnsi="Times New Roman" w:cs="Times New Roman"/>
          <w:b/>
          <w:sz w:val="32"/>
          <w:szCs w:val="32"/>
          <w:lang w:val="uk-UA"/>
        </w:rPr>
      </w:pPr>
      <w:r w:rsidRPr="006913A5">
        <w:rPr>
          <w:rFonts w:ascii="Times New Roman" w:hAnsi="Times New Roman" w:cs="Times New Roman"/>
          <w:b/>
          <w:sz w:val="32"/>
          <w:szCs w:val="32"/>
          <w:lang w:val="uk-UA"/>
        </w:rPr>
        <w:t>ОСНОВНІ ПОЗНАЧЕННЯ, ОЗНАЧЕННЯ І ДОПОМІЖНІ ТВЕРДЖЕННЯ</w:t>
      </w:r>
    </w:p>
    <w:p w:rsidR="00731D0F" w:rsidRPr="00731D0F" w:rsidRDefault="00731D0F" w:rsidP="00A06A78">
      <w:pPr>
        <w:spacing w:after="0" w:line="360" w:lineRule="auto"/>
        <w:ind w:left="170" w:right="57"/>
        <w:jc w:val="both"/>
        <w:rPr>
          <w:rFonts w:ascii="Times New Roman" w:hAnsi="Times New Roman" w:cs="Times New Roman"/>
          <w:b/>
          <w:sz w:val="28"/>
          <w:szCs w:val="28"/>
          <w:lang w:val="uk-UA"/>
        </w:rPr>
      </w:pPr>
      <w:r w:rsidRPr="00731D0F">
        <w:rPr>
          <w:rFonts w:ascii="Times New Roman" w:hAnsi="Times New Roman" w:cs="Times New Roman"/>
          <w:b/>
          <w:sz w:val="28"/>
          <w:szCs w:val="28"/>
          <w:lang w:val="uk-UA"/>
        </w:rPr>
        <w:t xml:space="preserve">1.1. Основні означення </w:t>
      </w:r>
    </w:p>
    <w:p w:rsidR="00733B1F" w:rsidRPr="002949FE" w:rsidRDefault="00D16674" w:rsidP="00A06A78">
      <w:pPr>
        <w:spacing w:after="0" w:line="360" w:lineRule="auto"/>
        <w:ind w:firstLine="708"/>
        <w:jc w:val="both"/>
        <w:rPr>
          <w:rFonts w:ascii="Times New Roman" w:hAnsi="Times New Roman" w:cs="Times New Roman"/>
          <w:sz w:val="28"/>
          <w:szCs w:val="28"/>
        </w:rPr>
      </w:pPr>
      <w:proofErr w:type="spellStart"/>
      <w:r w:rsidRPr="002949FE">
        <w:rPr>
          <w:rFonts w:ascii="Times New Roman" w:hAnsi="Times New Roman" w:cs="Times New Roman"/>
          <w:sz w:val="28"/>
          <w:szCs w:val="28"/>
        </w:rPr>
        <w:t>Наведемо</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необхідні</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означення</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позначення</w:t>
      </w:r>
      <w:proofErr w:type="spellEnd"/>
      <w:r w:rsidRPr="002949FE">
        <w:rPr>
          <w:rFonts w:ascii="Times New Roman" w:hAnsi="Times New Roman" w:cs="Times New Roman"/>
          <w:sz w:val="28"/>
          <w:szCs w:val="28"/>
        </w:rPr>
        <w:t xml:space="preserve">, а </w:t>
      </w:r>
      <w:proofErr w:type="spellStart"/>
      <w:r w:rsidRPr="002949FE">
        <w:rPr>
          <w:rFonts w:ascii="Times New Roman" w:hAnsi="Times New Roman" w:cs="Times New Roman"/>
          <w:sz w:val="28"/>
          <w:szCs w:val="28"/>
        </w:rPr>
        <w:t>також</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огляд</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літератури</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який</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стосується</w:t>
      </w:r>
      <w:proofErr w:type="spellEnd"/>
      <w:r w:rsidRPr="002949FE">
        <w:rPr>
          <w:rFonts w:ascii="Times New Roman" w:hAnsi="Times New Roman" w:cs="Times New Roman"/>
          <w:sz w:val="28"/>
          <w:szCs w:val="28"/>
        </w:rPr>
        <w:t xml:space="preserve"> </w:t>
      </w:r>
      <w:proofErr w:type="spellStart"/>
      <w:r w:rsidRPr="002949FE">
        <w:rPr>
          <w:rFonts w:ascii="Times New Roman" w:hAnsi="Times New Roman" w:cs="Times New Roman"/>
          <w:sz w:val="28"/>
          <w:szCs w:val="28"/>
        </w:rPr>
        <w:t>нашої</w:t>
      </w:r>
      <w:proofErr w:type="spellEnd"/>
      <w:r w:rsidRPr="002949FE">
        <w:rPr>
          <w:rFonts w:ascii="Times New Roman" w:hAnsi="Times New Roman" w:cs="Times New Roman"/>
          <w:sz w:val="28"/>
          <w:szCs w:val="28"/>
        </w:rPr>
        <w:t xml:space="preserve"> теми.</w:t>
      </w:r>
    </w:p>
    <w:p w:rsidR="00D16674" w:rsidRPr="002949FE" w:rsidRDefault="00D16674" w:rsidP="00A06A78">
      <w:pPr>
        <w:spacing w:after="0" w:line="360" w:lineRule="auto"/>
        <w:ind w:firstLine="708"/>
        <w:jc w:val="both"/>
        <w:rPr>
          <w:rFonts w:ascii="Times New Roman" w:eastAsiaTheme="minorEastAsia" w:hAnsi="Times New Roman" w:cs="Times New Roman"/>
          <w:sz w:val="28"/>
          <w:szCs w:val="28"/>
          <w:lang w:val="uk-UA"/>
        </w:rPr>
      </w:pPr>
      <w:r w:rsidRPr="002949FE">
        <w:rPr>
          <w:rFonts w:ascii="Times New Roman" w:hAnsi="Times New Roman" w:cs="Times New Roman"/>
          <w:sz w:val="28"/>
          <w:szCs w:val="28"/>
          <w:lang w:val="uk-UA"/>
        </w:rPr>
        <w:t xml:space="preserve">Позначимо через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L</m:t>
            </m:r>
          </m:e>
          <m:sub>
            <m:r>
              <w:rPr>
                <w:rFonts w:ascii="Cambria Math" w:hAnsi="Cambria Math" w:cs="Times New Roman"/>
                <w:sz w:val="28"/>
                <w:szCs w:val="28"/>
                <w:lang w:val="uk-UA"/>
              </w:rPr>
              <m:t>p</m:t>
            </m:r>
          </m:sub>
        </m:sSub>
        <m:r>
          <w:rPr>
            <w:rFonts w:ascii="Cambria Math" w:hAnsi="Cambria Math" w:cs="Times New Roman"/>
            <w:sz w:val="28"/>
            <w:szCs w:val="28"/>
            <w:lang w:val="uk-UA"/>
          </w:rPr>
          <m:t>, 1≤p&lt;∞</m:t>
        </m:r>
      </m:oMath>
      <w:r w:rsidRPr="002949FE">
        <w:rPr>
          <w:rFonts w:ascii="Times New Roman" w:eastAsiaTheme="minorEastAsia" w:hAnsi="Times New Roman" w:cs="Times New Roman"/>
          <w:sz w:val="28"/>
          <w:szCs w:val="28"/>
        </w:rPr>
        <w:t xml:space="preserve"> , </w:t>
      </w:r>
      <w:r w:rsidRPr="002949FE">
        <w:rPr>
          <w:rFonts w:ascii="Times New Roman" w:eastAsiaTheme="minorEastAsia" w:hAnsi="Times New Roman" w:cs="Times New Roman"/>
          <w:sz w:val="28"/>
          <w:szCs w:val="28"/>
          <w:lang w:val="uk-UA"/>
        </w:rPr>
        <w:t>множину 2</w:t>
      </w:r>
      <m:oMath>
        <m:r>
          <w:rPr>
            <w:rFonts w:ascii="Cambria Math" w:eastAsiaTheme="minorEastAsia" w:hAnsi="Cambria Math" w:cs="Times New Roman"/>
            <w:sz w:val="28"/>
            <w:szCs w:val="28"/>
            <w:lang w:val="uk-UA"/>
          </w:rPr>
          <m:t>π</m:t>
        </m:r>
      </m:oMath>
      <w:r w:rsidRPr="002949FE">
        <w:rPr>
          <w:rFonts w:ascii="Times New Roman" w:eastAsiaTheme="minorEastAsia" w:hAnsi="Times New Roman" w:cs="Times New Roman"/>
          <w:sz w:val="28"/>
          <w:szCs w:val="28"/>
          <w:lang w:val="uk-UA"/>
        </w:rPr>
        <w:t xml:space="preserve">- періодичних сумовних в </w:t>
      </w:r>
      <w:r w:rsidRPr="002949FE">
        <w:rPr>
          <w:rFonts w:ascii="Times New Roman" w:eastAsiaTheme="minorEastAsia" w:hAnsi="Times New Roman" w:cs="Times New Roman"/>
          <w:sz w:val="28"/>
          <w:szCs w:val="28"/>
          <w:lang w:val="en-US"/>
        </w:rPr>
        <w:t>p</w:t>
      </w:r>
      <w:r w:rsidRPr="002949FE">
        <w:rPr>
          <w:rFonts w:ascii="Times New Roman" w:eastAsiaTheme="minorEastAsia" w:hAnsi="Times New Roman" w:cs="Times New Roman"/>
          <w:sz w:val="28"/>
          <w:szCs w:val="28"/>
        </w:rPr>
        <w:t xml:space="preserve">-тому </w:t>
      </w:r>
      <w:proofErr w:type="spellStart"/>
      <w:r w:rsidRPr="002949FE">
        <w:rPr>
          <w:rFonts w:ascii="Times New Roman" w:eastAsiaTheme="minorEastAsia" w:hAnsi="Times New Roman" w:cs="Times New Roman"/>
          <w:sz w:val="28"/>
          <w:szCs w:val="28"/>
        </w:rPr>
        <w:t>степені</w:t>
      </w:r>
      <w:proofErr w:type="spellEnd"/>
      <w:r w:rsidRPr="002949FE">
        <w:rPr>
          <w:rFonts w:ascii="Times New Roman" w:eastAsiaTheme="minorEastAsia" w:hAnsi="Times New Roman" w:cs="Times New Roman"/>
          <w:sz w:val="28"/>
          <w:szCs w:val="28"/>
        </w:rPr>
        <w:t xml:space="preserve"> </w:t>
      </w:r>
      <w:r w:rsidRPr="002949FE">
        <w:rPr>
          <w:rFonts w:ascii="Times New Roman" w:eastAsiaTheme="minorEastAsia" w:hAnsi="Times New Roman" w:cs="Times New Roman"/>
          <w:sz w:val="28"/>
          <w:szCs w:val="28"/>
          <w:lang w:val="uk-UA"/>
        </w:rPr>
        <w:t xml:space="preserve">функцій </w:t>
      </w:r>
      <w:r w:rsidR="002949FE" w:rsidRPr="002949FE">
        <w:rPr>
          <w:rFonts w:ascii="Times New Roman" w:eastAsiaTheme="minorEastAsia" w:hAnsi="Times New Roman" w:cs="Times New Roman"/>
          <w:sz w:val="28"/>
          <w:szCs w:val="28"/>
          <w:lang w:val="en-US"/>
        </w:rPr>
        <w:t>f</w:t>
      </w:r>
      <w:r w:rsidR="002949FE" w:rsidRPr="002949FE">
        <w:rPr>
          <w:rFonts w:ascii="Times New Roman" w:eastAsiaTheme="minorEastAsia" w:hAnsi="Times New Roman" w:cs="Times New Roman"/>
          <w:sz w:val="28"/>
          <w:szCs w:val="28"/>
          <w:lang w:val="uk-UA"/>
        </w:rPr>
        <w:t xml:space="preserve"> із скінченною нормою</w:t>
      </w:r>
    </w:p>
    <w:p w:rsidR="002949FE" w:rsidRPr="001D2DD2" w:rsidRDefault="007A3DD2" w:rsidP="00A06A78">
      <w:pPr>
        <w:spacing w:after="0" w:line="360" w:lineRule="auto"/>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en-US"/>
                    </w:rPr>
                    <m:t>f</m:t>
                  </m:r>
                </m:e>
              </m:d>
            </m:e>
            <m:sub>
              <m:r>
                <w:rPr>
                  <w:rFonts w:ascii="Cambria Math" w:hAnsi="Cambria Math" w:cs="Times New Roman"/>
                  <w:sz w:val="28"/>
                  <w:szCs w:val="28"/>
                  <w:lang w:val="uk-UA"/>
                </w:rPr>
                <m:t>p</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nary>
                    <m:naryPr>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2π</m:t>
                      </m:r>
                    </m:sup>
                    <m:e>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f(t)</m:t>
                              </m:r>
                            </m:e>
                          </m:d>
                        </m:e>
                        <m:sup>
                          <m:r>
                            <w:rPr>
                              <w:rFonts w:ascii="Cambria Math" w:hAnsi="Cambria Math" w:cs="Times New Roman"/>
                              <w:sz w:val="28"/>
                              <w:szCs w:val="28"/>
                              <w:lang w:val="uk-UA"/>
                            </w:rPr>
                            <m:t>p</m:t>
                          </m:r>
                        </m:sup>
                      </m:sSup>
                      <m:r>
                        <w:rPr>
                          <w:rFonts w:ascii="Cambria Math" w:hAnsi="Cambria Math" w:cs="Times New Roman"/>
                          <w:sz w:val="28"/>
                          <w:szCs w:val="28"/>
                          <w:lang w:val="uk-UA"/>
                        </w:rPr>
                        <m:t>dt</m:t>
                      </m:r>
                    </m:e>
                  </m:nary>
                </m:e>
              </m:d>
            </m:e>
            <m:sup>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p</m:t>
                  </m:r>
                </m:den>
              </m:f>
            </m:sup>
          </m:sSup>
          <m:r>
            <w:rPr>
              <w:rFonts w:ascii="Cambria Math" w:hAnsi="Cambria Math" w:cs="Times New Roman"/>
              <w:sz w:val="28"/>
              <w:szCs w:val="28"/>
              <w:lang w:val="uk-UA"/>
            </w:rPr>
            <m:t>&lt;∞</m:t>
          </m:r>
        </m:oMath>
      </m:oMathPara>
    </w:p>
    <w:p w:rsidR="001D2DD2" w:rsidRPr="001D2DD2" w:rsidRDefault="007A3DD2" w:rsidP="00A06A78">
      <w:pPr>
        <w:spacing w:after="0" w:line="360" w:lineRule="auto"/>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m:t>
            </m:r>
          </m:sub>
        </m:sSub>
      </m:oMath>
      <w:r w:rsidR="001D2DD2" w:rsidRPr="001D2DD2">
        <w:rPr>
          <w:rFonts w:ascii="Times New Roman" w:eastAsiaTheme="minorEastAsia" w:hAnsi="Times New Roman" w:cs="Times New Roman"/>
          <w:sz w:val="28"/>
          <w:szCs w:val="28"/>
        </w:rPr>
        <w:t xml:space="preserve">- </w:t>
      </w:r>
      <w:r w:rsidR="001D2DD2">
        <w:rPr>
          <w:rFonts w:ascii="Times New Roman" w:eastAsiaTheme="minorEastAsia" w:hAnsi="Times New Roman" w:cs="Times New Roman"/>
          <w:sz w:val="28"/>
          <w:szCs w:val="28"/>
          <w:lang w:val="uk-UA"/>
        </w:rPr>
        <w:t xml:space="preserve">множина суттєво обмежених функцій, із скінченною нормою </w:t>
      </w:r>
    </w:p>
    <w:p w:rsidR="001D2DD2" w:rsidRPr="00F030C4" w:rsidRDefault="007A3DD2" w:rsidP="00A06A78">
      <w:pPr>
        <w:spacing w:after="0"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f</m:t>
                  </m:r>
                </m:e>
              </m:d>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vrai</m:t>
          </m:r>
          <m:r>
            <w:rPr>
              <w:rFonts w:ascii="Cambria Math" w:eastAsiaTheme="minorEastAsia" w:hAnsi="Cambria Math" w:cs="Times New Roman"/>
              <w:sz w:val="28"/>
              <w:szCs w:val="28"/>
              <w:lang w:val="uk-UA"/>
            </w:rPr>
            <m:t>sup</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f(t)</m:t>
              </m:r>
            </m:e>
          </m:d>
        </m:oMath>
      </m:oMathPara>
    </w:p>
    <w:p w:rsidR="00F030C4" w:rsidRDefault="00F030C4"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Іншими словами існує стала </w:t>
      </w:r>
      <m:oMath>
        <m:r>
          <w:rPr>
            <w:rFonts w:ascii="Cambria Math" w:eastAsiaTheme="minorEastAsia" w:hAnsi="Cambria Math" w:cs="Times New Roman"/>
            <w:sz w:val="28"/>
            <w:szCs w:val="28"/>
            <w:lang w:val="uk-UA"/>
          </w:rPr>
          <m:t>М</m:t>
        </m:r>
      </m:oMath>
      <w:r>
        <w:rPr>
          <w:rFonts w:ascii="Times New Roman" w:eastAsiaTheme="minorEastAsia" w:hAnsi="Times New Roman" w:cs="Times New Roman"/>
          <w:sz w:val="28"/>
          <w:szCs w:val="28"/>
          <w:lang w:val="uk-UA"/>
        </w:rPr>
        <w:t xml:space="preserve"> така, що:</w:t>
      </w:r>
    </w:p>
    <w:p w:rsidR="00F030C4" w:rsidRDefault="007A3DD2" w:rsidP="00A06A78">
      <w:pPr>
        <w:spacing w:after="0" w:line="360" w:lineRule="auto"/>
        <w:ind w:firstLine="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f(x)</m:t>
              </m:r>
            </m:e>
          </m:d>
          <m:r>
            <w:rPr>
              <w:rFonts w:ascii="Cambria Math" w:eastAsiaTheme="minorEastAsia" w:hAnsi="Cambria Math" w:cs="Times New Roman"/>
              <w:sz w:val="28"/>
              <w:szCs w:val="28"/>
              <w:lang w:val="uk-UA"/>
            </w:rPr>
            <m:t>≤M</m:t>
          </m:r>
        </m:oMath>
      </m:oMathPara>
    </w:p>
    <w:p w:rsidR="00F030C4" w:rsidRDefault="00190559"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м</w:t>
      </w:r>
      <w:r w:rsidR="00F030C4">
        <w:rPr>
          <w:rFonts w:ascii="Times New Roman" w:eastAsiaTheme="minorEastAsia" w:hAnsi="Times New Roman" w:cs="Times New Roman"/>
          <w:sz w:val="28"/>
          <w:szCs w:val="28"/>
          <w:lang w:val="uk-UA"/>
        </w:rPr>
        <w:t xml:space="preserve">айже скрізь, тобто скрізь за виключенням множини, мірою </w:t>
      </w:r>
      <w:proofErr w:type="spellStart"/>
      <w:r w:rsidR="00F030C4">
        <w:rPr>
          <w:rFonts w:ascii="Times New Roman" w:eastAsiaTheme="minorEastAsia" w:hAnsi="Times New Roman" w:cs="Times New Roman"/>
          <w:sz w:val="28"/>
          <w:szCs w:val="28"/>
          <w:lang w:val="uk-UA"/>
        </w:rPr>
        <w:t>Лебега</w:t>
      </w:r>
      <w:proofErr w:type="spellEnd"/>
      <w:r w:rsidR="00F030C4">
        <w:rPr>
          <w:rFonts w:ascii="Times New Roman" w:eastAsiaTheme="minorEastAsia" w:hAnsi="Times New Roman" w:cs="Times New Roman"/>
          <w:sz w:val="28"/>
          <w:szCs w:val="28"/>
          <w:lang w:val="uk-UA"/>
        </w:rPr>
        <w:t xml:space="preserve"> рівною 0. На множині з мірою </w:t>
      </w:r>
      <w:proofErr w:type="spellStart"/>
      <w:r w:rsidR="00F030C4">
        <w:rPr>
          <w:rFonts w:ascii="Times New Roman" w:eastAsiaTheme="minorEastAsia" w:hAnsi="Times New Roman" w:cs="Times New Roman"/>
          <w:sz w:val="28"/>
          <w:szCs w:val="28"/>
          <w:lang w:val="uk-UA"/>
        </w:rPr>
        <w:t>Лебега</w:t>
      </w:r>
      <w:proofErr w:type="spellEnd"/>
      <w:r w:rsidR="00F030C4">
        <w:rPr>
          <w:rFonts w:ascii="Times New Roman" w:eastAsiaTheme="minorEastAsia" w:hAnsi="Times New Roman" w:cs="Times New Roman"/>
          <w:sz w:val="28"/>
          <w:szCs w:val="28"/>
          <w:lang w:val="uk-UA"/>
        </w:rPr>
        <w:t xml:space="preserve"> рівною 0 функція </w:t>
      </w:r>
      <m:oMath>
        <m:r>
          <w:rPr>
            <w:rFonts w:ascii="Cambria Math" w:eastAsiaTheme="minorEastAsia" w:hAnsi="Cambria Math" w:cs="Times New Roman"/>
            <w:sz w:val="28"/>
            <w:szCs w:val="28"/>
            <w:lang w:val="uk-UA"/>
          </w:rPr>
          <m:t>fϵ</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m:t>
            </m:r>
          </m:sub>
        </m:sSub>
      </m:oMath>
      <w:r w:rsidR="00F030C4">
        <w:rPr>
          <w:rFonts w:ascii="Times New Roman" w:eastAsiaTheme="minorEastAsia" w:hAnsi="Times New Roman" w:cs="Times New Roman"/>
          <w:sz w:val="28"/>
          <w:szCs w:val="28"/>
          <w:lang w:val="uk-UA"/>
        </w:rPr>
        <w:t xml:space="preserve"> може бути необмеженою. </w:t>
      </w:r>
    </w:p>
    <w:p w:rsidR="008D5DFB" w:rsidRPr="008D5DFB" w:rsidRDefault="008D5DFB"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Ряд вигляду</w:t>
      </w:r>
    </w:p>
    <w:p w:rsidR="002949FE" w:rsidRPr="008D5DFB" w:rsidRDefault="00690E8E"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m:t>
                  </m:r>
                  <m:r>
                    <w:rPr>
                      <w:rFonts w:ascii="Cambria Math" w:hAnsi="Cambria Math" w:cs="Times New Roman"/>
                      <w:sz w:val="28"/>
                      <w:szCs w:val="28"/>
                      <w:lang w:val="en-US"/>
                    </w:rPr>
                    <m:t>a</m:t>
                  </m:r>
                </m:e>
                <m:sub>
                  <m:r>
                    <w:rPr>
                      <w:rFonts w:ascii="Cambria Math" w:hAnsi="Cambria Math" w:cs="Times New Roman"/>
                      <w:sz w:val="28"/>
                      <w:szCs w:val="28"/>
                      <w:lang w:val="uk-UA"/>
                    </w:rPr>
                    <m:t>0</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kx</m:t>
                      </m:r>
                    </m:e>
                  </m:fun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hAnsi="Cambria Math" w:cs="Times New Roman"/>
                          <w:sz w:val="28"/>
                          <w:szCs w:val="28"/>
                          <w:lang w:val="uk-UA"/>
                        </w:rPr>
                        <m:t>kx</m:t>
                      </m:r>
                    </m:e>
                  </m:func>
                </m:e>
              </m:d>
              <m:r>
                <w:rPr>
                  <w:rFonts w:ascii="Cambria Math" w:hAnsi="Cambria Math" w:cs="Times New Roman"/>
                  <w:sz w:val="28"/>
                  <w:szCs w:val="28"/>
                  <w:lang w:val="uk-UA"/>
                </w:rPr>
                <m:t>,                      (1.1)</m:t>
              </m:r>
            </m:e>
          </m:nary>
        </m:oMath>
      </m:oMathPara>
    </w:p>
    <w:p w:rsidR="008D5DFB" w:rsidRPr="00560633" w:rsidRDefault="00525B45"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w:t>
      </w:r>
      <w:r w:rsidR="008D5DFB">
        <w:rPr>
          <w:rFonts w:ascii="Times New Roman" w:eastAsiaTheme="minorEastAsia" w:hAnsi="Times New Roman" w:cs="Times New Roman"/>
          <w:sz w:val="28"/>
          <w:szCs w:val="28"/>
          <w:lang w:val="uk-UA"/>
        </w:rPr>
        <w:t xml:space="preserve">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=1,2,…</m:t>
        </m:r>
        <m:r>
          <w:rPr>
            <w:rFonts w:ascii="Cambria Math" w:eastAsiaTheme="minorEastAsia" w:hAnsi="Cambria Math" w:cs="Times New Roman"/>
            <w:sz w:val="28"/>
            <w:szCs w:val="28"/>
            <w:lang w:val="uk-UA"/>
          </w:rPr>
          <m:t xml:space="preserve">- </m:t>
        </m:r>
      </m:oMath>
      <w:r w:rsidR="008D5DFB" w:rsidRPr="008D5DFB">
        <w:rPr>
          <w:rFonts w:ascii="Times New Roman" w:hAnsi="Times New Roman" w:cs="Times New Roman"/>
          <w:sz w:val="28"/>
          <w:szCs w:val="28"/>
        </w:rPr>
        <w:t>коефіцієнти даного ряду, є деякими дійсними числами, називають тригонометричним рядом.</w:t>
      </w:r>
    </w:p>
    <w:p w:rsidR="00BF7A5C" w:rsidRDefault="00BF7A5C"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при виконанні яких ряд (1.1) буде рядом Фур</w:t>
      </w:r>
      <w:r w:rsidR="00560633" w:rsidRPr="00560633">
        <w:rPr>
          <w:rFonts w:ascii="Times New Roman" w:eastAsiaTheme="minorEastAsia" w:hAnsi="Times New Roman" w:cs="Times New Roman"/>
          <w:sz w:val="28"/>
          <w:szCs w:val="28"/>
        </w:rPr>
        <w:t>’</w:t>
      </w:r>
      <w:r w:rsidR="00560633">
        <w:rPr>
          <w:rFonts w:ascii="Times New Roman" w:eastAsiaTheme="minorEastAsia" w:hAnsi="Times New Roman" w:cs="Times New Roman"/>
          <w:sz w:val="28"/>
          <w:szCs w:val="28"/>
          <w:lang w:val="uk-UA"/>
        </w:rPr>
        <w:t xml:space="preserve">є функції з простору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p</m:t>
            </m:r>
          </m:sub>
        </m:sSub>
        <m:r>
          <w:rPr>
            <w:rFonts w:ascii="Cambria Math" w:eastAsiaTheme="minorEastAsia" w:hAnsi="Cambria Math" w:cs="Times New Roman"/>
            <w:sz w:val="28"/>
            <w:szCs w:val="28"/>
            <w:lang w:val="uk-UA"/>
          </w:rPr>
          <m:t>.</m:t>
        </m:r>
      </m:oMath>
      <w:r w:rsidR="00560633">
        <w:rPr>
          <w:rFonts w:ascii="Times New Roman" w:eastAsiaTheme="minorEastAsia" w:hAnsi="Times New Roman" w:cs="Times New Roman"/>
          <w:sz w:val="28"/>
          <w:szCs w:val="28"/>
        </w:rPr>
        <w:t xml:space="preserve">  </w:t>
      </w:r>
    </w:p>
    <w:p w:rsidR="00560633" w:rsidRPr="00560633" w:rsidRDefault="00560633"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ab/>
      </w:r>
      <w:r w:rsidR="00525B45">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Тригонометричний ряд (1.1) є рядом Фур</w:t>
      </w:r>
      <w:r w:rsidRPr="0056063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є</w:t>
      </w:r>
      <w:r w:rsidRPr="00560633">
        <w:rPr>
          <w:rFonts w:ascii="Times New Roman" w:eastAsiaTheme="minorEastAsia" w:hAnsi="Times New Roman" w:cs="Times New Roman"/>
          <w:sz w:val="28"/>
          <w:szCs w:val="28"/>
          <w:lang w:val="uk-UA"/>
        </w:rPr>
        <w:t xml:space="preserve">, якщо </w:t>
      </w:r>
      <w:r>
        <w:rPr>
          <w:rFonts w:ascii="Times New Roman" w:eastAsiaTheme="minorEastAsia" w:hAnsi="Times New Roman" w:cs="Times New Roman"/>
          <w:sz w:val="28"/>
          <w:szCs w:val="28"/>
          <w:lang w:val="uk-UA"/>
        </w:rPr>
        <w:t xml:space="preserve">існує функція </w:t>
      </w:r>
      <m:oMath>
        <m:r>
          <w:rPr>
            <w:rFonts w:ascii="Cambria Math" w:eastAsiaTheme="minorEastAsia" w:hAnsi="Cambria Math" w:cs="Times New Roman"/>
            <w:sz w:val="28"/>
            <w:szCs w:val="28"/>
            <w:lang w:val="uk-UA"/>
          </w:rPr>
          <m:t>fϵ</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1</m:t>
            </m:r>
          </m:sub>
        </m:sSub>
      </m:oMath>
      <w:r w:rsidRPr="00560633">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така, що коефіцієнти ряду (1.1) обчислюються за формулами Фур</w:t>
      </w:r>
      <w:r w:rsidRPr="0056063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є:</w:t>
      </w:r>
      <w:r w:rsidRPr="00560633">
        <w:rPr>
          <w:rFonts w:ascii="Times New Roman" w:eastAsiaTheme="minorEastAsia" w:hAnsi="Times New Roman" w:cs="Times New Roman"/>
          <w:sz w:val="28"/>
          <w:szCs w:val="28"/>
          <w:lang w:val="uk-UA"/>
        </w:rPr>
        <w:t xml:space="preserve"> </w:t>
      </w:r>
    </w:p>
    <w:p w:rsidR="00560633" w:rsidRPr="00690E8E" w:rsidRDefault="007A3DD2" w:rsidP="00A06A78">
      <w:pPr>
        <w:spacing w:after="0"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π</m:t>
              </m:r>
            </m:den>
          </m:f>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2π</m:t>
              </m:r>
            </m:sup>
            <m:e>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ktdt,   k=0,1,2,…,</m:t>
                  </m:r>
                </m:e>
              </m:func>
            </m:e>
          </m:nary>
        </m:oMath>
      </m:oMathPara>
    </w:p>
    <w:p w:rsidR="00690E8E" w:rsidRPr="00520DE8" w:rsidRDefault="007A3DD2" w:rsidP="00A06A78">
      <w:pPr>
        <w:spacing w:after="0"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π</m:t>
              </m:r>
            </m:den>
          </m:f>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2π</m:t>
              </m:r>
            </m:sup>
            <m:e>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kt</m:t>
                  </m:r>
                </m:e>
              </m:func>
              <m:r>
                <w:rPr>
                  <w:rFonts w:ascii="Cambria Math" w:eastAsiaTheme="minorEastAsia" w:hAnsi="Cambria Math" w:cs="Times New Roman"/>
                  <w:sz w:val="28"/>
                  <w:szCs w:val="28"/>
                  <w:lang w:val="uk-UA"/>
                </w:rPr>
                <m:t>dt,   k=1,2,….</m:t>
              </m:r>
            </m:e>
          </m:nary>
        </m:oMath>
      </m:oMathPara>
    </w:p>
    <w:p w:rsidR="00520DE8" w:rsidRDefault="00520DE8" w:rsidP="00A06A78">
      <w:pPr>
        <w:spacing w:after="0" w:line="360" w:lineRule="auto"/>
        <w:ind w:firstLine="708"/>
        <w:jc w:val="both"/>
        <w:rPr>
          <w:rFonts w:ascii="Times New Roman" w:eastAsiaTheme="minorEastAsia" w:hAnsi="Times New Roman" w:cs="Times New Roman"/>
          <w:sz w:val="28"/>
          <w:szCs w:val="28"/>
        </w:rPr>
      </w:pPr>
      <w:proofErr w:type="spellStart"/>
      <w:r w:rsidRPr="00525B45">
        <w:rPr>
          <w:rFonts w:ascii="Times New Roman" w:hAnsi="Times New Roman" w:cs="Times New Roman"/>
          <w:sz w:val="28"/>
          <w:szCs w:val="28"/>
        </w:rPr>
        <w:t>Важливою</w:t>
      </w:r>
      <w:proofErr w:type="spellEnd"/>
      <w:r w:rsidRPr="00525B45">
        <w:rPr>
          <w:rFonts w:ascii="Times New Roman" w:hAnsi="Times New Roman" w:cs="Times New Roman"/>
          <w:sz w:val="28"/>
          <w:szCs w:val="28"/>
        </w:rPr>
        <w:t xml:space="preserve">, але складною задачею </w:t>
      </w:r>
      <w:proofErr w:type="spellStart"/>
      <w:r w:rsidRPr="00525B45">
        <w:rPr>
          <w:rFonts w:ascii="Times New Roman" w:hAnsi="Times New Roman" w:cs="Times New Roman"/>
          <w:sz w:val="28"/>
          <w:szCs w:val="28"/>
        </w:rPr>
        <w:t>теорії</w:t>
      </w:r>
      <w:proofErr w:type="spellEnd"/>
      <w:r w:rsidRPr="00525B45">
        <w:rPr>
          <w:rFonts w:ascii="Times New Roman" w:hAnsi="Times New Roman" w:cs="Times New Roman"/>
          <w:sz w:val="28"/>
          <w:szCs w:val="28"/>
        </w:rPr>
        <w:t xml:space="preserve"> </w:t>
      </w:r>
      <w:proofErr w:type="spellStart"/>
      <w:r w:rsidRPr="00525B45">
        <w:rPr>
          <w:rFonts w:ascii="Times New Roman" w:hAnsi="Times New Roman" w:cs="Times New Roman"/>
          <w:sz w:val="28"/>
          <w:szCs w:val="28"/>
        </w:rPr>
        <w:t>тригонометричних</w:t>
      </w:r>
      <w:proofErr w:type="spellEnd"/>
      <w:r w:rsidRPr="00525B45">
        <w:rPr>
          <w:rFonts w:ascii="Times New Roman" w:hAnsi="Times New Roman" w:cs="Times New Roman"/>
          <w:sz w:val="28"/>
          <w:szCs w:val="28"/>
        </w:rPr>
        <w:t xml:space="preserve"> </w:t>
      </w:r>
      <w:proofErr w:type="spellStart"/>
      <w:r w:rsidRPr="00525B45">
        <w:rPr>
          <w:rFonts w:ascii="Times New Roman" w:hAnsi="Times New Roman" w:cs="Times New Roman"/>
          <w:sz w:val="28"/>
          <w:szCs w:val="28"/>
        </w:rPr>
        <w:t>рядів</w:t>
      </w:r>
      <w:proofErr w:type="spellEnd"/>
      <w:r w:rsidRPr="00525B45">
        <w:rPr>
          <w:rFonts w:ascii="Times New Roman" w:hAnsi="Times New Roman" w:cs="Times New Roman"/>
          <w:sz w:val="28"/>
          <w:szCs w:val="28"/>
        </w:rPr>
        <w:t xml:space="preserve"> є задача про </w:t>
      </w:r>
      <w:proofErr w:type="spellStart"/>
      <w:r w:rsidRPr="00525B45">
        <w:rPr>
          <w:rFonts w:ascii="Times New Roman" w:hAnsi="Times New Roman" w:cs="Times New Roman"/>
          <w:sz w:val="28"/>
          <w:szCs w:val="28"/>
        </w:rPr>
        <w:t>знаходження</w:t>
      </w:r>
      <w:proofErr w:type="spellEnd"/>
      <w:r w:rsidRPr="00525B45">
        <w:rPr>
          <w:rFonts w:ascii="Times New Roman" w:hAnsi="Times New Roman" w:cs="Times New Roman"/>
          <w:sz w:val="28"/>
          <w:szCs w:val="28"/>
        </w:rPr>
        <w:t xml:space="preserve"> умов на </w:t>
      </w:r>
      <w:proofErr w:type="spellStart"/>
      <w:proofErr w:type="gramStart"/>
      <w:r w:rsidRPr="00525B45">
        <w:rPr>
          <w:rFonts w:ascii="Times New Roman" w:hAnsi="Times New Roman" w:cs="Times New Roman"/>
          <w:sz w:val="28"/>
          <w:szCs w:val="28"/>
        </w:rPr>
        <w:t>коефіцієнти</w:t>
      </w:r>
      <w:proofErr w:type="spellEnd"/>
      <w:r w:rsidRPr="00525B45">
        <w:rPr>
          <w:rFonts w:ascii="Times New Roman"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=1,2,…</m:t>
        </m:r>
      </m:oMath>
      <w:r w:rsidRPr="00525B45">
        <w:rPr>
          <w:rFonts w:ascii="Times New Roman" w:eastAsiaTheme="minorEastAsia" w:hAnsi="Times New Roman" w:cs="Times New Roman"/>
          <w:sz w:val="28"/>
          <w:szCs w:val="28"/>
        </w:rPr>
        <w:t xml:space="preserve"> </w:t>
      </w:r>
      <w:r w:rsidRPr="00525B45">
        <w:rPr>
          <w:rFonts w:ascii="Times New Roman" w:hAnsi="Times New Roman" w:cs="Times New Roman"/>
          <w:sz w:val="28"/>
          <w:szCs w:val="28"/>
        </w:rPr>
        <w:t>ряду</w:t>
      </w:r>
      <w:proofErr w:type="gramEnd"/>
      <w:r w:rsidRPr="00525B45">
        <w:rPr>
          <w:rFonts w:ascii="Times New Roman" w:hAnsi="Times New Roman" w:cs="Times New Roman"/>
          <w:sz w:val="28"/>
          <w:szCs w:val="28"/>
        </w:rPr>
        <w:t xml:space="preserve"> (1.1) при </w:t>
      </w:r>
      <w:proofErr w:type="spellStart"/>
      <w:r w:rsidRPr="00525B45">
        <w:rPr>
          <w:rFonts w:ascii="Times New Roman" w:hAnsi="Times New Roman" w:cs="Times New Roman"/>
          <w:sz w:val="28"/>
          <w:szCs w:val="28"/>
        </w:rPr>
        <w:t>виконанні</w:t>
      </w:r>
      <w:proofErr w:type="spellEnd"/>
      <w:r w:rsidRPr="00525B45">
        <w:rPr>
          <w:rFonts w:ascii="Times New Roman" w:hAnsi="Times New Roman" w:cs="Times New Roman"/>
          <w:sz w:val="28"/>
          <w:szCs w:val="28"/>
        </w:rPr>
        <w:t xml:space="preserve"> </w:t>
      </w:r>
      <w:proofErr w:type="spellStart"/>
      <w:r w:rsidRPr="00525B45">
        <w:rPr>
          <w:rFonts w:ascii="Times New Roman" w:hAnsi="Times New Roman" w:cs="Times New Roman"/>
          <w:sz w:val="28"/>
          <w:szCs w:val="28"/>
        </w:rPr>
        <w:t>яких</w:t>
      </w:r>
      <w:proofErr w:type="spellEnd"/>
      <w:r w:rsidRPr="00525B45">
        <w:rPr>
          <w:rFonts w:ascii="Times New Roman" w:hAnsi="Times New Roman" w:cs="Times New Roman"/>
          <w:sz w:val="28"/>
          <w:szCs w:val="28"/>
        </w:rPr>
        <w:t xml:space="preserve"> </w:t>
      </w:r>
      <w:proofErr w:type="spellStart"/>
      <w:r w:rsidRPr="00525B45">
        <w:rPr>
          <w:rFonts w:ascii="Times New Roman" w:hAnsi="Times New Roman" w:cs="Times New Roman"/>
          <w:sz w:val="28"/>
          <w:szCs w:val="28"/>
        </w:rPr>
        <w:t>даний</w:t>
      </w:r>
      <w:proofErr w:type="spellEnd"/>
      <w:r w:rsidRPr="00525B45">
        <w:rPr>
          <w:rFonts w:ascii="Times New Roman" w:hAnsi="Times New Roman" w:cs="Times New Roman"/>
          <w:sz w:val="28"/>
          <w:szCs w:val="28"/>
        </w:rPr>
        <w:t xml:space="preserve"> </w:t>
      </w:r>
      <w:proofErr w:type="spellStart"/>
      <w:r w:rsidRPr="00525B45">
        <w:rPr>
          <w:rFonts w:ascii="Times New Roman" w:hAnsi="Times New Roman" w:cs="Times New Roman"/>
          <w:sz w:val="28"/>
          <w:szCs w:val="28"/>
        </w:rPr>
        <w:t>тригонометричний</w:t>
      </w:r>
      <w:proofErr w:type="spellEnd"/>
      <w:r w:rsidRPr="00525B45">
        <w:rPr>
          <w:rFonts w:ascii="Times New Roman" w:hAnsi="Times New Roman" w:cs="Times New Roman"/>
          <w:sz w:val="28"/>
          <w:szCs w:val="28"/>
        </w:rPr>
        <w:t xml:space="preserve"> ряд буде ряд</w:t>
      </w:r>
      <w:r>
        <w:rPr>
          <w:rFonts w:ascii="Times New Roman" w:hAnsi="Times New Roman" w:cs="Times New Roman"/>
          <w:sz w:val="28"/>
          <w:szCs w:val="28"/>
        </w:rPr>
        <w:t xml:space="preserve">ом </w:t>
      </w:r>
      <w:proofErr w:type="spellStart"/>
      <w:r>
        <w:rPr>
          <w:rFonts w:ascii="Times New Roman" w:hAnsi="Times New Roman" w:cs="Times New Roman"/>
          <w:sz w:val="28"/>
          <w:szCs w:val="28"/>
        </w:rPr>
        <w:t>Фур’є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функції</w:t>
      </w:r>
      <w:proofErr w:type="spellEnd"/>
      <w:r>
        <w:rPr>
          <w:rFonts w:ascii="Times New Roman" w:hAnsi="Times New Roman" w:cs="Times New Roman"/>
          <w:sz w:val="28"/>
          <w:szCs w:val="28"/>
        </w:rPr>
        <w:t xml:space="preserve"> з простору </w:t>
      </w:r>
      <m:oMath>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oMath>
    </w:p>
    <w:p w:rsidR="00CB282E" w:rsidRDefault="00CB282E"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 розв’язуванні лінійних рівнянь другого і вищих порядків з граничними умовами методом Фур’є розв’язки одержують, як правило, у вигляді тригонометричних рядів. Причому невідомо до якого простору належить сума цього ряду. </w:t>
      </w:r>
    </w:p>
    <w:p w:rsidR="00CB282E" w:rsidRDefault="00CB282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подальшому будемо використовувати такі означення і позначення.</w:t>
      </w:r>
    </w:p>
    <w:p w:rsidR="00CB282E" w:rsidRDefault="00CB282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Послідовність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oMath>
      <w:r w:rsidRPr="002D577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називається:</w:t>
      </w:r>
    </w:p>
    <w:p w:rsidR="00CB282E" w:rsidRDefault="00CB282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1) нуль-послідовністю, якщо</w:t>
      </w:r>
    </w:p>
    <w:p w:rsidR="00CB282E" w:rsidRPr="00E9698C" w:rsidRDefault="00CB282E" w:rsidP="00A06A78">
      <w:pPr>
        <w:spacing w:after="0" w:line="360" w:lineRule="auto"/>
        <w:jc w:val="both"/>
        <w:rPr>
          <w:rFonts w:ascii="Times New Roman" w:eastAsiaTheme="minorEastAsia" w:hAnsi="Times New Roman" w:cs="Times New Roman"/>
          <w:sz w:val="28"/>
          <w:szCs w:val="28"/>
          <w:lang w:val="uk-UA"/>
        </w:rPr>
      </w:pPr>
      <w:r w:rsidRPr="00E9698C">
        <w:rPr>
          <w:rFonts w:ascii="Times New Roman" w:eastAsiaTheme="minorEastAsia" w:hAnsi="Times New Roman" w:cs="Times New Roman"/>
          <w:sz w:val="28"/>
          <w:szCs w:val="28"/>
          <w:lang w:val="uk-UA"/>
        </w:rPr>
        <w:t xml:space="preserve">                                                      </w:t>
      </w:r>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m:t>
                </m:r>
              </m:lim>
            </m:limLow>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e>
        </m:func>
        <m:r>
          <w:rPr>
            <w:rFonts w:ascii="Cambria Math" w:eastAsiaTheme="minorEastAsia" w:hAnsi="Cambria Math" w:cs="Times New Roman"/>
            <w:sz w:val="28"/>
            <w:szCs w:val="28"/>
            <w:lang w:val="uk-UA"/>
          </w:rPr>
          <m:t>;</m:t>
        </m:r>
      </m:oMath>
      <w:r w:rsidRPr="00E9698C">
        <w:rPr>
          <w:rFonts w:ascii="Times New Roman" w:eastAsiaTheme="minorEastAsia" w:hAnsi="Times New Roman" w:cs="Times New Roman"/>
          <w:sz w:val="28"/>
          <w:szCs w:val="28"/>
          <w:lang w:val="uk-UA"/>
        </w:rPr>
        <w:t xml:space="preserve">                                              (1.4)</w:t>
      </w:r>
    </w:p>
    <w:p w:rsidR="00CB282E" w:rsidRDefault="00CB282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Pr="00E9698C">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 xml:space="preserve"> послідовністю обмеженої варіації, якщо </w:t>
      </w:r>
    </w:p>
    <w:p w:rsidR="00CB282E" w:rsidRPr="00E9698C" w:rsidRDefault="00CB282E"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&lt;∞</m:t>
              </m:r>
            </m:e>
          </m:nary>
          <m:r>
            <w:rPr>
              <w:rFonts w:ascii="Cambria Math" w:eastAsiaTheme="minorEastAsia" w:hAnsi="Cambria Math" w:cs="Times New Roman"/>
              <w:sz w:val="28"/>
              <w:szCs w:val="28"/>
              <w:lang w:val="uk-UA"/>
            </w:rPr>
            <m:t>;                                                  (1.5)</m:t>
          </m:r>
        </m:oMath>
      </m:oMathPara>
    </w:p>
    <w:p w:rsidR="00CB282E" w:rsidRPr="00D02ECE" w:rsidRDefault="00CB282E" w:rsidP="00A06A78">
      <w:pPr>
        <w:spacing w:after="0" w:line="360" w:lineRule="auto"/>
        <w:jc w:val="both"/>
        <w:rPr>
          <w:rFonts w:ascii="Times New Roman" w:eastAsiaTheme="minorEastAsia" w:hAnsi="Times New Roman" w:cs="Times New Roman"/>
          <w:sz w:val="28"/>
          <w:szCs w:val="28"/>
          <w:lang w:val="uk-UA"/>
        </w:rPr>
      </w:pPr>
      <w:r w:rsidRPr="00E9698C">
        <w:rPr>
          <w:rFonts w:ascii="Times New Roman" w:eastAsiaTheme="minorEastAsia" w:hAnsi="Times New Roman" w:cs="Times New Roman"/>
          <w:sz w:val="28"/>
          <w:szCs w:val="28"/>
          <w:lang w:val="uk-UA"/>
        </w:rPr>
        <w:tab/>
      </w:r>
      <w:r w:rsidRPr="002D5770">
        <w:rPr>
          <w:rFonts w:ascii="Times New Roman" w:eastAsiaTheme="minorEastAsia" w:hAnsi="Times New Roman" w:cs="Times New Roman"/>
          <w:sz w:val="28"/>
          <w:szCs w:val="28"/>
        </w:rPr>
        <w:t xml:space="preserve">3) </w:t>
      </w:r>
      <w:r>
        <w:rPr>
          <w:rFonts w:ascii="Times New Roman" w:eastAsiaTheme="minorEastAsia" w:hAnsi="Times New Roman" w:cs="Times New Roman"/>
          <w:sz w:val="28"/>
          <w:szCs w:val="28"/>
          <w:lang w:val="uk-UA"/>
        </w:rPr>
        <w:t xml:space="preserve">випуклою, якщо </w:t>
      </w:r>
    </w:p>
    <w:p w:rsidR="00CB282E" w:rsidRPr="001134D5" w:rsidRDefault="007A3DD2" w:rsidP="00A06A78">
      <w:pPr>
        <w:spacing w:after="0" w:line="360" w:lineRule="auto"/>
        <w:jc w:val="both"/>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≥0,</m:t>
          </m:r>
        </m:oMath>
      </m:oMathPara>
    </w:p>
    <w:p w:rsidR="003A4B97" w:rsidRPr="003A4B97" w:rsidRDefault="00CB282E" w:rsidP="00A06A78">
      <w:pPr>
        <w:spacing w:after="0" w:line="360" w:lineRule="auto"/>
        <w:jc w:val="both"/>
        <w:rPr>
          <w:rFonts w:ascii="Times New Roman" w:eastAsiaTheme="minorEastAsia" w:hAnsi="Times New Roman" w:cs="Times New Roman"/>
          <w:sz w:val="28"/>
          <w:szCs w:val="28"/>
          <w:lang w:val="uk-UA"/>
        </w:rPr>
      </w:pPr>
      <m:oMathPara>
        <m:oMathParaPr>
          <m:jc m:val="left"/>
        </m:oMathParaPr>
        <m:oMath>
          <m:r>
            <w:rPr>
              <w:rFonts w:ascii="Cambria Math" w:eastAsiaTheme="minorEastAsia" w:hAnsi="Cambria Math" w:cs="Times New Roman"/>
              <w:sz w:val="28"/>
              <w:szCs w:val="28"/>
              <w:lang w:val="uk-UA"/>
            </w:rPr>
            <m:t xml:space="preserve"> де</m:t>
          </m:r>
        </m:oMath>
      </m:oMathPara>
    </w:p>
    <w:p w:rsidR="00CB282E" w:rsidRPr="00B40685" w:rsidRDefault="00CB282E"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 xml:space="preserve"> ∀ k=0,1,2…;</m:t>
          </m:r>
        </m:oMath>
      </m:oMathPara>
    </w:p>
    <w:p w:rsidR="00CB282E" w:rsidRDefault="00CB282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en-US"/>
        </w:rPr>
        <w:t xml:space="preserve">4) </w:t>
      </w:r>
      <w:proofErr w:type="spellStart"/>
      <w:proofErr w:type="gramStart"/>
      <w:r>
        <w:rPr>
          <w:rFonts w:ascii="Times New Roman" w:eastAsiaTheme="minorEastAsia" w:hAnsi="Times New Roman" w:cs="Times New Roman"/>
          <w:sz w:val="28"/>
          <w:szCs w:val="28"/>
          <w:lang w:val="uk-UA"/>
        </w:rPr>
        <w:t>квазівипуклою</w:t>
      </w:r>
      <w:proofErr w:type="spellEnd"/>
      <w:proofErr w:type="gramEnd"/>
      <w:r>
        <w:rPr>
          <w:rFonts w:ascii="Times New Roman" w:eastAsiaTheme="minorEastAsia" w:hAnsi="Times New Roman" w:cs="Times New Roman"/>
          <w:sz w:val="28"/>
          <w:szCs w:val="28"/>
          <w:lang w:val="uk-UA"/>
        </w:rPr>
        <w:t>, якщо</w:t>
      </w:r>
    </w:p>
    <w:p w:rsidR="00CB282E" w:rsidRPr="00E9698C" w:rsidRDefault="007A3DD2" w:rsidP="00A06A78">
      <w:pPr>
        <w:spacing w:after="0" w:line="360" w:lineRule="auto"/>
        <w:jc w:val="both"/>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&lt;∞.</m:t>
              </m:r>
            </m:e>
          </m:nary>
        </m:oMath>
      </m:oMathPara>
    </w:p>
    <w:p w:rsidR="003A4B97" w:rsidRDefault="00CB282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ab/>
      </w:r>
      <w:r>
        <w:rPr>
          <w:rFonts w:ascii="Times New Roman" w:eastAsiaTheme="minorEastAsia" w:hAnsi="Times New Roman" w:cs="Times New Roman"/>
          <w:sz w:val="28"/>
          <w:szCs w:val="28"/>
          <w:lang w:val="uk-UA"/>
        </w:rPr>
        <w:t xml:space="preserve">Для зручності множини послідовностей 1)-4) будемо позначати відповідно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BV, Y, K.</m:t>
        </m:r>
      </m:oMath>
      <w:r w:rsidRPr="00602F33">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Для нуль-послідовностей, які монотонно прямують до нуля, тобто якщо</w:t>
      </w:r>
    </w:p>
    <w:p w:rsidR="003A4B97" w:rsidRPr="003A4B97" w:rsidRDefault="007A3DD2" w:rsidP="003A4B97">
      <w:pPr>
        <w:spacing w:after="0" w:line="360" w:lineRule="auto"/>
        <w:jc w:val="center"/>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oMath>
      </m:oMathPara>
    </w:p>
    <w:p w:rsidR="003A4B97" w:rsidRPr="003A4B97" w:rsidRDefault="00CB282E" w:rsidP="00A06A78">
      <w:pPr>
        <w:spacing w:after="0" w:line="360" w:lineRule="auto"/>
        <w:jc w:val="both"/>
        <w:rPr>
          <w:rFonts w:ascii="Times New Roman" w:eastAsiaTheme="minorEastAsia" w:hAnsi="Times New Roman" w:cs="Times New Roman"/>
          <w:sz w:val="28"/>
          <w:szCs w:val="28"/>
          <w:lang w:val="uk-UA"/>
        </w:rPr>
      </w:pPr>
      <m:oMathPara>
        <m:oMathParaPr>
          <m:jc m:val="left"/>
        </m:oMathParaPr>
        <m:oMath>
          <m:r>
            <w:rPr>
              <w:rFonts w:ascii="Cambria Math" w:eastAsiaTheme="minorEastAsia" w:hAnsi="Cambria Math" w:cs="Times New Roman"/>
              <w:sz w:val="28"/>
              <w:szCs w:val="28"/>
              <w:lang w:val="uk-UA"/>
            </w:rPr>
            <w:lastRenderedPageBreak/>
            <m:t xml:space="preserve"> і</m:t>
          </m:r>
        </m:oMath>
      </m:oMathPara>
    </w:p>
    <w:p w:rsidR="003A4B97" w:rsidRDefault="007A3DD2" w:rsidP="00A06A78">
      <w:pPr>
        <w:spacing w:after="0"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 xml:space="preserve">  ∀ k=0,1,2,…,</m:t>
          </m:r>
        </m:oMath>
      </m:oMathPara>
    </w:p>
    <w:p w:rsidR="00CB282E" w:rsidRDefault="00CB282E" w:rsidP="00A06A78">
      <w:pPr>
        <w:spacing w:after="0" w:line="360" w:lineRule="auto"/>
        <w:jc w:val="both"/>
        <w:rPr>
          <w:rFonts w:ascii="Times New Roman" w:eastAsiaTheme="minorEastAsia" w:hAnsi="Times New Roman" w:cs="Times New Roman"/>
          <w:sz w:val="28"/>
          <w:szCs w:val="28"/>
          <w:lang w:val="uk-UA"/>
        </w:rPr>
      </w:pPr>
      <w:r w:rsidRPr="00602F33">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будемо використовувати позначення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w:r>
        <w:rPr>
          <w:rFonts w:ascii="Times New Roman" w:eastAsiaTheme="minorEastAsia" w:hAnsi="Times New Roman" w:cs="Times New Roman"/>
          <w:sz w:val="28"/>
          <w:szCs w:val="28"/>
          <w:lang w:val="uk-UA"/>
        </w:rPr>
        <w:t xml:space="preserve"> </w:t>
      </w: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765BEB" w:rsidRDefault="00765BEB" w:rsidP="00A06A78">
      <w:pPr>
        <w:spacing w:after="0" w:line="360" w:lineRule="auto"/>
        <w:jc w:val="both"/>
        <w:rPr>
          <w:rFonts w:ascii="Times New Roman" w:eastAsiaTheme="minorEastAsia" w:hAnsi="Times New Roman" w:cs="Times New Roman"/>
          <w:b/>
          <w:sz w:val="28"/>
          <w:szCs w:val="28"/>
          <w:lang w:val="uk-UA"/>
        </w:rPr>
      </w:pPr>
    </w:p>
    <w:p w:rsidR="001E5E51" w:rsidRDefault="001E5E51" w:rsidP="00A06A78">
      <w:pPr>
        <w:spacing w:after="0" w:line="360" w:lineRule="auto"/>
        <w:jc w:val="both"/>
        <w:rPr>
          <w:rFonts w:ascii="Times New Roman" w:eastAsiaTheme="minorEastAsia" w:hAnsi="Times New Roman" w:cs="Times New Roman"/>
          <w:b/>
          <w:sz w:val="28"/>
          <w:szCs w:val="28"/>
          <w:lang w:val="uk-UA"/>
        </w:rPr>
      </w:pPr>
    </w:p>
    <w:p w:rsidR="001E5E51" w:rsidRDefault="001E5E51" w:rsidP="00A06A78">
      <w:pPr>
        <w:spacing w:after="0" w:line="360" w:lineRule="auto"/>
        <w:jc w:val="both"/>
        <w:rPr>
          <w:rFonts w:ascii="Times New Roman" w:eastAsiaTheme="minorEastAsia" w:hAnsi="Times New Roman" w:cs="Times New Roman"/>
          <w:b/>
          <w:sz w:val="28"/>
          <w:szCs w:val="28"/>
          <w:lang w:val="uk-UA"/>
        </w:rPr>
      </w:pPr>
    </w:p>
    <w:p w:rsidR="001E5E51" w:rsidRDefault="001E5E51" w:rsidP="00A06A78">
      <w:pPr>
        <w:spacing w:after="0" w:line="360" w:lineRule="auto"/>
        <w:jc w:val="both"/>
        <w:rPr>
          <w:rFonts w:ascii="Times New Roman" w:eastAsiaTheme="minorEastAsia" w:hAnsi="Times New Roman" w:cs="Times New Roman"/>
          <w:b/>
          <w:sz w:val="28"/>
          <w:szCs w:val="28"/>
          <w:lang w:val="uk-UA"/>
        </w:rPr>
      </w:pPr>
    </w:p>
    <w:p w:rsidR="001E5E51" w:rsidRDefault="001E5E51" w:rsidP="00A06A78">
      <w:pPr>
        <w:spacing w:after="0" w:line="360" w:lineRule="auto"/>
        <w:jc w:val="both"/>
        <w:rPr>
          <w:rFonts w:ascii="Times New Roman" w:eastAsiaTheme="minorEastAsia" w:hAnsi="Times New Roman" w:cs="Times New Roman"/>
          <w:b/>
          <w:sz w:val="28"/>
          <w:szCs w:val="28"/>
          <w:lang w:val="uk-UA"/>
        </w:rPr>
      </w:pPr>
    </w:p>
    <w:p w:rsidR="0035146A" w:rsidRPr="0035146A" w:rsidRDefault="0035146A" w:rsidP="00A06A78">
      <w:pPr>
        <w:spacing w:after="0" w:line="360" w:lineRule="auto"/>
        <w:jc w:val="both"/>
        <w:rPr>
          <w:rFonts w:ascii="Times New Roman" w:eastAsiaTheme="minorEastAsia" w:hAnsi="Times New Roman" w:cs="Times New Roman"/>
          <w:b/>
          <w:sz w:val="28"/>
          <w:szCs w:val="28"/>
          <w:lang w:val="uk-UA"/>
        </w:rPr>
      </w:pPr>
      <w:r w:rsidRPr="0035146A">
        <w:rPr>
          <w:rFonts w:ascii="Times New Roman" w:eastAsiaTheme="minorEastAsia" w:hAnsi="Times New Roman" w:cs="Times New Roman"/>
          <w:b/>
          <w:sz w:val="28"/>
          <w:szCs w:val="28"/>
          <w:lang w:val="uk-UA"/>
        </w:rPr>
        <w:lastRenderedPageBreak/>
        <w:t>1.2</w:t>
      </w:r>
      <w:r>
        <w:rPr>
          <w:rFonts w:ascii="Times New Roman" w:eastAsiaTheme="minorEastAsia" w:hAnsi="Times New Roman" w:cs="Times New Roman"/>
          <w:b/>
          <w:sz w:val="28"/>
          <w:szCs w:val="28"/>
          <w:lang w:val="uk-UA"/>
        </w:rPr>
        <w:t>.</w:t>
      </w:r>
      <w:r w:rsidRPr="0035146A">
        <w:rPr>
          <w:rFonts w:ascii="Times New Roman" w:eastAsiaTheme="minorEastAsia" w:hAnsi="Times New Roman" w:cs="Times New Roman"/>
          <w:b/>
          <w:sz w:val="28"/>
          <w:szCs w:val="28"/>
          <w:lang w:val="uk-UA"/>
        </w:rPr>
        <w:tab/>
      </w:r>
      <w:r w:rsidR="0075288B" w:rsidRPr="0035146A">
        <w:rPr>
          <w:rFonts w:ascii="Times New Roman" w:eastAsiaTheme="minorEastAsia" w:hAnsi="Times New Roman" w:cs="Times New Roman"/>
          <w:b/>
          <w:sz w:val="28"/>
          <w:szCs w:val="28"/>
          <w:lang w:val="uk-UA"/>
        </w:rPr>
        <w:t xml:space="preserve">Класичні теореми, що забезпечують збіжність </w:t>
      </w:r>
      <w:r w:rsidRPr="0035146A">
        <w:rPr>
          <w:rFonts w:ascii="Times New Roman" w:eastAsiaTheme="minorEastAsia" w:hAnsi="Times New Roman" w:cs="Times New Roman"/>
          <w:b/>
          <w:sz w:val="28"/>
          <w:szCs w:val="28"/>
          <w:lang w:val="uk-UA"/>
        </w:rPr>
        <w:t xml:space="preserve">тригонометричних рядів і умови </w:t>
      </w:r>
      <w:proofErr w:type="spellStart"/>
      <w:r w:rsidRPr="0035146A">
        <w:rPr>
          <w:rFonts w:ascii="Times New Roman" w:eastAsiaTheme="minorEastAsia" w:hAnsi="Times New Roman" w:cs="Times New Roman"/>
          <w:b/>
          <w:sz w:val="28"/>
          <w:szCs w:val="28"/>
          <w:lang w:val="uk-UA"/>
        </w:rPr>
        <w:t>інтегровності</w:t>
      </w:r>
      <w:proofErr w:type="spellEnd"/>
      <w:r w:rsidRPr="0035146A">
        <w:rPr>
          <w:rFonts w:ascii="Times New Roman" w:eastAsiaTheme="minorEastAsia" w:hAnsi="Times New Roman" w:cs="Times New Roman"/>
          <w:b/>
          <w:sz w:val="28"/>
          <w:szCs w:val="28"/>
          <w:lang w:val="uk-UA"/>
        </w:rPr>
        <w:t xml:space="preserve"> дійсних тригонометричних рядів. </w:t>
      </w:r>
    </w:p>
    <w:p w:rsidR="00DF31E5" w:rsidRDefault="00DF31E5"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Одним із </w:t>
      </w:r>
      <w:proofErr w:type="spellStart"/>
      <w:r>
        <w:rPr>
          <w:rFonts w:ascii="Times New Roman" w:eastAsiaTheme="minorEastAsia" w:hAnsi="Times New Roman" w:cs="Times New Roman"/>
          <w:sz w:val="28"/>
          <w:szCs w:val="28"/>
          <w:lang w:val="uk-UA"/>
        </w:rPr>
        <w:t>першихі</w:t>
      </w:r>
      <w:proofErr w:type="spellEnd"/>
      <w:r>
        <w:rPr>
          <w:rFonts w:ascii="Times New Roman" w:eastAsiaTheme="minorEastAsia" w:hAnsi="Times New Roman" w:cs="Times New Roman"/>
          <w:sz w:val="28"/>
          <w:szCs w:val="28"/>
          <w:lang w:val="uk-UA"/>
        </w:rPr>
        <w:t xml:space="preserve"> важливих результатів є Теорема </w:t>
      </w:r>
      <w:proofErr w:type="spellStart"/>
      <w:r>
        <w:rPr>
          <w:rFonts w:ascii="Times New Roman" w:eastAsiaTheme="minorEastAsia" w:hAnsi="Times New Roman" w:cs="Times New Roman"/>
          <w:sz w:val="28"/>
          <w:szCs w:val="28"/>
          <w:lang w:val="uk-UA"/>
        </w:rPr>
        <w:t>Рісса</w:t>
      </w:r>
      <w:proofErr w:type="spellEnd"/>
      <w:r>
        <w:rPr>
          <w:rFonts w:ascii="Times New Roman" w:eastAsiaTheme="minorEastAsia" w:hAnsi="Times New Roman" w:cs="Times New Roman"/>
          <w:sz w:val="28"/>
          <w:szCs w:val="28"/>
          <w:lang w:val="uk-UA"/>
        </w:rPr>
        <w:t xml:space="preserve">-Фішера, яка дозволяє </w:t>
      </w:r>
      <w:proofErr w:type="spellStart"/>
      <w:r>
        <w:rPr>
          <w:rFonts w:ascii="Times New Roman" w:eastAsiaTheme="minorEastAsia" w:hAnsi="Times New Roman" w:cs="Times New Roman"/>
          <w:sz w:val="28"/>
          <w:szCs w:val="28"/>
          <w:lang w:val="uk-UA"/>
        </w:rPr>
        <w:t>встановит</w:t>
      </w:r>
      <w:proofErr w:type="spellEnd"/>
      <w:r>
        <w:rPr>
          <w:rFonts w:ascii="Times New Roman" w:eastAsiaTheme="minorEastAsia" w:hAnsi="Times New Roman" w:cs="Times New Roman"/>
          <w:sz w:val="28"/>
          <w:szCs w:val="28"/>
          <w:lang w:val="uk-UA"/>
        </w:rPr>
        <w:t xml:space="preserve">, чи належить функція, що  сумою тригонометричного ряду, до простору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p>
    <w:p w:rsidR="0098456D" w:rsidRPr="007A3DD2" w:rsidRDefault="0098456D" w:rsidP="00A06A78">
      <w:pPr>
        <w:spacing w:after="0" w:line="360" w:lineRule="auto"/>
        <w:jc w:val="both"/>
        <w:rPr>
          <w:rFonts w:ascii="Times New Roman" w:eastAsiaTheme="minorEastAsia" w:hAnsi="Times New Roman" w:cs="Times New Roman"/>
          <w:b/>
          <w:sz w:val="28"/>
          <w:szCs w:val="28"/>
          <w:lang w:val="en-US"/>
        </w:rPr>
      </w:pPr>
      <w:r w:rsidRPr="000B16A3">
        <w:rPr>
          <w:rFonts w:ascii="Times New Roman" w:eastAsiaTheme="minorEastAsia" w:hAnsi="Times New Roman" w:cs="Times New Roman"/>
          <w:b/>
          <w:sz w:val="28"/>
          <w:szCs w:val="28"/>
          <w:lang w:val="uk-UA"/>
        </w:rPr>
        <w:t xml:space="preserve">Теорема </w:t>
      </w:r>
      <w:proofErr w:type="spellStart"/>
      <w:r w:rsidRPr="000B16A3">
        <w:rPr>
          <w:rFonts w:ascii="Times New Roman" w:eastAsiaTheme="minorEastAsia" w:hAnsi="Times New Roman" w:cs="Times New Roman"/>
          <w:b/>
          <w:sz w:val="28"/>
          <w:szCs w:val="28"/>
          <w:lang w:val="uk-UA"/>
        </w:rPr>
        <w:t>Рісса</w:t>
      </w:r>
      <w:proofErr w:type="spellEnd"/>
      <w:r w:rsidRPr="000B16A3">
        <w:rPr>
          <w:rFonts w:ascii="Times New Roman" w:eastAsiaTheme="minorEastAsia" w:hAnsi="Times New Roman" w:cs="Times New Roman"/>
          <w:b/>
          <w:sz w:val="28"/>
          <w:szCs w:val="28"/>
          <w:lang w:val="uk-UA"/>
        </w:rPr>
        <w:t>-Фішера</w:t>
      </w:r>
      <w:r w:rsidR="007A3DD2">
        <w:rPr>
          <w:rFonts w:ascii="Times New Roman" w:eastAsiaTheme="minorEastAsia" w:hAnsi="Times New Roman" w:cs="Times New Roman"/>
          <w:b/>
          <w:sz w:val="28"/>
          <w:szCs w:val="28"/>
          <w:lang w:val="en-US"/>
        </w:rPr>
        <w:t xml:space="preserve"> [</w:t>
      </w:r>
      <w:r w:rsidR="00680EED">
        <w:rPr>
          <w:rFonts w:ascii="Times New Roman" w:eastAsiaTheme="minorEastAsia" w:hAnsi="Times New Roman" w:cs="Times New Roman"/>
          <w:b/>
          <w:sz w:val="28"/>
          <w:szCs w:val="28"/>
        </w:rPr>
        <w:t>1</w:t>
      </w:r>
      <w:r w:rsidR="007A3DD2">
        <w:rPr>
          <w:rFonts w:ascii="Times New Roman" w:eastAsiaTheme="minorEastAsia" w:hAnsi="Times New Roman" w:cs="Times New Roman"/>
          <w:b/>
          <w:sz w:val="28"/>
          <w:szCs w:val="28"/>
          <w:lang w:val="en-US"/>
        </w:rPr>
        <w:t>]</w:t>
      </w:r>
    </w:p>
    <w:p w:rsidR="00062772" w:rsidRDefault="0098456D"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Якщо </w:t>
      </w:r>
    </w:p>
    <w:p w:rsidR="00D02ECE" w:rsidRPr="00D02ECE"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color w:val="000000" w:themeColor="text1"/>
                  <w:sz w:val="28"/>
                  <w:szCs w:val="28"/>
                  <w:lang w:val="uk-UA"/>
                </w:rPr>
              </m:ctrlPr>
            </m:naryPr>
            <m:sub>
              <m:r>
                <w:rPr>
                  <w:rFonts w:ascii="Cambria Math" w:eastAsiaTheme="minorEastAsia" w:hAnsi="Cambria Math" w:cs="Times New Roman"/>
                  <w:color w:val="000000" w:themeColor="text1"/>
                  <w:sz w:val="28"/>
                  <w:szCs w:val="28"/>
                  <w:lang w:val="en-US"/>
                </w:rPr>
                <m:t>k</m:t>
              </m:r>
              <m:r>
                <w:rPr>
                  <w:rFonts w:ascii="Cambria Math" w:eastAsiaTheme="minorEastAsia" w:hAnsi="Cambria Math" w:cs="Times New Roman"/>
                  <w:color w:val="000000" w:themeColor="text1"/>
                  <w:sz w:val="28"/>
                  <w:szCs w:val="28"/>
                </w:rPr>
                <m:t>=1</m:t>
              </m:r>
            </m:sub>
            <m:sup>
              <m:r>
                <w:rPr>
                  <w:rFonts w:ascii="Cambria Math" w:eastAsiaTheme="minorEastAsia" w:hAnsi="Cambria Math" w:cs="Times New Roman"/>
                  <w:color w:val="000000" w:themeColor="text1"/>
                  <w:sz w:val="28"/>
                  <w:szCs w:val="28"/>
                  <w:lang w:val="uk-UA"/>
                </w:rPr>
                <m:t>∞</m:t>
              </m:r>
            </m:sup>
            <m:e>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a</m:t>
                      </m:r>
                    </m:e>
                    <m:sup>
                      <m:r>
                        <w:rPr>
                          <w:rFonts w:ascii="Cambria Math" w:eastAsiaTheme="minorEastAsia" w:hAnsi="Cambria Math" w:cs="Times New Roman"/>
                          <w:color w:val="000000" w:themeColor="text1"/>
                          <w:sz w:val="28"/>
                          <w:szCs w:val="28"/>
                          <w:lang w:val="uk-UA"/>
                        </w:rPr>
                        <m:t>2</m:t>
                      </m:r>
                    </m:sup>
                  </m:sSup>
                </m:e>
                <m:sub>
                  <m:r>
                    <w:rPr>
                      <w:rFonts w:ascii="Cambria Math" w:eastAsiaTheme="minorEastAsia" w:hAnsi="Cambria Math" w:cs="Times New Roman"/>
                      <w:color w:val="000000" w:themeColor="text1"/>
                      <w:sz w:val="28"/>
                      <w:szCs w:val="28"/>
                      <w:lang w:val="uk-UA"/>
                    </w:rPr>
                    <m:t>k</m:t>
                  </m:r>
                </m:sub>
              </m:sSub>
            </m:e>
          </m:nary>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e>
            <m:sub>
              <m:r>
                <w:rPr>
                  <w:rFonts w:ascii="Cambria Math" w:eastAsiaTheme="minorEastAsia" w:hAnsi="Cambria Math" w:cs="Times New Roman"/>
                  <w:color w:val="000000" w:themeColor="text1"/>
                  <w:sz w:val="28"/>
                  <w:szCs w:val="28"/>
                  <w:lang w:val="uk-UA"/>
                </w:rPr>
                <m:t>k</m:t>
              </m:r>
            </m:sub>
          </m:sSub>
          <m:r>
            <w:rPr>
              <w:rFonts w:ascii="Cambria Math" w:eastAsiaTheme="minorEastAsia" w:hAnsi="Cambria Math" w:cs="Times New Roman"/>
              <w:color w:val="000000" w:themeColor="text1"/>
              <w:sz w:val="28"/>
              <w:szCs w:val="28"/>
              <w:lang w:val="uk-UA"/>
            </w:rPr>
            <m:t>)&lt;∞</m:t>
          </m:r>
        </m:oMath>
      </m:oMathPara>
    </w:p>
    <w:p w:rsidR="0098456D" w:rsidRPr="00FF49B4" w:rsidRDefault="00FF49B4"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 xml:space="preserve"> – </w:t>
      </w:r>
      <w:proofErr w:type="gramStart"/>
      <w:r w:rsidR="0098456D" w:rsidRPr="00FF49B4">
        <w:rPr>
          <w:rFonts w:ascii="Times New Roman" w:eastAsiaTheme="minorEastAsia" w:hAnsi="Times New Roman" w:cs="Times New Roman"/>
          <w:sz w:val="28"/>
          <w:szCs w:val="28"/>
          <w:lang w:val="uk-UA"/>
        </w:rPr>
        <w:t>збігається</w:t>
      </w:r>
      <w:proofErr w:type="gramEnd"/>
      <w:r w:rsidR="0098456D" w:rsidRPr="00FF49B4">
        <w:rPr>
          <w:rFonts w:ascii="Times New Roman" w:eastAsiaTheme="minorEastAsia" w:hAnsi="Times New Roman" w:cs="Times New Roman"/>
          <w:sz w:val="28"/>
          <w:szCs w:val="28"/>
          <w:lang w:val="uk-UA"/>
        </w:rPr>
        <w:t>, то</w:t>
      </w:r>
    </w:p>
    <w:p w:rsidR="00D02ECE" w:rsidRPr="00D02ECE" w:rsidRDefault="007A3DD2" w:rsidP="00A06A78">
      <w:pPr>
        <w:spacing w:after="0" w:line="360" w:lineRule="auto"/>
        <w:jc w:val="both"/>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0</m:t>
                  </m:r>
                </m:sub>
              </m:sSub>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 xml:space="preserve">kx) </m:t>
                      </m:r>
                    </m:e>
                  </m:func>
                </m:e>
              </m:func>
            </m:e>
          </m:nary>
        </m:oMath>
      </m:oMathPara>
    </w:p>
    <w:p w:rsidR="00D02ECE" w:rsidRPr="00D02ECE" w:rsidRDefault="00731D0F"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є </w:t>
      </w:r>
      <w:r w:rsidR="0098456D">
        <w:rPr>
          <w:rFonts w:ascii="Times New Roman" w:eastAsiaTheme="minorEastAsia" w:hAnsi="Times New Roman" w:cs="Times New Roman"/>
          <w:sz w:val="28"/>
          <w:szCs w:val="28"/>
          <w:lang w:val="uk-UA"/>
        </w:rPr>
        <w:t>ряд</w:t>
      </w:r>
      <w:r>
        <w:rPr>
          <w:rFonts w:ascii="Times New Roman" w:eastAsiaTheme="minorEastAsia" w:hAnsi="Times New Roman" w:cs="Times New Roman"/>
          <w:sz w:val="28"/>
          <w:szCs w:val="28"/>
          <w:lang w:val="uk-UA"/>
        </w:rPr>
        <w:t>ом</w:t>
      </w:r>
      <w:r w:rsidR="0098456D">
        <w:rPr>
          <w:rFonts w:ascii="Times New Roman" w:eastAsiaTheme="minorEastAsia" w:hAnsi="Times New Roman" w:cs="Times New Roman"/>
          <w:sz w:val="28"/>
          <w:szCs w:val="28"/>
          <w:lang w:val="uk-UA"/>
        </w:rPr>
        <w:t xml:space="preserve"> Фур’є функції </w:t>
      </w:r>
      <m:oMath>
        <m:r>
          <w:rPr>
            <w:rFonts w:ascii="Cambria Math" w:eastAsiaTheme="minorEastAsia" w:hAnsi="Cambria Math" w:cs="Times New Roman"/>
            <w:sz w:val="28"/>
            <w:szCs w:val="28"/>
            <w:lang w:val="uk-UA"/>
          </w:rPr>
          <m:t>fϵ</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2</m:t>
            </m:r>
          </m:sub>
        </m:sSub>
      </m:oMath>
      <w:r w:rsidR="0098456D" w:rsidRPr="0098456D">
        <w:rPr>
          <w:rFonts w:ascii="Times New Roman" w:eastAsiaTheme="minorEastAsia" w:hAnsi="Times New Roman" w:cs="Times New Roman"/>
          <w:sz w:val="28"/>
          <w:szCs w:val="28"/>
          <w:lang w:val="uk-UA"/>
        </w:rPr>
        <w:t xml:space="preserve"> </w:t>
      </w:r>
      <w:r w:rsidR="0098456D">
        <w:rPr>
          <w:rFonts w:ascii="Times New Roman" w:eastAsiaTheme="minorEastAsia" w:hAnsi="Times New Roman" w:cs="Times New Roman"/>
          <w:sz w:val="28"/>
          <w:szCs w:val="28"/>
          <w:lang w:val="uk-UA"/>
        </w:rPr>
        <w:t xml:space="preserve">і має місце </w:t>
      </w:r>
      <w:r>
        <w:rPr>
          <w:rFonts w:ascii="Times New Roman" w:eastAsiaTheme="minorEastAsia" w:hAnsi="Times New Roman" w:cs="Times New Roman"/>
          <w:sz w:val="28"/>
          <w:szCs w:val="28"/>
          <w:lang w:val="uk-UA"/>
        </w:rPr>
        <w:t>рівність</w:t>
      </w:r>
    </w:p>
    <w:p w:rsidR="0098456D" w:rsidRPr="00D02ECE"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limLoc m:val="undOvr"/>
              <m:ctrlPr>
                <w:rPr>
                  <w:rFonts w:ascii="Cambria Math" w:eastAsiaTheme="minorEastAsia" w:hAnsi="Cambria Math" w:cs="Times New Roman"/>
                  <w:i/>
                  <w:color w:val="000000" w:themeColor="text1"/>
                  <w:sz w:val="28"/>
                  <w:szCs w:val="28"/>
                  <w:lang w:val="uk-UA"/>
                </w:rPr>
              </m:ctrlPr>
            </m:naryPr>
            <m:sub>
              <m:r>
                <w:rPr>
                  <w:rFonts w:ascii="Cambria Math" w:eastAsiaTheme="minorEastAsia" w:hAnsi="Cambria Math" w:cs="Times New Roman"/>
                  <w:color w:val="000000" w:themeColor="text1"/>
                  <w:sz w:val="28"/>
                  <w:szCs w:val="28"/>
                  <w:lang w:val="uk-UA"/>
                </w:rPr>
                <m:t>0</m:t>
              </m:r>
            </m:sub>
            <m:sup>
              <m:r>
                <w:rPr>
                  <w:rFonts w:ascii="Cambria Math" w:eastAsiaTheme="minorEastAsia" w:hAnsi="Cambria Math" w:cs="Times New Roman"/>
                  <w:color w:val="000000" w:themeColor="text1"/>
                  <w:sz w:val="28"/>
                  <w:szCs w:val="28"/>
                  <w:lang w:val="uk-UA"/>
                </w:rPr>
                <m:t>2π</m:t>
              </m:r>
            </m:sup>
            <m:e>
              <m:eqArr>
                <m:eqArrPr>
                  <m:ctrlPr>
                    <w:rPr>
                      <w:rFonts w:ascii="Cambria Math" w:eastAsiaTheme="minorEastAsia" w:hAnsi="Cambria Math" w:cs="Times New Roman"/>
                      <w:i/>
                      <w:color w:val="000000" w:themeColor="text1"/>
                      <w:sz w:val="28"/>
                      <w:szCs w:val="28"/>
                      <w:lang w:val="uk-UA"/>
                    </w:rPr>
                  </m:ctrlPr>
                </m:eqArrPr>
                <m:e>
                  <m:eqArr>
                    <m:eqArrPr>
                      <m:ctrlPr>
                        <w:rPr>
                          <w:rFonts w:ascii="Cambria Math" w:eastAsiaTheme="minorEastAsia" w:hAnsi="Cambria Math" w:cs="Times New Roman"/>
                          <w:i/>
                          <w:color w:val="000000" w:themeColor="text1"/>
                          <w:sz w:val="28"/>
                          <w:szCs w:val="28"/>
                          <w:lang w:val="uk-UA"/>
                        </w:rPr>
                      </m:ctrlPr>
                    </m:eqArrPr>
                    <m:e>
                      <m:sSup>
                        <m:sSupPr>
                          <m:ctrlPr>
                            <w:rPr>
                              <w:rFonts w:ascii="Cambria Math" w:eastAsiaTheme="minorEastAsia" w:hAnsi="Cambria Math" w:cs="Times New Roman"/>
                              <w:i/>
                              <w:color w:val="000000" w:themeColor="text1"/>
                              <w:sz w:val="28"/>
                              <w:szCs w:val="28"/>
                              <w:lang w:val="uk-UA"/>
                            </w:rPr>
                          </m:ctrlPr>
                        </m:sSupPr>
                        <m:e>
                          <m:d>
                            <m:dPr>
                              <m:begChr m:val="|"/>
                              <m:endChr m:val="|"/>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f</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dx=</m:t>
                      </m:r>
                      <m:f>
                        <m:fPr>
                          <m:ctrlPr>
                            <w:rPr>
                              <w:rFonts w:ascii="Cambria Math" w:eastAsiaTheme="minorEastAsia" w:hAnsi="Cambria Math" w:cs="Times New Roman"/>
                              <w:i/>
                              <w:color w:val="000000" w:themeColor="text1"/>
                              <w:sz w:val="28"/>
                              <w:szCs w:val="28"/>
                              <w:lang w:val="uk-UA"/>
                            </w:rPr>
                          </m:ctrlPr>
                        </m:fPr>
                        <m:num>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m:t>
                      </m:r>
                      <m:nary>
                        <m:naryPr>
                          <m:chr m:val="∑"/>
                          <m:limLoc m:val="undOvr"/>
                          <m:ctrlPr>
                            <w:rPr>
                              <w:rFonts w:ascii="Cambria Math" w:eastAsiaTheme="minorEastAsia" w:hAnsi="Cambria Math" w:cs="Times New Roman"/>
                              <w:i/>
                              <w:color w:val="000000" w:themeColor="text1"/>
                              <w:sz w:val="28"/>
                              <w:szCs w:val="28"/>
                              <w:lang w:val="uk-UA"/>
                            </w:rPr>
                          </m:ctrlPr>
                        </m:naryPr>
                        <m:sub>
                          <m:r>
                            <w:rPr>
                              <w:rFonts w:ascii="Cambria Math" w:eastAsiaTheme="minorEastAsia" w:hAnsi="Cambria Math" w:cs="Times New Roman"/>
                              <w:color w:val="000000" w:themeColor="text1"/>
                              <w:sz w:val="28"/>
                              <w:szCs w:val="28"/>
                              <w:lang w:val="uk-UA"/>
                            </w:rPr>
                            <m:t>k=1</m:t>
                          </m:r>
                        </m:sub>
                        <m:sup>
                          <m:r>
                            <w:rPr>
                              <w:rFonts w:ascii="Cambria Math" w:eastAsiaTheme="minorEastAsia" w:hAnsi="Cambria Math" w:cs="Times New Roman"/>
                              <w:color w:val="000000" w:themeColor="text1"/>
                              <w:sz w:val="28"/>
                              <w:szCs w:val="28"/>
                              <w:lang w:val="uk-UA"/>
                            </w:rPr>
                            <m:t>∞</m:t>
                          </m:r>
                        </m:sup>
                        <m:e>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k</m:t>
                                  </m:r>
                                </m:sub>
                              </m:sSub>
                            </m:e>
                            <m:sup>
                              <m:r>
                                <w:rPr>
                                  <w:rFonts w:ascii="Cambria Math" w:eastAsiaTheme="minorEastAsia" w:hAnsi="Cambria Math" w:cs="Times New Roman"/>
                                  <w:color w:val="000000" w:themeColor="text1"/>
                                  <w:sz w:val="28"/>
                                  <w:szCs w:val="28"/>
                                  <w:lang w:val="uk-UA"/>
                                </w:rPr>
                                <m:t>2</m:t>
                              </m:r>
                            </m:sup>
                          </m:sSup>
                        </m:e>
                      </m:nary>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k</m:t>
                              </m:r>
                            </m:sub>
                          </m:sSub>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eqArr>
                </m:e>
              </m:eqArr>
            </m:e>
          </m:nary>
        </m:oMath>
      </m:oMathPara>
    </w:p>
    <w:p w:rsidR="001134D5" w:rsidRDefault="0098456D" w:rsidP="00A06A78">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Таким чином, для того, щоб ряд (1.1) був рядом Фур’є функції </w:t>
      </w:r>
      <m:oMath>
        <m:r>
          <w:rPr>
            <w:rFonts w:ascii="Cambria Math" w:eastAsiaTheme="minorEastAsia" w:hAnsi="Cambria Math" w:cs="Times New Roman"/>
            <w:color w:val="000000" w:themeColor="text1"/>
            <w:sz w:val="28"/>
            <w:szCs w:val="28"/>
            <w:lang w:val="en-US"/>
          </w:rPr>
          <m:t>f</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ϵ</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L</m:t>
            </m:r>
          </m:e>
          <m:sub>
            <m:r>
              <w:rPr>
                <w:rFonts w:ascii="Cambria Math" w:eastAsiaTheme="minorEastAsia" w:hAnsi="Cambria Math" w:cs="Times New Roman"/>
                <w:color w:val="000000" w:themeColor="text1"/>
                <w:sz w:val="28"/>
                <w:szCs w:val="28"/>
                <w:lang w:val="uk-UA"/>
              </w:rPr>
              <m:t>2</m:t>
            </m:r>
          </m:sub>
        </m:sSub>
      </m:oMath>
      <w:r w:rsidR="0070254C" w:rsidRPr="008002B4">
        <w:rPr>
          <w:rFonts w:ascii="Times New Roman" w:eastAsiaTheme="minorEastAsia" w:hAnsi="Times New Roman" w:cs="Times New Roman"/>
          <w:color w:val="000000" w:themeColor="text1"/>
          <w:sz w:val="28"/>
          <w:szCs w:val="28"/>
          <w:lang w:val="uk-UA"/>
        </w:rPr>
        <w:t xml:space="preserve"> </w:t>
      </w:r>
      <w:r w:rsidR="0070254C">
        <w:rPr>
          <w:rFonts w:ascii="Times New Roman" w:eastAsiaTheme="minorEastAsia" w:hAnsi="Times New Roman" w:cs="Times New Roman"/>
          <w:color w:val="000000" w:themeColor="text1"/>
          <w:sz w:val="28"/>
          <w:szCs w:val="28"/>
          <w:lang w:val="uk-UA"/>
        </w:rPr>
        <w:t>необхідно і достатньо, щоб виконувалась нерівність</w:t>
      </w:r>
    </w:p>
    <w:p w:rsidR="001134D5" w:rsidRPr="001134D5" w:rsidRDefault="007A3DD2" w:rsidP="00A06A78">
      <w:pPr>
        <w:spacing w:after="0" w:line="360" w:lineRule="auto"/>
        <w:jc w:val="both"/>
        <w:rPr>
          <w:rFonts w:ascii="Times New Roman" w:eastAsiaTheme="minorEastAsia" w:hAnsi="Times New Roman" w:cs="Times New Roman"/>
          <w:color w:val="000000" w:themeColor="text1"/>
          <w:sz w:val="28"/>
          <w:szCs w:val="28"/>
          <w:lang w:val="uk-UA"/>
        </w:rPr>
      </w:pPr>
      <m:oMathPara>
        <m:oMath>
          <m:nary>
            <m:naryPr>
              <m:chr m:val="∑"/>
              <m:limLoc m:val="undOvr"/>
              <m:ctrlPr>
                <w:rPr>
                  <w:rFonts w:ascii="Cambria Math" w:eastAsiaTheme="minorEastAsia" w:hAnsi="Cambria Math" w:cs="Times New Roman"/>
                  <w:i/>
                  <w:color w:val="000000" w:themeColor="text1"/>
                  <w:sz w:val="28"/>
                  <w:szCs w:val="28"/>
                  <w:lang w:val="uk-UA"/>
                </w:rPr>
              </m:ctrlPr>
            </m:naryPr>
            <m:sub>
              <m:r>
                <w:rPr>
                  <w:rFonts w:ascii="Cambria Math" w:eastAsiaTheme="minorEastAsia" w:hAnsi="Cambria Math" w:cs="Times New Roman"/>
                  <w:color w:val="000000" w:themeColor="text1"/>
                  <w:sz w:val="28"/>
                  <w:szCs w:val="28"/>
                  <w:lang w:val="en-US"/>
                </w:rPr>
                <m:t>k</m:t>
              </m:r>
              <m:r>
                <w:rPr>
                  <w:rFonts w:ascii="Cambria Math" w:eastAsiaTheme="minorEastAsia" w:hAnsi="Cambria Math" w:cs="Times New Roman"/>
                  <w:color w:val="000000" w:themeColor="text1"/>
                  <w:sz w:val="28"/>
                  <w:szCs w:val="28"/>
                  <w:lang w:val="uk-UA"/>
                </w:rPr>
                <m:t>=1</m:t>
              </m:r>
            </m:sub>
            <m:sup>
              <m:r>
                <w:rPr>
                  <w:rFonts w:ascii="Cambria Math" w:eastAsiaTheme="minorEastAsia" w:hAnsi="Cambria Math" w:cs="Times New Roman"/>
                  <w:color w:val="000000" w:themeColor="text1"/>
                  <w:sz w:val="28"/>
                  <w:szCs w:val="28"/>
                  <w:lang w:val="uk-UA"/>
                </w:rPr>
                <m:t>∞</m:t>
              </m:r>
            </m:sup>
            <m:e>
              <m:d>
                <m:dPr>
                  <m:ctrlPr>
                    <w:rPr>
                      <w:rFonts w:ascii="Cambria Math" w:eastAsiaTheme="minorEastAsia" w:hAnsi="Cambria Math" w:cs="Times New Roman"/>
                      <w:i/>
                      <w:color w:val="000000" w:themeColor="text1"/>
                      <w:sz w:val="28"/>
                      <w:szCs w:val="28"/>
                      <w:lang w:val="uk-UA"/>
                    </w:rPr>
                  </m:ctrlPr>
                </m:dPr>
                <m:e>
                  <m:sSub>
                    <m:sSubPr>
                      <m:ctrlPr>
                        <w:rPr>
                          <w:rFonts w:ascii="Cambria Math" w:eastAsiaTheme="minorEastAsia" w:hAnsi="Cambria Math" w:cs="Times New Roman"/>
                          <w:i/>
                          <w:color w:val="000000" w:themeColor="text1"/>
                          <w:sz w:val="28"/>
                          <w:szCs w:val="28"/>
                          <w:lang w:val="uk-UA"/>
                        </w:rPr>
                      </m:ctrlPr>
                    </m:sSub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e>
                    <m:sub>
                      <m:r>
                        <w:rPr>
                          <w:rFonts w:ascii="Cambria Math" w:eastAsiaTheme="minorEastAsia" w:hAnsi="Cambria Math" w:cs="Times New Roman"/>
                          <w:color w:val="000000" w:themeColor="text1"/>
                          <w:sz w:val="28"/>
                          <w:szCs w:val="28"/>
                          <w:lang w:val="uk-UA"/>
                        </w:rPr>
                        <m:t>k</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e>
                    <m:sub>
                      <m:r>
                        <w:rPr>
                          <w:rFonts w:ascii="Cambria Math" w:eastAsiaTheme="minorEastAsia" w:hAnsi="Cambria Math" w:cs="Times New Roman"/>
                          <w:color w:val="000000" w:themeColor="text1"/>
                          <w:sz w:val="28"/>
                          <w:szCs w:val="28"/>
                          <w:lang w:val="uk-UA"/>
                        </w:rPr>
                        <m:t>k</m:t>
                      </m:r>
                    </m:sub>
                  </m:sSub>
                </m:e>
              </m:d>
              <m:r>
                <w:rPr>
                  <w:rFonts w:ascii="Cambria Math" w:eastAsiaTheme="minorEastAsia" w:hAnsi="Cambria Math" w:cs="Times New Roman"/>
                  <w:color w:val="000000" w:themeColor="text1"/>
                  <w:sz w:val="28"/>
                  <w:szCs w:val="28"/>
                  <w:lang w:val="uk-UA"/>
                </w:rPr>
                <m:t>&lt;∞.</m:t>
              </m:r>
            </m:e>
          </m:nary>
        </m:oMath>
      </m:oMathPara>
    </w:p>
    <w:p w:rsidR="0070254C" w:rsidRPr="001134D5" w:rsidRDefault="00F039C3" w:rsidP="00A06A78">
      <w:pPr>
        <w:spacing w:after="0" w:line="360" w:lineRule="auto"/>
        <w:jc w:val="both"/>
        <w:rPr>
          <w:rFonts w:ascii="Times New Roman" w:eastAsiaTheme="minorEastAsia" w:hAnsi="Times New Roman" w:cs="Times New Roman"/>
          <w:color w:val="000000" w:themeColor="text1"/>
          <w:sz w:val="28"/>
          <w:szCs w:val="28"/>
          <w:lang w:val="uk-UA"/>
        </w:rPr>
      </w:pPr>
      <w:r w:rsidRPr="008002B4">
        <w:rPr>
          <w:rFonts w:ascii="Times New Roman" w:eastAsiaTheme="minorEastAsia" w:hAnsi="Times New Roman" w:cs="Times New Roman"/>
          <w:color w:val="000000" w:themeColor="text1"/>
          <w:sz w:val="28"/>
          <w:szCs w:val="28"/>
          <w:lang w:val="uk-UA"/>
        </w:rPr>
        <w:t xml:space="preserve"> </w:t>
      </w:r>
      <w:r w:rsidR="008002B4">
        <w:rPr>
          <w:rFonts w:ascii="Times New Roman" w:eastAsiaTheme="minorEastAsia" w:hAnsi="Times New Roman" w:cs="Times New Roman"/>
          <w:color w:val="000000" w:themeColor="text1"/>
          <w:sz w:val="28"/>
          <w:szCs w:val="28"/>
          <w:lang w:val="uk-UA"/>
        </w:rPr>
        <w:t xml:space="preserve">Саме це робить теорему </w:t>
      </w:r>
      <w:proofErr w:type="spellStart"/>
      <w:r w:rsidR="008002B4">
        <w:rPr>
          <w:rFonts w:ascii="Times New Roman" w:eastAsiaTheme="minorEastAsia" w:hAnsi="Times New Roman" w:cs="Times New Roman"/>
          <w:color w:val="000000" w:themeColor="text1"/>
          <w:sz w:val="28"/>
          <w:szCs w:val="28"/>
          <w:lang w:val="uk-UA"/>
        </w:rPr>
        <w:t>Рісса</w:t>
      </w:r>
      <w:proofErr w:type="spellEnd"/>
      <w:r w:rsidR="008002B4">
        <w:rPr>
          <w:rFonts w:ascii="Times New Roman" w:eastAsiaTheme="minorEastAsia" w:hAnsi="Times New Roman" w:cs="Times New Roman"/>
          <w:color w:val="000000" w:themeColor="text1"/>
          <w:sz w:val="28"/>
          <w:szCs w:val="28"/>
          <w:lang w:val="uk-UA"/>
        </w:rPr>
        <w:t xml:space="preserve">-Фішера настільки важливим фактом теорії тригонометричних рядів. Природньо запитати: чи не можна довести що-небудь таке ж просте і для класів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L</m:t>
            </m:r>
          </m:e>
          <m:sub>
            <m:r>
              <w:rPr>
                <w:rFonts w:ascii="Cambria Math" w:eastAsiaTheme="minorEastAsia" w:hAnsi="Cambria Math" w:cs="Times New Roman"/>
                <w:color w:val="000000" w:themeColor="text1"/>
                <w:sz w:val="28"/>
                <w:szCs w:val="28"/>
                <w:lang w:val="uk-UA"/>
              </w:rPr>
              <m:t>p</m:t>
            </m:r>
          </m:sub>
        </m:sSub>
        <m:r>
          <w:rPr>
            <w:rFonts w:ascii="Cambria Math" w:eastAsiaTheme="minorEastAsia" w:hAnsi="Cambria Math" w:cs="Times New Roman"/>
            <w:color w:val="000000" w:themeColor="text1"/>
            <w:sz w:val="28"/>
            <w:szCs w:val="28"/>
            <w:lang w:val="uk-UA"/>
          </w:rPr>
          <m:t xml:space="preserve">,  </m:t>
        </m:r>
      </m:oMath>
      <w:r w:rsidR="00844C65">
        <w:rPr>
          <w:rFonts w:ascii="Times New Roman" w:eastAsiaTheme="minorEastAsia" w:hAnsi="Times New Roman" w:cs="Times New Roman"/>
          <w:color w:val="000000" w:themeColor="text1"/>
          <w:sz w:val="28"/>
          <w:szCs w:val="28"/>
          <w:lang w:val="uk-UA"/>
        </w:rPr>
        <w:t xml:space="preserve">з </w:t>
      </w:r>
      <m:oMath>
        <m:r>
          <w:rPr>
            <w:rFonts w:ascii="Cambria Math" w:eastAsiaTheme="minorEastAsia" w:hAnsi="Cambria Math" w:cs="Times New Roman"/>
            <w:color w:val="000000" w:themeColor="text1"/>
            <w:sz w:val="28"/>
            <w:szCs w:val="28"/>
            <w:lang w:val="uk-UA"/>
          </w:rPr>
          <m:t>p≠2.</m:t>
        </m:r>
      </m:oMath>
      <w:r w:rsidR="008002B4">
        <w:rPr>
          <w:rFonts w:ascii="Times New Roman" w:eastAsiaTheme="minorEastAsia" w:hAnsi="Times New Roman" w:cs="Times New Roman"/>
          <w:color w:val="000000" w:themeColor="text1"/>
          <w:sz w:val="28"/>
          <w:szCs w:val="28"/>
          <w:lang w:val="uk-UA"/>
        </w:rPr>
        <w:t xml:space="preserve"> </w:t>
      </w:r>
    </w:p>
    <w:p w:rsidR="001134D5" w:rsidRPr="001134D5" w:rsidRDefault="00D37020"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ab/>
        <w:t>Надалі замість ряду</w:t>
      </w:r>
      <w:r w:rsidR="002F05EC" w:rsidRPr="002F05EC">
        <w:rPr>
          <w:rFonts w:ascii="Times New Roman" w:eastAsiaTheme="minorEastAsia" w:hAnsi="Times New Roman" w:cs="Times New Roman"/>
          <w:sz w:val="28"/>
          <w:szCs w:val="28"/>
        </w:rPr>
        <w:t xml:space="preserve"> </w:t>
      </w:r>
    </w:p>
    <w:p w:rsidR="001134D5" w:rsidRDefault="007A3DD2" w:rsidP="00A06A78">
      <w:pPr>
        <w:spacing w:after="0" w:line="360" w:lineRule="auto"/>
        <w:jc w:val="both"/>
        <w:rPr>
          <w:rFonts w:ascii="Times New Roman" w:eastAsiaTheme="minorEastAsia" w:hAnsi="Times New Roman" w:cs="Times New Roman"/>
          <w:sz w:val="28"/>
          <w:szCs w:val="28"/>
          <w:lang w:val="uk-UA"/>
        </w:rPr>
      </w:pPr>
      <m:oMathPara>
        <m:oMath>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m:t>
                  </m:r>
                  <m:r>
                    <w:rPr>
                      <w:rFonts w:ascii="Cambria Math" w:hAnsi="Cambria Math" w:cs="Times New Roman"/>
                      <w:sz w:val="28"/>
                      <w:szCs w:val="28"/>
                      <w:lang w:val="en-US"/>
                    </w:rPr>
                    <m:t>a</m:t>
                  </m:r>
                </m:e>
                <m:sub>
                  <m:r>
                    <w:rPr>
                      <w:rFonts w:ascii="Cambria Math" w:hAnsi="Cambria Math" w:cs="Times New Roman"/>
                      <w:sz w:val="28"/>
                      <w:szCs w:val="28"/>
                      <w:lang w:val="uk-UA"/>
                    </w:rPr>
                    <m:t>0</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kx</m:t>
                      </m:r>
                    </m:e>
                  </m:fun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hAnsi="Cambria Math" w:cs="Times New Roman"/>
                          <w:sz w:val="28"/>
                          <w:szCs w:val="28"/>
                          <w:lang w:val="uk-UA"/>
                        </w:rPr>
                        <m:t>kx</m:t>
                      </m:r>
                    </m:e>
                  </m:func>
                </m:e>
              </m:d>
              <m:r>
                <w:rPr>
                  <w:rFonts w:ascii="Cambria Math" w:hAnsi="Cambria Math" w:cs="Times New Roman"/>
                  <w:sz w:val="28"/>
                  <w:szCs w:val="28"/>
                  <w:lang w:val="uk-UA"/>
                </w:rPr>
                <m:t>,</m:t>
              </m:r>
            </m:e>
          </m:nary>
        </m:oMath>
      </m:oMathPara>
    </w:p>
    <w:p w:rsidR="00FA6FC0" w:rsidRDefault="00D3702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будемо розглядати окремо два ряди </w:t>
      </w:r>
      <w:r w:rsidR="00014F22">
        <w:rPr>
          <w:rFonts w:ascii="Times New Roman" w:eastAsiaTheme="minorEastAsia" w:hAnsi="Times New Roman" w:cs="Times New Roman"/>
          <w:sz w:val="28"/>
          <w:szCs w:val="28"/>
          <w:lang w:val="uk-UA"/>
        </w:rPr>
        <w:t xml:space="preserve"> </w:t>
      </w:r>
    </w:p>
    <w:p w:rsidR="00FA6FC0" w:rsidRPr="00FE6992" w:rsidRDefault="00D02ECE" w:rsidP="00A06A78">
      <w:pPr>
        <w:spacing w:after="0" w:line="360" w:lineRule="auto"/>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0</m:t>
                  </m:r>
                </m:sub>
              </m:sSub>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e>
              </m:func>
            </m:e>
          </m:nary>
          <m:r>
            <w:rPr>
              <w:rFonts w:ascii="Cambria Math" w:eastAsiaTheme="minorEastAsia" w:hAnsi="Cambria Math" w:cs="Times New Roman"/>
              <w:sz w:val="28"/>
              <w:szCs w:val="28"/>
              <w:lang w:val="uk-UA"/>
            </w:rPr>
            <m:t xml:space="preserve">                                            (1.2)</m:t>
          </m:r>
        </m:oMath>
      </m:oMathPara>
    </w:p>
    <w:p w:rsidR="00406427" w:rsidRPr="00D02ECE" w:rsidRDefault="00D02ECE" w:rsidP="00A06A78">
      <w:pPr>
        <w:spacing w:after="0"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lang w:val="en-US"/>
            </w:rPr>
            <w:lastRenderedPageBreak/>
            <m:t xml:space="preserve">                                                        </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m:t>
                  </m:r>
                </m:sub>
              </m:sSub>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sin</m:t>
                  </m:r>
                </m:fName>
                <m:e>
                  <m:r>
                    <w:rPr>
                      <w:rFonts w:ascii="Cambria Math" w:eastAsiaTheme="minorEastAsia" w:hAnsi="Cambria Math" w:cs="Times New Roman"/>
                      <w:sz w:val="28"/>
                      <w:szCs w:val="28"/>
                      <w:lang w:val="en-US"/>
                    </w:rPr>
                    <m:t>kx</m:t>
                  </m:r>
                  <m:r>
                    <w:rPr>
                      <w:rFonts w:ascii="Cambria Math" w:eastAsiaTheme="minorEastAsia" w:hAnsi="Cambria Math" w:cs="Times New Roman"/>
                      <w:sz w:val="28"/>
                      <w:szCs w:val="28"/>
                    </w:rPr>
                    <m:t>,                                               (1.3)</m:t>
                  </m:r>
                </m:e>
              </m:func>
              <m:r>
                <w:rPr>
                  <w:rFonts w:ascii="Cambria Math" w:eastAsiaTheme="minorEastAsia" w:hAnsi="Cambria Math" w:cs="Times New Roman"/>
                  <w:sz w:val="28"/>
                  <w:szCs w:val="28"/>
                  <w:lang w:val="en-US"/>
                </w:rPr>
                <m:t xml:space="preserve"> </m:t>
              </m:r>
            </m:e>
          </m:nary>
        </m:oMath>
      </m:oMathPara>
    </w:p>
    <w:p w:rsidR="002F05EC" w:rsidRPr="002F05EC" w:rsidRDefault="00FA6FC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=0,1,2,…-</m:t>
        </m:r>
      </m:oMath>
      <w:r w:rsidR="00FE6992">
        <w:rPr>
          <w:rFonts w:ascii="Times New Roman" w:eastAsiaTheme="minorEastAsia" w:hAnsi="Times New Roman" w:cs="Times New Roman"/>
          <w:sz w:val="28"/>
          <w:szCs w:val="28"/>
          <w:lang w:val="uk-UA"/>
        </w:rPr>
        <w:t>дійсні числа, які досліджують окремо, оскільки умови інтегровності рядів (1.2) і (1.3) різні.</w:t>
      </w:r>
      <w:r w:rsidR="002F05EC" w:rsidRPr="002F05EC">
        <w:rPr>
          <w:rFonts w:ascii="Times New Roman" w:eastAsiaTheme="minorEastAsia" w:hAnsi="Times New Roman" w:cs="Times New Roman"/>
          <w:sz w:val="28"/>
          <w:szCs w:val="28"/>
        </w:rPr>
        <w:t xml:space="preserve"> </w:t>
      </w:r>
      <w:r w:rsidR="002F05EC">
        <w:rPr>
          <w:rFonts w:ascii="Times New Roman" w:eastAsiaTheme="minorEastAsia" w:hAnsi="Times New Roman" w:cs="Times New Roman"/>
          <w:sz w:val="28"/>
          <w:szCs w:val="28"/>
          <w:lang w:val="uk-UA"/>
        </w:rPr>
        <w:t xml:space="preserve">Більш того. Відрізняються не тільки умови </w:t>
      </w:r>
      <w:proofErr w:type="spellStart"/>
      <w:r w:rsidR="002F05EC">
        <w:rPr>
          <w:rFonts w:ascii="Times New Roman" w:eastAsiaTheme="minorEastAsia" w:hAnsi="Times New Roman" w:cs="Times New Roman"/>
          <w:sz w:val="28"/>
          <w:szCs w:val="28"/>
          <w:lang w:val="uk-UA"/>
        </w:rPr>
        <w:t>інтегровності</w:t>
      </w:r>
      <w:proofErr w:type="spellEnd"/>
      <w:r w:rsidR="002F05EC">
        <w:rPr>
          <w:rFonts w:ascii="Times New Roman" w:eastAsiaTheme="minorEastAsia" w:hAnsi="Times New Roman" w:cs="Times New Roman"/>
          <w:sz w:val="28"/>
          <w:szCs w:val="28"/>
          <w:lang w:val="uk-UA"/>
        </w:rPr>
        <w:t>, а і методи досліджень. Доведення теорем для рядів з косинусів досить прості, а для рядів з синусів, як правило, в</w:t>
      </w:r>
      <w:r w:rsidR="00CB282E">
        <w:rPr>
          <w:rFonts w:ascii="Times New Roman" w:eastAsiaTheme="minorEastAsia" w:hAnsi="Times New Roman" w:cs="Times New Roman"/>
          <w:sz w:val="28"/>
          <w:szCs w:val="28"/>
          <w:lang w:val="uk-UA"/>
        </w:rPr>
        <w:t>имагають більш тонких міркувань.</w:t>
      </w:r>
    </w:p>
    <w:p w:rsidR="00602F33" w:rsidRDefault="00246D5A" w:rsidP="00A06A78">
      <w:pPr>
        <w:spacing w:after="0" w:line="360" w:lineRule="auto"/>
        <w:jc w:val="both"/>
        <w:rPr>
          <w:rFonts w:ascii="Times New Roman" w:eastAsiaTheme="minorEastAsia" w:hAnsi="Times New Roman" w:cs="Times New Roman"/>
          <w:sz w:val="28"/>
          <w:szCs w:val="28"/>
          <w:lang w:val="uk-UA"/>
        </w:rPr>
      </w:pPr>
      <w:r w:rsidRPr="001C7164">
        <w:rPr>
          <w:rFonts w:ascii="Times New Roman" w:eastAsiaTheme="minorEastAsia" w:hAnsi="Times New Roman" w:cs="Times New Roman"/>
          <w:sz w:val="28"/>
          <w:szCs w:val="28"/>
        </w:rPr>
        <w:tab/>
      </w:r>
      <w:r w:rsidR="00E9698C">
        <w:rPr>
          <w:rFonts w:ascii="Times New Roman" w:eastAsiaTheme="minorEastAsia" w:hAnsi="Times New Roman" w:cs="Times New Roman"/>
          <w:sz w:val="28"/>
          <w:szCs w:val="28"/>
          <w:lang w:val="uk-UA"/>
        </w:rPr>
        <w:t xml:space="preserve"> </w:t>
      </w:r>
      <w:r w:rsidR="00602F33">
        <w:rPr>
          <w:rFonts w:ascii="Times New Roman" w:eastAsiaTheme="minorEastAsia" w:hAnsi="Times New Roman" w:cs="Times New Roman"/>
          <w:sz w:val="28"/>
          <w:szCs w:val="28"/>
          <w:lang w:val="uk-UA"/>
        </w:rPr>
        <w:t>Спочатку розглянемо питання, при яких умовах на коефіцієнти одновимірні тригонометричні ряди (1.2), (1.3) збігаються.</w:t>
      </w:r>
    </w:p>
    <w:p w:rsidR="00B40685" w:rsidRDefault="00602F33" w:rsidP="00B40685">
      <w:pPr>
        <w:spacing w:after="0" w:line="360" w:lineRule="auto"/>
        <w:ind w:firstLine="708"/>
        <w:jc w:val="both"/>
        <w:rPr>
          <w:rFonts w:ascii="Times New Roman" w:eastAsiaTheme="minorEastAsia" w:hAnsi="Times New Roman" w:cs="Times New Roman"/>
          <w:sz w:val="28"/>
          <w:szCs w:val="28"/>
        </w:rPr>
      </w:pPr>
      <w:r w:rsidRPr="000B16A3">
        <w:rPr>
          <w:rFonts w:ascii="Times New Roman" w:eastAsiaTheme="minorEastAsia" w:hAnsi="Times New Roman" w:cs="Times New Roman"/>
          <w:b/>
          <w:sz w:val="28"/>
          <w:szCs w:val="28"/>
          <w:lang w:val="uk-UA"/>
        </w:rPr>
        <w:t>Теорема 1.1.1</w:t>
      </w:r>
      <w:r w:rsidR="004D52E1">
        <w:rPr>
          <w:rFonts w:ascii="Times New Roman" w:eastAsiaTheme="minorEastAsia" w:hAnsi="Times New Roman" w:cs="Times New Roman"/>
          <w:sz w:val="28"/>
          <w:szCs w:val="28"/>
        </w:rPr>
        <w:t>[2</w:t>
      </w:r>
      <w:r w:rsidRPr="000B16A3">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гл</w:t>
      </w:r>
      <w:proofErr w:type="spellEnd"/>
      <w:r>
        <w:rPr>
          <w:rFonts w:ascii="Times New Roman" w:eastAsiaTheme="minorEastAsia" w:hAnsi="Times New Roman" w:cs="Times New Roman"/>
          <w:sz w:val="28"/>
          <w:szCs w:val="28"/>
          <w:lang w:val="uk-UA"/>
        </w:rPr>
        <w:t>. 1, § 30</w:t>
      </w:r>
      <w:r w:rsidRPr="000B16A3">
        <w:rPr>
          <w:rFonts w:ascii="Times New Roman" w:eastAsiaTheme="minorEastAsia" w:hAnsi="Times New Roman" w:cs="Times New Roman"/>
          <w:sz w:val="28"/>
          <w:szCs w:val="28"/>
        </w:rPr>
        <w:t xml:space="preserve">; 2, </w:t>
      </w:r>
      <w:r>
        <w:rPr>
          <w:rFonts w:ascii="Times New Roman" w:eastAsiaTheme="minorEastAsia" w:hAnsi="Times New Roman" w:cs="Times New Roman"/>
          <w:sz w:val="28"/>
          <w:szCs w:val="28"/>
          <w:lang w:val="uk-UA"/>
        </w:rPr>
        <w:t>гл.1, § 2</w:t>
      </w:r>
      <w:r w:rsidRPr="000B16A3">
        <w:rPr>
          <w:rFonts w:ascii="Times New Roman" w:eastAsiaTheme="minorEastAsia" w:hAnsi="Times New Roman" w:cs="Times New Roman"/>
          <w:sz w:val="28"/>
          <w:szCs w:val="28"/>
        </w:rPr>
        <w:t>; 3, § 7.2]</w:t>
      </w:r>
      <w:r w:rsidR="000B16A3" w:rsidRPr="000B16A3">
        <w:rPr>
          <w:rFonts w:ascii="Times New Roman" w:eastAsiaTheme="minorEastAsia" w:hAnsi="Times New Roman" w:cs="Times New Roman"/>
          <w:sz w:val="28"/>
          <w:szCs w:val="28"/>
        </w:rPr>
        <w:t xml:space="preserve">. </w:t>
      </w:r>
    </w:p>
    <w:p w:rsidR="00602F33" w:rsidRPr="00B40685" w:rsidRDefault="000B16A3" w:rsidP="00B40685">
      <w:pPr>
        <w:spacing w:after="0" w:line="360" w:lineRule="auto"/>
        <w:ind w:firstLine="708"/>
        <w:jc w:val="both"/>
        <w:rPr>
          <w:rFonts w:ascii="Times New Roman" w:eastAsiaTheme="minorEastAsia" w:hAnsi="Times New Roman" w:cs="Times New Roman"/>
          <w:b/>
          <w:sz w:val="28"/>
          <w:szCs w:val="28"/>
          <w:lang w:val="uk-UA"/>
        </w:rPr>
      </w:pPr>
      <w:r>
        <w:rPr>
          <w:rFonts w:ascii="Times New Roman" w:eastAsiaTheme="minorEastAsia" w:hAnsi="Times New Roman" w:cs="Times New Roman"/>
          <w:sz w:val="28"/>
          <w:szCs w:val="28"/>
          <w:lang w:val="uk-UA"/>
        </w:rPr>
        <w:t xml:space="preserve">Нехай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w:r>
        <w:rPr>
          <w:rFonts w:ascii="Times New Roman" w:eastAsiaTheme="minorEastAsia" w:hAnsi="Times New Roman" w:cs="Times New Roman"/>
          <w:sz w:val="28"/>
          <w:szCs w:val="28"/>
          <w:lang w:val="uk-UA"/>
        </w:rPr>
        <w:t>, тоді:</w:t>
      </w:r>
    </w:p>
    <w:p w:rsidR="000B16A3" w:rsidRDefault="000B16A3"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1) ряд (1.2) збігається майже скрізь, крім можливо точок </w:t>
      </w:r>
      <m:oMath>
        <m:r>
          <w:rPr>
            <w:rFonts w:ascii="Cambria Math" w:eastAsiaTheme="minorEastAsia" w:hAnsi="Cambria Math" w:cs="Times New Roman"/>
            <w:sz w:val="28"/>
            <w:szCs w:val="28"/>
            <w:lang w:val="uk-UA"/>
          </w:rPr>
          <m:t>x≡0</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mod 2π</m:t>
            </m:r>
          </m:e>
        </m:d>
        <m:r>
          <w:rPr>
            <w:rFonts w:ascii="Cambria Math" w:eastAsiaTheme="minorEastAsia" w:hAnsi="Cambria Math" w:cs="Times New Roman"/>
            <w:sz w:val="28"/>
            <w:szCs w:val="28"/>
            <w:lang w:val="uk-UA"/>
          </w:rPr>
          <m:t>;</m:t>
        </m:r>
      </m:oMath>
    </w:p>
    <w:p w:rsidR="00DD523E" w:rsidRDefault="00DD523E"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ab/>
      </w:r>
      <w:r w:rsidRPr="00DD523E">
        <w:rPr>
          <w:rFonts w:ascii="Times New Roman" w:eastAsiaTheme="minorEastAsia" w:hAnsi="Times New Roman" w:cs="Times New Roman"/>
          <w:sz w:val="28"/>
          <w:szCs w:val="28"/>
        </w:rPr>
        <w:t xml:space="preserve">2) </w:t>
      </w:r>
      <w:r>
        <w:rPr>
          <w:rFonts w:ascii="Times New Roman" w:eastAsiaTheme="minorEastAsia" w:hAnsi="Times New Roman" w:cs="Times New Roman"/>
          <w:sz w:val="28"/>
          <w:szCs w:val="28"/>
          <w:lang w:val="uk-UA"/>
        </w:rPr>
        <w:t xml:space="preserve">ряд (1.3) збігається скрізь на </w:t>
      </w:r>
      <m:oMath>
        <m:r>
          <m:rPr>
            <m:scr m:val="double-struck"/>
          </m:rPr>
          <w:rPr>
            <w:rFonts w:ascii="Cambria Math" w:eastAsiaTheme="minorEastAsia" w:hAnsi="Cambria Math" w:cs="Times New Roman"/>
            <w:sz w:val="28"/>
            <w:szCs w:val="28"/>
            <w:lang w:val="uk-UA"/>
          </w:rPr>
          <m:t>R</m:t>
        </m:r>
        <m:r>
          <w:rPr>
            <w:rFonts w:ascii="Cambria Math" w:eastAsiaTheme="minorEastAsia" w:hAnsi="Cambria Math" w:cs="Times New Roman"/>
            <w:sz w:val="28"/>
            <w:szCs w:val="28"/>
          </w:rPr>
          <m:t>;</m:t>
        </m:r>
      </m:oMath>
    </w:p>
    <w:p w:rsidR="00DD523E" w:rsidRDefault="00DD523E"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r w:rsidRPr="00DD523E">
        <w:rPr>
          <w:rFonts w:ascii="Times New Roman" w:eastAsiaTheme="minorEastAsia" w:hAnsi="Times New Roman" w:cs="Times New Roman"/>
          <w:sz w:val="28"/>
          <w:szCs w:val="28"/>
        </w:rPr>
        <w:t xml:space="preserve">3) </w:t>
      </w:r>
      <w:r>
        <w:rPr>
          <w:rFonts w:ascii="Times New Roman" w:eastAsiaTheme="minorEastAsia" w:hAnsi="Times New Roman" w:cs="Times New Roman"/>
          <w:sz w:val="28"/>
          <w:szCs w:val="28"/>
          <w:lang w:val="uk-UA"/>
        </w:rPr>
        <w:t xml:space="preserve">для </w:t>
      </w:r>
      <w:proofErr w:type="gramStart"/>
      <w:r>
        <w:rPr>
          <w:rFonts w:ascii="Times New Roman" w:eastAsiaTheme="minorEastAsia" w:hAnsi="Times New Roman" w:cs="Times New Roman"/>
          <w:sz w:val="28"/>
          <w:szCs w:val="28"/>
          <w:lang w:val="uk-UA"/>
        </w:rPr>
        <w:t xml:space="preserve">довільного </w:t>
      </w:r>
      <m:oMath>
        <m:r>
          <w:rPr>
            <w:rFonts w:ascii="Cambria Math" w:eastAsiaTheme="minorEastAsia" w:hAnsi="Cambria Math" w:cs="Times New Roman"/>
            <w:sz w:val="28"/>
            <w:szCs w:val="28"/>
            <w:lang w:val="uk-UA"/>
          </w:rPr>
          <m:t>δ&gt;0</m:t>
        </m:r>
      </m:oMath>
      <w:r>
        <w:rPr>
          <w:rFonts w:ascii="Times New Roman" w:eastAsiaTheme="minorEastAsia" w:hAnsi="Times New Roman" w:cs="Times New Roman"/>
          <w:sz w:val="28"/>
          <w:szCs w:val="28"/>
          <w:lang w:val="uk-UA"/>
        </w:rPr>
        <w:t xml:space="preserve"> ряди</w:t>
      </w:r>
      <w:proofErr w:type="gramEnd"/>
      <w:r>
        <w:rPr>
          <w:rFonts w:ascii="Times New Roman" w:eastAsiaTheme="minorEastAsia" w:hAnsi="Times New Roman" w:cs="Times New Roman"/>
          <w:sz w:val="28"/>
          <w:szCs w:val="28"/>
          <w:lang w:val="uk-UA"/>
        </w:rPr>
        <w:t xml:space="preserve"> (1.2), (1.3) збігаються рівномірно на </w:t>
      </w:r>
      <m:oMath>
        <m:r>
          <w:rPr>
            <w:rFonts w:ascii="Cambria Math" w:eastAsiaTheme="minorEastAsia" w:hAnsi="Cambria Math" w:cs="Times New Roman"/>
            <w:sz w:val="28"/>
            <w:szCs w:val="28"/>
            <w:lang w:val="uk-UA"/>
          </w:rPr>
          <m:t>δ≤</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≤2π-δ.</m:t>
        </m:r>
      </m:oMath>
    </w:p>
    <w:p w:rsidR="00B40685" w:rsidRDefault="00DD523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ab/>
      </w:r>
      <w:r w:rsidRPr="00DD523E">
        <w:rPr>
          <w:rFonts w:ascii="Times New Roman" w:eastAsiaTheme="minorEastAsia" w:hAnsi="Times New Roman" w:cs="Times New Roman"/>
          <w:b/>
          <w:sz w:val="28"/>
          <w:szCs w:val="28"/>
          <w:lang w:val="uk-UA"/>
        </w:rPr>
        <w:t>Зауваження 1.1.1.</w:t>
      </w:r>
      <w:r>
        <w:rPr>
          <w:rFonts w:ascii="Times New Roman" w:eastAsiaTheme="minorEastAsia" w:hAnsi="Times New Roman" w:cs="Times New Roman"/>
          <w:sz w:val="28"/>
          <w:szCs w:val="28"/>
          <w:lang w:val="uk-UA"/>
        </w:rPr>
        <w:t xml:space="preserve"> </w:t>
      </w:r>
    </w:p>
    <w:p w:rsidR="00DD523E" w:rsidRDefault="00DD523E" w:rsidP="00B40685">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Відомо </w:t>
      </w:r>
      <w:r w:rsidR="004D52E1">
        <w:rPr>
          <w:rFonts w:ascii="Times New Roman" w:eastAsiaTheme="minorEastAsia" w:hAnsi="Times New Roman" w:cs="Times New Roman"/>
          <w:sz w:val="28"/>
          <w:szCs w:val="28"/>
          <w:lang w:val="uk-UA"/>
        </w:rPr>
        <w:t>[2</w:t>
      </w:r>
      <w:r w:rsidRPr="00DD523E">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гл</w:t>
      </w:r>
      <w:proofErr w:type="spellEnd"/>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X</w:t>
      </w:r>
      <w:r w:rsidRPr="00DD523E">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proofErr w:type="gramStart"/>
      <w:r>
        <w:rPr>
          <w:rFonts w:ascii="Times New Roman" w:eastAsiaTheme="minorEastAsia" w:hAnsi="Times New Roman" w:cs="Times New Roman"/>
          <w:sz w:val="28"/>
          <w:szCs w:val="28"/>
          <w:lang w:val="uk-UA"/>
        </w:rPr>
        <w:t>1</w:t>
      </w:r>
      <w:proofErr w:type="gramEnd"/>
      <w:r w:rsidRPr="00DD523E">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що послідовність коефіцієнтів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oMath>
      <w:r w:rsidRPr="00DD523E">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з множини </w:t>
      </w:r>
      <m:oMath>
        <m:r>
          <w:rPr>
            <w:rFonts w:ascii="Cambria Math" w:eastAsiaTheme="minorEastAsia" w:hAnsi="Cambria Math" w:cs="Times New Roman"/>
            <w:sz w:val="28"/>
            <w:szCs w:val="28"/>
            <w:lang w:val="uk-UA"/>
          </w:rPr>
          <m:t>BV∩</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oMath>
      <w:r w:rsidRPr="00DD523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можна представити у вигляді різниці двох монотонно спадних послідовностей. Таким чином, якщо умову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w:r>
        <w:rPr>
          <w:rFonts w:ascii="Times New Roman" w:eastAsiaTheme="minorEastAsia" w:hAnsi="Times New Roman" w:cs="Times New Roman"/>
          <w:sz w:val="28"/>
          <w:szCs w:val="28"/>
          <w:lang w:val="uk-UA"/>
        </w:rPr>
        <w:t xml:space="preserve"> з</w:t>
      </w:r>
      <w:proofErr w:type="spellStart"/>
      <w:r w:rsidR="00B475FB">
        <w:rPr>
          <w:rFonts w:ascii="Times New Roman" w:eastAsiaTheme="minorEastAsia" w:hAnsi="Times New Roman" w:cs="Times New Roman"/>
          <w:sz w:val="28"/>
          <w:szCs w:val="28"/>
          <w:lang w:val="uk-UA"/>
        </w:rPr>
        <w:t>а</w:t>
      </w:r>
      <w:r>
        <w:rPr>
          <w:rFonts w:ascii="Times New Roman" w:eastAsiaTheme="minorEastAsia" w:hAnsi="Times New Roman" w:cs="Times New Roman"/>
          <w:sz w:val="28"/>
          <w:szCs w:val="28"/>
          <w:lang w:val="uk-UA"/>
        </w:rPr>
        <w:t>мінити</w:t>
      </w:r>
      <w:proofErr w:type="spellEnd"/>
      <w:r>
        <w:rPr>
          <w:rFonts w:ascii="Times New Roman" w:eastAsiaTheme="minorEastAsia" w:hAnsi="Times New Roman" w:cs="Times New Roman"/>
          <w:sz w:val="28"/>
          <w:szCs w:val="28"/>
          <w:lang w:val="uk-UA"/>
        </w:rPr>
        <w:t xml:space="preserve"> на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∈BV∩</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то твердження теореми 1.1.1 залишається справедливим.</w:t>
      </w:r>
    </w:p>
    <w:p w:rsidR="00B40685" w:rsidRDefault="00797921"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00795F18" w:rsidRPr="00B40685">
        <w:rPr>
          <w:rFonts w:ascii="Times New Roman" w:eastAsiaTheme="minorEastAsia" w:hAnsi="Times New Roman" w:cs="Times New Roman"/>
          <w:b/>
          <w:sz w:val="28"/>
          <w:szCs w:val="28"/>
          <w:lang w:val="uk-UA"/>
        </w:rPr>
        <w:t>Зауваження 1.1.2.</w:t>
      </w:r>
      <w:r w:rsidR="00795F18">
        <w:rPr>
          <w:rFonts w:ascii="Times New Roman" w:eastAsiaTheme="minorEastAsia" w:hAnsi="Times New Roman" w:cs="Times New Roman"/>
          <w:sz w:val="28"/>
          <w:szCs w:val="28"/>
          <w:lang w:val="uk-UA"/>
        </w:rPr>
        <w:t xml:space="preserve"> </w:t>
      </w:r>
    </w:p>
    <w:p w:rsidR="00797921" w:rsidRDefault="00795F18" w:rsidP="00B40685">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Умови (1.4) і (1.5) не є достатніми для того, щоб ряди (1.2), (1.3) були рядами Фур’є. Приклад ряду (1.2) з коефіцієнтами з множини </w:t>
      </w:r>
      <m:oMath>
        <m:r>
          <w:rPr>
            <w:rFonts w:ascii="Cambria Math" w:eastAsiaTheme="minorEastAsia" w:hAnsi="Cambria Math" w:cs="Times New Roman"/>
            <w:sz w:val="28"/>
            <w:szCs w:val="28"/>
            <w:lang w:val="uk-UA"/>
          </w:rPr>
          <m:t>BV∩</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xml:space="preserve">, який не є рядом Фур’є, першим навів </w:t>
      </w:r>
      <w:proofErr w:type="spellStart"/>
      <w:r>
        <w:rPr>
          <w:rFonts w:ascii="Times New Roman" w:eastAsiaTheme="minorEastAsia" w:hAnsi="Times New Roman" w:cs="Times New Roman"/>
          <w:sz w:val="28"/>
          <w:szCs w:val="28"/>
          <w:lang w:val="uk-UA"/>
        </w:rPr>
        <w:t>С.Сідон</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[2</w:t>
      </w:r>
      <w:r w:rsidRPr="00795F18">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гл</w:t>
      </w:r>
      <w:proofErr w:type="spellEnd"/>
      <w:r>
        <w:rPr>
          <w:rFonts w:ascii="Times New Roman" w:eastAsiaTheme="minorEastAsia" w:hAnsi="Times New Roman" w:cs="Times New Roman"/>
          <w:sz w:val="28"/>
          <w:szCs w:val="28"/>
          <w:lang w:val="uk-UA"/>
        </w:rPr>
        <w:t>. Х, § 1</w:t>
      </w:r>
      <w:r w:rsidRPr="00795F18">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w:t>
      </w:r>
    </w:p>
    <w:p w:rsidR="00795F18" w:rsidRDefault="00B475FB"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Нехай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w:r>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c</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 s</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суми рядів (1.2), (1.3) відповідно:</w:t>
      </w:r>
    </w:p>
    <w:p w:rsidR="003A4B97" w:rsidRPr="003A4B97" w:rsidRDefault="00B475FB"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c</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e>
              </m:func>
            </m:e>
          </m:nary>
          <m:r>
            <w:rPr>
              <w:rFonts w:ascii="Cambria Math" w:eastAsiaTheme="minorEastAsia" w:hAnsi="Cambria Math" w:cs="Times New Roman"/>
              <w:sz w:val="28"/>
              <w:szCs w:val="28"/>
              <w:lang w:val="uk-UA"/>
            </w:rPr>
            <m:t xml:space="preserve">     </m:t>
          </m:r>
        </m:oMath>
      </m:oMathPara>
    </w:p>
    <w:p w:rsidR="00B475FB" w:rsidRPr="00CF29D0" w:rsidRDefault="00B475FB" w:rsidP="00A06A78">
      <w:pPr>
        <w:spacing w:after="0" w:line="360" w:lineRule="auto"/>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 xml:space="preserve"> s</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kx</m:t>
                  </m:r>
                </m:e>
              </m:func>
              <m:r>
                <w:rPr>
                  <w:rFonts w:ascii="Cambria Math" w:eastAsiaTheme="minorEastAsia" w:hAnsi="Cambria Math" w:cs="Times New Roman"/>
                  <w:sz w:val="28"/>
                  <w:szCs w:val="28"/>
                  <w:lang w:val="uk-UA"/>
                </w:rPr>
                <m:t xml:space="preserve">, </m:t>
              </m:r>
            </m:e>
          </m:nary>
        </m:oMath>
      </m:oMathPara>
    </w:p>
    <w:p w:rsidR="00CF29D0" w:rsidRDefault="00CF29D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Тоді для того, щоб ряди (1.2), (1.3) були рядами Фур’є, необхідно і достатньо, щоб функції </w:t>
      </w:r>
      <m:oMath>
        <m:r>
          <w:rPr>
            <w:rFonts w:ascii="Cambria Math" w:eastAsiaTheme="minorEastAsia" w:hAnsi="Cambria Math" w:cs="Times New Roman"/>
            <w:sz w:val="28"/>
            <w:szCs w:val="28"/>
            <w:lang w:val="en-US"/>
          </w:rPr>
          <m:t>c</m:t>
        </m:r>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1</m:t>
            </m:r>
          </m:sub>
        </m:sSub>
      </m:oMath>
      <w:r w:rsidR="004D52E1">
        <w:rPr>
          <w:rFonts w:ascii="Times New Roman" w:eastAsiaTheme="minorEastAsia" w:hAnsi="Times New Roman" w:cs="Times New Roman"/>
          <w:sz w:val="28"/>
          <w:szCs w:val="28"/>
          <w:lang w:val="uk-UA"/>
        </w:rPr>
        <w:t>[2</w:t>
      </w:r>
      <w:r w:rsidRPr="00CF29D0">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гл</w:t>
      </w:r>
      <w:proofErr w:type="spellEnd"/>
      <w:r>
        <w:rPr>
          <w:rFonts w:ascii="Times New Roman" w:eastAsiaTheme="minorEastAsia" w:hAnsi="Times New Roman" w:cs="Times New Roman"/>
          <w:sz w:val="28"/>
          <w:szCs w:val="28"/>
          <w:lang w:val="uk-UA"/>
        </w:rPr>
        <w:t>. Х, § 2</w:t>
      </w:r>
      <w:r w:rsidRPr="00CF29D0">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p>
    <w:p w:rsidR="00CF29D0" w:rsidRDefault="00657EF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Згідно  узагальненою теоремою </w:t>
      </w:r>
      <w:proofErr w:type="spellStart"/>
      <w:r w:rsidR="003A4B97">
        <w:rPr>
          <w:rFonts w:ascii="Times New Roman" w:eastAsiaTheme="minorEastAsia" w:hAnsi="Times New Roman" w:cs="Times New Roman"/>
          <w:sz w:val="28"/>
          <w:szCs w:val="28"/>
          <w:lang w:val="uk-UA"/>
        </w:rPr>
        <w:t>Дюбуа-</w:t>
      </w:r>
      <w:r>
        <w:rPr>
          <w:rFonts w:ascii="Times New Roman" w:eastAsiaTheme="minorEastAsia" w:hAnsi="Times New Roman" w:cs="Times New Roman"/>
          <w:sz w:val="28"/>
          <w:szCs w:val="28"/>
          <w:lang w:val="uk-UA"/>
        </w:rPr>
        <w:t>Реймона</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[2</w:t>
      </w:r>
      <w:r w:rsidRPr="002D5770">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гл</w:t>
      </w:r>
      <w:proofErr w:type="spellEnd"/>
      <w:r>
        <w:rPr>
          <w:rFonts w:ascii="Times New Roman" w:eastAsiaTheme="minorEastAsia" w:hAnsi="Times New Roman" w:cs="Times New Roman"/>
          <w:sz w:val="28"/>
          <w:szCs w:val="28"/>
          <w:lang w:val="uk-UA"/>
        </w:rPr>
        <w:t>. Х</w:t>
      </w:r>
      <w:r>
        <w:rPr>
          <w:rFonts w:ascii="Times New Roman" w:eastAsiaTheme="minorEastAsia" w:hAnsi="Times New Roman" w:cs="Times New Roman"/>
          <w:sz w:val="28"/>
          <w:szCs w:val="28"/>
          <w:lang w:val="en-US"/>
        </w:rPr>
        <w:t>IV</w:t>
      </w:r>
      <w:r w:rsidRPr="00657EF7">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4</w:t>
      </w:r>
      <w:r w:rsidRPr="00657EF7">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якщо тригонометричний ряд збігається до </w:t>
      </w:r>
      <w:proofErr w:type="spellStart"/>
      <w:r>
        <w:rPr>
          <w:rFonts w:ascii="Times New Roman" w:eastAsiaTheme="minorEastAsia" w:hAnsi="Times New Roman" w:cs="Times New Roman"/>
          <w:sz w:val="28"/>
          <w:szCs w:val="28"/>
          <w:lang w:val="uk-UA"/>
        </w:rPr>
        <w:t>інтегровної</w:t>
      </w:r>
      <w:proofErr w:type="spellEnd"/>
      <w:r>
        <w:rPr>
          <w:rFonts w:ascii="Times New Roman" w:eastAsiaTheme="minorEastAsia" w:hAnsi="Times New Roman" w:cs="Times New Roman"/>
          <w:sz w:val="28"/>
          <w:szCs w:val="28"/>
          <w:lang w:val="uk-UA"/>
        </w:rPr>
        <w:t xml:space="preserve"> функції, і вона скрізь скінченна, крім можливо зліченної множини точок, то даний ряд є рядом Фур’є цієї функції. Таким чином, задача про знаходження умов, при виконанні яких ряди (1.2), (1.3) будуть рядами Фур’є, зводиться до дослідження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сум тригонометричних рядів (1.2), (1.3).</w:t>
      </w:r>
    </w:p>
    <w:p w:rsidR="003A4B97" w:rsidRDefault="00657EF7" w:rsidP="003A4B9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Наведемо </w:t>
      </w:r>
      <w:r w:rsidR="002D5770">
        <w:rPr>
          <w:rFonts w:ascii="Times New Roman" w:eastAsiaTheme="minorEastAsia" w:hAnsi="Times New Roman" w:cs="Times New Roman"/>
          <w:sz w:val="28"/>
          <w:szCs w:val="28"/>
          <w:lang w:val="uk-UA"/>
        </w:rPr>
        <w:t>огляд  відомих результаті</w:t>
      </w:r>
      <w:r w:rsidR="003A4B97">
        <w:rPr>
          <w:rFonts w:ascii="Times New Roman" w:eastAsiaTheme="minorEastAsia" w:hAnsi="Times New Roman" w:cs="Times New Roman"/>
          <w:sz w:val="28"/>
          <w:szCs w:val="28"/>
          <w:lang w:val="uk-UA"/>
        </w:rPr>
        <w:t xml:space="preserve">в, які стосуються </w:t>
      </w:r>
      <w:proofErr w:type="spellStart"/>
      <w:r w:rsidR="003A4B97">
        <w:rPr>
          <w:rFonts w:ascii="Times New Roman" w:eastAsiaTheme="minorEastAsia" w:hAnsi="Times New Roman" w:cs="Times New Roman"/>
          <w:sz w:val="28"/>
          <w:szCs w:val="28"/>
          <w:lang w:val="uk-UA"/>
        </w:rPr>
        <w:t>інтегровності</w:t>
      </w:r>
      <w:proofErr w:type="spellEnd"/>
    </w:p>
    <w:p w:rsidR="00657EF7" w:rsidRDefault="002D5770" w:rsidP="003A4B9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одновимірних тригонометричних рядів (1.2) і (1.3).</w:t>
      </w:r>
    </w:p>
    <w:p w:rsidR="002D5770" w:rsidRPr="007A3DD2" w:rsidRDefault="002D577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Перша робота, в якій знайдені умови на коефіцієнти тригонометричного ряду, при виконанні яких даний ряд збігається скрізь, за виключенням, можливо, однієї точки, до </w:t>
      </w:r>
      <w:proofErr w:type="spellStart"/>
      <w:r>
        <w:rPr>
          <w:rFonts w:ascii="Times New Roman" w:eastAsiaTheme="minorEastAsia" w:hAnsi="Times New Roman" w:cs="Times New Roman"/>
          <w:sz w:val="28"/>
          <w:szCs w:val="28"/>
          <w:lang w:val="uk-UA"/>
        </w:rPr>
        <w:t>інтегровної</w:t>
      </w:r>
      <w:proofErr w:type="spellEnd"/>
      <w:r>
        <w:rPr>
          <w:rFonts w:ascii="Times New Roman" w:eastAsiaTheme="minorEastAsia" w:hAnsi="Times New Roman" w:cs="Times New Roman"/>
          <w:sz w:val="28"/>
          <w:szCs w:val="28"/>
          <w:lang w:val="uk-UA"/>
        </w:rPr>
        <w:t xml:space="preserve"> функції, належить В. Юнгу </w:t>
      </w:r>
      <w:r w:rsidR="004D52E1">
        <w:rPr>
          <w:rFonts w:ascii="Times New Roman" w:eastAsiaTheme="minorEastAsia" w:hAnsi="Times New Roman" w:cs="Times New Roman"/>
          <w:sz w:val="28"/>
          <w:szCs w:val="28"/>
          <w:lang w:val="uk-UA"/>
        </w:rPr>
        <w:t>[5</w:t>
      </w:r>
      <w:r w:rsidRPr="007A3DD2">
        <w:rPr>
          <w:rFonts w:ascii="Times New Roman" w:eastAsiaTheme="minorEastAsia" w:hAnsi="Times New Roman" w:cs="Times New Roman"/>
          <w:sz w:val="28"/>
          <w:szCs w:val="28"/>
          <w:lang w:val="uk-UA"/>
        </w:rPr>
        <w:t>].</w:t>
      </w:r>
    </w:p>
    <w:p w:rsidR="002D5770" w:rsidRDefault="002D5770" w:rsidP="00A06A78">
      <w:pPr>
        <w:spacing w:after="0" w:line="360" w:lineRule="auto"/>
        <w:jc w:val="both"/>
        <w:rPr>
          <w:rFonts w:ascii="Times New Roman" w:eastAsiaTheme="minorEastAsia" w:hAnsi="Times New Roman" w:cs="Times New Roman"/>
          <w:sz w:val="28"/>
          <w:szCs w:val="28"/>
          <w:lang w:val="uk-UA"/>
        </w:rPr>
      </w:pPr>
      <w:r w:rsidRPr="007A3DD2">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Він довів, що:</w:t>
      </w:r>
    </w:p>
    <w:p w:rsidR="002D5770" w:rsidRPr="00733B1F" w:rsidRDefault="002D577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1) у випадку, коли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oMath>
      <w:r w:rsidR="00733B1F" w:rsidRPr="00733B1F">
        <w:rPr>
          <w:rFonts w:ascii="Times New Roman" w:eastAsiaTheme="minorEastAsia" w:hAnsi="Times New Roman" w:cs="Times New Roman"/>
          <w:sz w:val="28"/>
          <w:szCs w:val="28"/>
          <w:lang w:val="uk-UA"/>
        </w:rPr>
        <w:t xml:space="preserve">, </w:t>
      </w:r>
      <w:r w:rsidR="00733B1F">
        <w:rPr>
          <w:rFonts w:ascii="Times New Roman" w:eastAsiaTheme="minorEastAsia" w:hAnsi="Times New Roman" w:cs="Times New Roman"/>
          <w:sz w:val="28"/>
          <w:szCs w:val="28"/>
          <w:lang w:val="uk-UA"/>
        </w:rPr>
        <w:t xml:space="preserve">ряд (1.2) збігається до деякої невід’ємної </w:t>
      </w:r>
      <w:proofErr w:type="spellStart"/>
      <w:r w:rsidR="00733B1F">
        <w:rPr>
          <w:rFonts w:ascii="Times New Roman" w:eastAsiaTheme="minorEastAsia" w:hAnsi="Times New Roman" w:cs="Times New Roman"/>
          <w:sz w:val="28"/>
          <w:szCs w:val="28"/>
          <w:lang w:val="uk-UA"/>
        </w:rPr>
        <w:t>інтегровної</w:t>
      </w:r>
      <w:proofErr w:type="spellEnd"/>
      <w:r w:rsidR="00733B1F">
        <w:rPr>
          <w:rFonts w:ascii="Times New Roman" w:eastAsiaTheme="minorEastAsia" w:hAnsi="Times New Roman" w:cs="Times New Roman"/>
          <w:sz w:val="28"/>
          <w:szCs w:val="28"/>
          <w:lang w:val="uk-UA"/>
        </w:rPr>
        <w:t xml:space="preserve"> функції с</w:t>
      </w:r>
      <w:r w:rsidR="00733B1F" w:rsidRPr="00733B1F">
        <w:rPr>
          <w:rFonts w:ascii="Times New Roman" w:eastAsiaTheme="minorEastAsia" w:hAnsi="Times New Roman" w:cs="Times New Roman"/>
          <w:sz w:val="28"/>
          <w:szCs w:val="28"/>
          <w:lang w:val="uk-UA"/>
        </w:rPr>
        <w:t>(</w:t>
      </w:r>
      <w:r w:rsidR="00733B1F">
        <w:rPr>
          <w:rFonts w:ascii="Times New Roman" w:eastAsiaTheme="minorEastAsia" w:hAnsi="Times New Roman" w:cs="Times New Roman"/>
          <w:sz w:val="28"/>
          <w:szCs w:val="28"/>
          <w:lang w:val="en-US"/>
        </w:rPr>
        <w:t>x</w:t>
      </w:r>
      <w:r w:rsidR="00733B1F" w:rsidRPr="00733B1F">
        <w:rPr>
          <w:rFonts w:ascii="Times New Roman" w:eastAsiaTheme="minorEastAsia" w:hAnsi="Times New Roman" w:cs="Times New Roman"/>
          <w:sz w:val="28"/>
          <w:szCs w:val="28"/>
          <w:lang w:val="uk-UA"/>
        </w:rPr>
        <w:t xml:space="preserve">) </w:t>
      </w:r>
      <w:r w:rsidR="00733B1F">
        <w:rPr>
          <w:rFonts w:ascii="Times New Roman" w:eastAsiaTheme="minorEastAsia" w:hAnsi="Times New Roman" w:cs="Times New Roman"/>
          <w:sz w:val="28"/>
          <w:szCs w:val="28"/>
          <w:lang w:val="uk-UA"/>
        </w:rPr>
        <w:t xml:space="preserve">скрізь, за виключенням, можливо, точки </w:t>
      </w:r>
      <w:r w:rsidR="00733B1F">
        <w:rPr>
          <w:rFonts w:ascii="Times New Roman" w:eastAsiaTheme="minorEastAsia" w:hAnsi="Times New Roman" w:cs="Times New Roman"/>
          <w:sz w:val="28"/>
          <w:szCs w:val="28"/>
          <w:lang w:val="en-US"/>
        </w:rPr>
        <w:t>x</w:t>
      </w:r>
      <w:r w:rsidR="00733B1F" w:rsidRPr="00733B1F">
        <w:rPr>
          <w:rFonts w:ascii="Times New Roman" w:eastAsiaTheme="minorEastAsia" w:hAnsi="Times New Roman" w:cs="Times New Roman"/>
          <w:sz w:val="28"/>
          <w:szCs w:val="28"/>
          <w:lang w:val="uk-UA"/>
        </w:rPr>
        <w:t>=0,</w:t>
      </w:r>
      <w:r w:rsidR="00733B1F">
        <w:rPr>
          <w:rFonts w:ascii="Times New Roman" w:eastAsiaTheme="minorEastAsia" w:hAnsi="Times New Roman" w:cs="Times New Roman"/>
          <w:sz w:val="28"/>
          <w:szCs w:val="28"/>
          <w:lang w:val="uk-UA"/>
        </w:rPr>
        <w:t xml:space="preserve"> і є рядом Фур’є своєї суми;</w:t>
      </w:r>
    </w:p>
    <w:p w:rsidR="002D5770" w:rsidRDefault="002D577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2) </w:t>
      </w:r>
      <w:r w:rsidR="00733B1F">
        <w:rPr>
          <w:rFonts w:ascii="Times New Roman" w:eastAsiaTheme="minorEastAsia" w:hAnsi="Times New Roman" w:cs="Times New Roman"/>
          <w:sz w:val="28"/>
          <w:szCs w:val="28"/>
          <w:lang w:val="uk-UA"/>
        </w:rPr>
        <w:t xml:space="preserve">для ряду з синусів (1.3), коефіцієнти якого монотонно прямують до нуля, умова </w:t>
      </w:r>
    </w:p>
    <w:p w:rsidR="00733B1F" w:rsidRPr="00733B1F" w:rsidRDefault="00733B1F" w:rsidP="00A06A78">
      <w:pPr>
        <w:spacing w:after="0" w:line="360" w:lineRule="auto"/>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                                                   (1.6)</m:t>
              </m:r>
            </m:e>
          </m:nary>
        </m:oMath>
      </m:oMathPara>
    </w:p>
    <w:p w:rsidR="00733B1F" w:rsidRDefault="00733B1F"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є необхідною і достатньою для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ряду (1.3).</w:t>
      </w:r>
    </w:p>
    <w:p w:rsidR="00733B1F" w:rsidRDefault="00733B1F"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Відзначимо, що для ряду з косинусів (1.2), коефіцієнти якого монотонно прямують до нуля, умова (1.6) є достатньою, але не є необхідною для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ряду </w:t>
      </w:r>
      <w:r w:rsidR="004D52E1">
        <w:rPr>
          <w:rFonts w:ascii="Times New Roman" w:eastAsiaTheme="minorEastAsia" w:hAnsi="Times New Roman" w:cs="Times New Roman"/>
          <w:sz w:val="28"/>
          <w:szCs w:val="28"/>
        </w:rPr>
        <w:t>[2</w:t>
      </w:r>
      <w:r w:rsidRPr="00733B1F">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lang w:val="uk-UA"/>
        </w:rPr>
        <w:t>гл</w:t>
      </w:r>
      <w:proofErr w:type="spellEnd"/>
      <w:r>
        <w:rPr>
          <w:rFonts w:ascii="Times New Roman" w:eastAsiaTheme="minorEastAsia" w:hAnsi="Times New Roman" w:cs="Times New Roman"/>
          <w:sz w:val="28"/>
          <w:szCs w:val="28"/>
          <w:lang w:val="uk-UA"/>
        </w:rPr>
        <w:t>. Х, § 2</w:t>
      </w:r>
      <w:r w:rsidRPr="00883D2F">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w:t>
      </w:r>
      <w:r w:rsidRPr="00883D2F">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Отже, з того, що ряд (1.3) з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w:r>
        <w:rPr>
          <w:rFonts w:ascii="Times New Roman" w:eastAsiaTheme="minorEastAsia" w:hAnsi="Times New Roman" w:cs="Times New Roman"/>
          <w:sz w:val="28"/>
          <w:szCs w:val="28"/>
          <w:lang w:val="uk-UA"/>
        </w:rPr>
        <w:t xml:space="preserve"> є рядом Фур’є випливає, що і ряд (1.2) теж є рядом Фур’є.</w:t>
      </w:r>
    </w:p>
    <w:p w:rsidR="00733B1F" w:rsidRDefault="00733B1F"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С. </w:t>
      </w:r>
      <w:proofErr w:type="spellStart"/>
      <w:r>
        <w:rPr>
          <w:rFonts w:ascii="Times New Roman" w:eastAsiaTheme="minorEastAsia" w:hAnsi="Times New Roman" w:cs="Times New Roman"/>
          <w:sz w:val="28"/>
          <w:szCs w:val="28"/>
          <w:lang w:val="uk-UA"/>
        </w:rPr>
        <w:t>Сідон</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[6</w:t>
      </w:r>
      <w:r w:rsidRPr="00733B1F">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покаав</w:t>
      </w:r>
      <w:proofErr w:type="spellEnd"/>
      <w:r>
        <w:rPr>
          <w:rFonts w:ascii="Times New Roman" w:eastAsiaTheme="minorEastAsia" w:hAnsi="Times New Roman" w:cs="Times New Roman"/>
          <w:sz w:val="28"/>
          <w:szCs w:val="28"/>
          <w:lang w:val="uk-UA"/>
        </w:rPr>
        <w:t xml:space="preserve">, що ряд з косинусів (1.2) буде рядом Фур’є </w:t>
      </w:r>
      <w:proofErr w:type="spellStart"/>
      <w:r>
        <w:rPr>
          <w:rFonts w:ascii="Times New Roman" w:eastAsiaTheme="minorEastAsia" w:hAnsi="Times New Roman" w:cs="Times New Roman"/>
          <w:sz w:val="28"/>
          <w:szCs w:val="28"/>
          <w:lang w:val="uk-UA"/>
        </w:rPr>
        <w:t>інтегровної</w:t>
      </w:r>
      <w:proofErr w:type="spellEnd"/>
      <w:r>
        <w:rPr>
          <w:rFonts w:ascii="Times New Roman" w:eastAsiaTheme="minorEastAsia" w:hAnsi="Times New Roman" w:cs="Times New Roman"/>
          <w:sz w:val="28"/>
          <w:szCs w:val="28"/>
          <w:lang w:val="uk-UA"/>
        </w:rPr>
        <w:t xml:space="preserve"> функції, якщо</w:t>
      </w:r>
    </w:p>
    <w:p w:rsidR="00D8036F" w:rsidRPr="00D8036F" w:rsidRDefault="00D8036F"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w:lastRenderedPageBreak/>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log</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k+2</m:t>
                      </m:r>
                    </m:e>
                  </m:d>
                  <m:r>
                    <w:rPr>
                      <w:rFonts w:ascii="Cambria Math" w:eastAsiaTheme="minorEastAsia" w:hAnsi="Cambria Math" w:cs="Times New Roman"/>
                      <w:sz w:val="28"/>
                      <w:szCs w:val="28"/>
                      <w:lang w:val="uk-UA"/>
                    </w:rPr>
                    <m:t>&lt;∞.                                       (1.7)</m:t>
                  </m:r>
                </m:e>
              </m:func>
            </m:e>
          </m:nary>
        </m:oMath>
      </m:oMathPara>
    </w:p>
    <w:p w:rsidR="00D8036F" w:rsidRDefault="00D8036F"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Л. </w:t>
      </w:r>
      <w:proofErr w:type="spellStart"/>
      <w:r>
        <w:rPr>
          <w:rFonts w:ascii="Times New Roman" w:eastAsiaTheme="minorEastAsia" w:hAnsi="Times New Roman" w:cs="Times New Roman"/>
          <w:sz w:val="28"/>
          <w:szCs w:val="28"/>
          <w:lang w:val="uk-UA"/>
        </w:rPr>
        <w:t>Тонеллі</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[7</w:t>
      </w:r>
      <w:r w:rsidRPr="00D8036F">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довів, що умова (1.7) є достатньою для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суми ряду з синусів (1.3). Результат Л. </w:t>
      </w:r>
      <w:proofErr w:type="spellStart"/>
      <w:r>
        <w:rPr>
          <w:rFonts w:ascii="Times New Roman" w:eastAsiaTheme="minorEastAsia" w:hAnsi="Times New Roman" w:cs="Times New Roman"/>
          <w:sz w:val="28"/>
          <w:szCs w:val="28"/>
          <w:lang w:val="uk-UA"/>
        </w:rPr>
        <w:t>Тонеллі</w:t>
      </w:r>
      <w:proofErr w:type="spellEnd"/>
      <w:r>
        <w:rPr>
          <w:rFonts w:ascii="Times New Roman" w:eastAsiaTheme="minorEastAsia" w:hAnsi="Times New Roman" w:cs="Times New Roman"/>
          <w:sz w:val="28"/>
          <w:szCs w:val="28"/>
          <w:lang w:val="uk-UA"/>
        </w:rPr>
        <w:t xml:space="preserve"> узагальнює твердження В. Юнга </w:t>
      </w:r>
      <w:r w:rsidR="004D52E1">
        <w:rPr>
          <w:rFonts w:ascii="Times New Roman" w:eastAsiaTheme="minorEastAsia" w:hAnsi="Times New Roman" w:cs="Times New Roman"/>
          <w:sz w:val="28"/>
          <w:szCs w:val="28"/>
        </w:rPr>
        <w:t>[5</w:t>
      </w:r>
      <w:r w:rsidRPr="00D8036F">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для ряду з синусів, оскільки для монотонно спадних послідовностей умови (1.6) і (1.7) еквівалентні.</w:t>
      </w:r>
    </w:p>
    <w:p w:rsidR="00D8036F" w:rsidRDefault="00D8036F"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ab/>
        <w:t xml:space="preserve">Має місце включення </w:t>
      </w:r>
      <m:oMath>
        <m:r>
          <w:rPr>
            <w:rFonts w:ascii="Cambria Math" w:eastAsiaTheme="minorEastAsia" w:hAnsi="Cambria Math" w:cs="Times New Roman"/>
            <w:sz w:val="28"/>
            <w:szCs w:val="28"/>
            <w:lang w:val="uk-UA"/>
          </w:rPr>
          <m:t>Y∩</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oMath>
      <w:r w:rsidR="004D52E1">
        <w:rPr>
          <w:rFonts w:ascii="Times New Roman" w:eastAsiaTheme="minorEastAsia" w:hAnsi="Times New Roman" w:cs="Times New Roman"/>
          <w:sz w:val="28"/>
          <w:szCs w:val="28"/>
        </w:rPr>
        <w:t xml:space="preserve"> [2</w:t>
      </w:r>
      <w:r w:rsidRPr="00D8036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c</w:t>
      </w:r>
      <w:r>
        <w:rPr>
          <w:rFonts w:ascii="Times New Roman" w:eastAsiaTheme="minorEastAsia" w:hAnsi="Times New Roman" w:cs="Times New Roman"/>
          <w:sz w:val="28"/>
          <w:szCs w:val="28"/>
        </w:rPr>
        <w:t>. 20</w:t>
      </w:r>
      <w:r w:rsidRPr="00D8036F">
        <w:rPr>
          <w:rFonts w:ascii="Times New Roman" w:eastAsiaTheme="minorEastAsia" w:hAnsi="Times New Roman" w:cs="Times New Roman"/>
          <w:sz w:val="28"/>
          <w:szCs w:val="28"/>
        </w:rPr>
        <w:t>].</w:t>
      </w:r>
    </w:p>
    <w:p w:rsidR="0042528F" w:rsidRDefault="0042528F"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lang w:val="uk-UA"/>
        </w:rPr>
        <w:t xml:space="preserve">А.М. </w:t>
      </w:r>
      <w:proofErr w:type="spellStart"/>
      <w:r>
        <w:rPr>
          <w:rFonts w:ascii="Times New Roman" w:eastAsiaTheme="minorEastAsia" w:hAnsi="Times New Roman" w:cs="Times New Roman"/>
          <w:sz w:val="28"/>
          <w:szCs w:val="28"/>
          <w:lang w:val="uk-UA"/>
        </w:rPr>
        <w:t>Колмогоров</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[8</w:t>
      </w:r>
      <w:r w:rsidRPr="0042528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узагальнив результат В. Юнга </w:t>
      </w:r>
      <w:r w:rsidR="004D52E1">
        <w:rPr>
          <w:rFonts w:ascii="Times New Roman" w:eastAsiaTheme="minorEastAsia" w:hAnsi="Times New Roman" w:cs="Times New Roman"/>
          <w:sz w:val="28"/>
          <w:szCs w:val="28"/>
        </w:rPr>
        <w:t>[5</w:t>
      </w:r>
      <w:r w:rsidRPr="0042528F">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для ряду з косинусів, замінивши умову випуклості послідовності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oMath>
      <w:r>
        <w:rPr>
          <w:rFonts w:ascii="Times New Roman" w:eastAsiaTheme="minorEastAsia" w:hAnsi="Times New Roman" w:cs="Times New Roman"/>
          <w:sz w:val="28"/>
          <w:szCs w:val="28"/>
          <w:lang w:val="uk-UA"/>
        </w:rPr>
        <w:t xml:space="preserve"> умовою квазівипуклості, тобто якщо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0</m:t>
            </m:r>
          </m:sub>
        </m:sSub>
      </m:oMath>
      <w:r w:rsidRPr="0042528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то ряд (1.2</w:t>
      </w:r>
      <w:proofErr w:type="gramStart"/>
      <w:r>
        <w:rPr>
          <w:rFonts w:ascii="Times New Roman" w:eastAsiaTheme="minorEastAsia" w:hAnsi="Times New Roman" w:cs="Times New Roman"/>
          <w:sz w:val="28"/>
          <w:szCs w:val="28"/>
          <w:lang w:val="uk-UA"/>
        </w:rPr>
        <w:t>)  рядом</w:t>
      </w:r>
      <w:proofErr w:type="gramEnd"/>
      <w:r>
        <w:rPr>
          <w:rFonts w:ascii="Times New Roman" w:eastAsiaTheme="minorEastAsia" w:hAnsi="Times New Roman" w:cs="Times New Roman"/>
          <w:sz w:val="28"/>
          <w:szCs w:val="28"/>
          <w:lang w:val="uk-UA"/>
        </w:rPr>
        <w:t xml:space="preserve"> Фур’є деякої </w:t>
      </w:r>
      <w:r w:rsidR="001A6598">
        <w:rPr>
          <w:rFonts w:ascii="Times New Roman" w:eastAsiaTheme="minorEastAsia" w:hAnsi="Times New Roman" w:cs="Times New Roman"/>
          <w:sz w:val="28"/>
          <w:szCs w:val="28"/>
          <w:lang w:val="uk-UA"/>
        </w:rPr>
        <w:t xml:space="preserve">функції </w:t>
      </w:r>
      <m:oMath>
        <m:r>
          <w:rPr>
            <w:rFonts w:ascii="Cambria Math" w:eastAsiaTheme="minorEastAsia" w:hAnsi="Cambria Math" w:cs="Times New Roman"/>
            <w:sz w:val="28"/>
            <w:szCs w:val="28"/>
            <w:lang w:val="uk-UA"/>
          </w:rPr>
          <m:t>с∈</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1</m:t>
            </m:r>
          </m:sub>
        </m:sSub>
      </m:oMath>
      <w:r w:rsidR="001A6598">
        <w:rPr>
          <w:rFonts w:ascii="Times New Roman" w:eastAsiaTheme="minorEastAsia" w:hAnsi="Times New Roman" w:cs="Times New Roman"/>
          <w:sz w:val="28"/>
          <w:szCs w:val="28"/>
          <w:lang w:val="uk-UA"/>
        </w:rPr>
        <w:t xml:space="preserve">, причому справедлива нерівність </w:t>
      </w:r>
    </w:p>
    <w:p w:rsidR="001A6598" w:rsidRPr="001A6598"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2π</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c(x)</m:t>
                  </m:r>
                </m:e>
              </m:d>
              <m:r>
                <w:rPr>
                  <w:rFonts w:ascii="Cambria Math" w:eastAsiaTheme="minorEastAsia" w:hAnsi="Cambria Math" w:cs="Times New Roman"/>
                  <w:sz w:val="28"/>
                  <w:szCs w:val="28"/>
                  <w:lang w:val="uk-UA"/>
                </w:rPr>
                <m:t>dx≤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2</m:t>
                  </m:r>
                </m:den>
              </m:f>
            </m:e>
          </m:nary>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e>
          </m:nary>
        </m:oMath>
      </m:oMathPara>
    </w:p>
    <w:p w:rsidR="001A6598" w:rsidRDefault="001A6598"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Набагато пізніше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[9</w:t>
      </w:r>
      <w:r w:rsidRPr="001A659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одержав твердження для ряду з синусів (1.3), коефіцієнти якого утворюють </w:t>
      </w:r>
      <w:proofErr w:type="spellStart"/>
      <w:r>
        <w:rPr>
          <w:rFonts w:ascii="Times New Roman" w:eastAsiaTheme="minorEastAsia" w:hAnsi="Times New Roman" w:cs="Times New Roman"/>
          <w:sz w:val="28"/>
          <w:szCs w:val="28"/>
          <w:lang w:val="uk-UA"/>
        </w:rPr>
        <w:t>квазівипуклу</w:t>
      </w:r>
      <w:proofErr w:type="spellEnd"/>
      <w:r>
        <w:rPr>
          <w:rFonts w:ascii="Times New Roman" w:eastAsiaTheme="minorEastAsia" w:hAnsi="Times New Roman" w:cs="Times New Roman"/>
          <w:sz w:val="28"/>
          <w:szCs w:val="28"/>
          <w:lang w:val="uk-UA"/>
        </w:rPr>
        <w:t xml:space="preserve"> нуль-послідовність: нехай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oMath>
      <w:r w:rsidRPr="001A659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тоді для того, щоб ряд (1.3) був рядом Фур’є деякої функції </w:t>
      </w:r>
      <m:oMath>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w:t>
      </w:r>
      <w:r w:rsidRPr="001A659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необхідно і достатньо, щоб </w:t>
      </w:r>
    </w:p>
    <w:p w:rsidR="001A6598" w:rsidRPr="00B8700D" w:rsidRDefault="001A6598"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                                                   (1.8)</m:t>
              </m:r>
            </m:e>
          </m:nary>
        </m:oMath>
      </m:oMathPara>
    </w:p>
    <w:p w:rsidR="00B8700D" w:rsidRDefault="00B8700D"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Якщо ряд (1.8) збігається, то справедлива оцінка</w:t>
      </w:r>
    </w:p>
    <w:p w:rsidR="00B8700D" w:rsidRPr="00B8700D" w:rsidRDefault="007A3DD2" w:rsidP="00A06A78">
      <w:pPr>
        <w:spacing w:after="0" w:line="360" w:lineRule="auto"/>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2π</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s(x)</m:t>
                      </m:r>
                    </m:e>
                  </m:d>
                  <m:r>
                    <w:rPr>
                      <w:rFonts w:ascii="Cambria Math" w:eastAsiaTheme="minorEastAsia" w:hAnsi="Cambria Math" w:cs="Times New Roman"/>
                      <w:sz w:val="28"/>
                      <w:szCs w:val="28"/>
                      <w:lang w:val="uk-UA"/>
                    </w:rPr>
                    <m:t>dx-</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e>
                  </m:nary>
                </m:e>
              </m:nary>
            </m:e>
          </m:d>
          <m:r>
            <w:rPr>
              <w:rFonts w:ascii="Cambria Math" w:eastAsiaTheme="minorEastAsia" w:hAnsi="Cambria Math" w:cs="Times New Roman"/>
              <w:sz w:val="28"/>
              <w:szCs w:val="28"/>
              <w:lang w:val="uk-UA"/>
            </w:rPr>
            <m:t>≤C</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e>
          </m:nary>
        </m:oMath>
      </m:oMathPara>
    </w:p>
    <w:p w:rsidR="00795F18" w:rsidRDefault="00E81DAB"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ab/>
      </w:r>
      <w:r>
        <w:rPr>
          <w:rFonts w:ascii="Times New Roman" w:eastAsiaTheme="minorEastAsia" w:hAnsi="Times New Roman" w:cs="Times New Roman"/>
          <w:sz w:val="28"/>
          <w:szCs w:val="28"/>
          <w:lang w:val="uk-UA"/>
        </w:rPr>
        <w:t xml:space="preserve">В </w:t>
      </w:r>
      <w:r w:rsidR="004D52E1">
        <w:rPr>
          <w:rFonts w:ascii="Times New Roman" w:eastAsiaTheme="minorEastAsia" w:hAnsi="Times New Roman" w:cs="Times New Roman"/>
          <w:sz w:val="28"/>
          <w:szCs w:val="28"/>
        </w:rPr>
        <w:t>[9</w:t>
      </w:r>
      <w:r w:rsidRPr="00E81DAB">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доведено, що умову (1.8) неможна замінити умовою</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1.6)</w:t>
      </w:r>
      <w:r>
        <w:rPr>
          <w:rFonts w:ascii="Times New Roman" w:eastAsiaTheme="minorEastAsia" w:hAnsi="Times New Roman" w:cs="Times New Roman"/>
          <w:sz w:val="28"/>
          <w:szCs w:val="28"/>
        </w:rPr>
        <w:t>.</w:t>
      </w:r>
    </w:p>
    <w:p w:rsidR="00E81DAB" w:rsidRDefault="00E81DAB"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lang w:val="uk-UA"/>
        </w:rPr>
        <w:t xml:space="preserve">Результат А.М. </w:t>
      </w:r>
      <w:proofErr w:type="spellStart"/>
      <w:r>
        <w:rPr>
          <w:rFonts w:ascii="Times New Roman" w:eastAsiaTheme="minorEastAsia" w:hAnsi="Times New Roman" w:cs="Times New Roman"/>
          <w:sz w:val="28"/>
          <w:szCs w:val="28"/>
          <w:lang w:val="uk-UA"/>
        </w:rPr>
        <w:t>Колмогорова</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[8</w:t>
      </w:r>
      <w:r w:rsidRPr="00E81DAB">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узагальнили Ч.Н. Мур </w:t>
      </w:r>
      <w:r w:rsidRPr="00E81DAB">
        <w:rPr>
          <w:rFonts w:ascii="Times New Roman" w:eastAsiaTheme="minorEastAsia" w:hAnsi="Times New Roman" w:cs="Times New Roman"/>
          <w:sz w:val="28"/>
          <w:szCs w:val="28"/>
        </w:rPr>
        <w:t>[</w:t>
      </w:r>
      <w:r w:rsidR="004D52E1">
        <w:rPr>
          <w:rFonts w:ascii="Times New Roman" w:eastAsiaTheme="minorEastAsia" w:hAnsi="Times New Roman" w:cs="Times New Roman"/>
          <w:sz w:val="28"/>
          <w:szCs w:val="28"/>
          <w:lang w:val="uk-UA"/>
        </w:rPr>
        <w:t>10</w:t>
      </w:r>
      <w:r w:rsidR="004D52E1">
        <w:rPr>
          <w:rFonts w:ascii="Times New Roman" w:eastAsiaTheme="minorEastAsia" w:hAnsi="Times New Roman" w:cs="Times New Roman"/>
          <w:sz w:val="28"/>
          <w:szCs w:val="28"/>
        </w:rPr>
        <w:t>,11</w:t>
      </w:r>
      <w:r w:rsidRPr="00E81DA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і Л. </w:t>
      </w:r>
      <w:proofErr w:type="spellStart"/>
      <w:r>
        <w:rPr>
          <w:rFonts w:ascii="Times New Roman" w:eastAsiaTheme="minorEastAsia" w:hAnsi="Times New Roman" w:cs="Times New Roman"/>
          <w:sz w:val="28"/>
          <w:szCs w:val="28"/>
          <w:lang w:val="uk-UA"/>
        </w:rPr>
        <w:t>Чезарі</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[12</w:t>
      </w:r>
      <w:r w:rsidRPr="00E81DAB">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Теорема, доведена Ч.Н. Муром і Л. </w:t>
      </w:r>
      <w:proofErr w:type="spellStart"/>
      <w:r>
        <w:rPr>
          <w:rFonts w:ascii="Times New Roman" w:eastAsiaTheme="minorEastAsia" w:hAnsi="Times New Roman" w:cs="Times New Roman"/>
          <w:sz w:val="28"/>
          <w:szCs w:val="28"/>
          <w:lang w:val="uk-UA"/>
        </w:rPr>
        <w:t>Чезарі</w:t>
      </w:r>
      <w:proofErr w:type="spellEnd"/>
      <w:r>
        <w:rPr>
          <w:rFonts w:ascii="Times New Roman" w:eastAsiaTheme="minorEastAsia" w:hAnsi="Times New Roman" w:cs="Times New Roman"/>
          <w:sz w:val="28"/>
          <w:szCs w:val="28"/>
          <w:lang w:val="uk-UA"/>
        </w:rPr>
        <w:t xml:space="preserve">, стверджує, що ряд (1.2) буде рядом Фур’є </w:t>
      </w:r>
      <w:proofErr w:type="spellStart"/>
      <w:r>
        <w:rPr>
          <w:rFonts w:ascii="Times New Roman" w:eastAsiaTheme="minorEastAsia" w:hAnsi="Times New Roman" w:cs="Times New Roman"/>
          <w:sz w:val="28"/>
          <w:szCs w:val="28"/>
          <w:lang w:val="uk-UA"/>
        </w:rPr>
        <w:t>інтегровної</w:t>
      </w:r>
      <w:proofErr w:type="spellEnd"/>
      <w:r>
        <w:rPr>
          <w:rFonts w:ascii="Times New Roman" w:eastAsiaTheme="minorEastAsia" w:hAnsi="Times New Roman" w:cs="Times New Roman"/>
          <w:sz w:val="28"/>
          <w:szCs w:val="28"/>
          <w:lang w:val="uk-UA"/>
        </w:rPr>
        <w:t xml:space="preserve"> функції , якщо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xml:space="preserve"> і для деякого </w:t>
      </w:r>
      <m:oMath>
        <m:r>
          <w:rPr>
            <w:rFonts w:ascii="Cambria Math" w:eastAsiaTheme="minorEastAsia" w:hAnsi="Cambria Math" w:cs="Times New Roman"/>
            <w:sz w:val="28"/>
            <w:szCs w:val="28"/>
            <w:lang w:val="uk-UA"/>
          </w:rPr>
          <m:t>r&gt;0</m:t>
        </m:r>
      </m:oMath>
      <w:r w:rsidRPr="00E81DA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збігається ряд</w:t>
      </w:r>
    </w:p>
    <w:p w:rsidR="00B93A73" w:rsidRPr="00B93A73" w:rsidRDefault="00E81DAB"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w:lastRenderedPageBreak/>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r</m:t>
                  </m:r>
                </m:sup>
              </m:sSup>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k+1</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&lt;∞,                                           (1.9)</m:t>
              </m:r>
            </m:e>
          </m:nary>
        </m:oMath>
      </m:oMathPara>
    </w:p>
    <w:p w:rsidR="003A4B97" w:rsidRPr="003A4B97" w:rsidRDefault="00E81DAB" w:rsidP="00A06A78">
      <w:pPr>
        <w:spacing w:after="0" w:line="360" w:lineRule="auto"/>
        <w:jc w:val="both"/>
        <w:rPr>
          <w:rFonts w:ascii="Times New Roman" w:eastAsiaTheme="minorEastAsia" w:hAnsi="Times New Roman" w:cs="Times New Roman"/>
          <w:sz w:val="28"/>
          <w:szCs w:val="28"/>
          <w:lang w:val="uk-UA"/>
        </w:rPr>
      </w:pPr>
      <m:oMathPara>
        <m:oMathParaPr>
          <m:jc m:val="left"/>
        </m:oMathParaPr>
        <m:oMath>
          <m:r>
            <w:rPr>
              <w:rFonts w:ascii="Cambria Math" w:eastAsiaTheme="minorEastAsia" w:hAnsi="Cambria Math" w:cs="Times New Roman"/>
              <w:sz w:val="28"/>
              <w:szCs w:val="28"/>
              <w:lang w:val="uk-UA"/>
            </w:rPr>
            <m:t xml:space="preserve">де </m:t>
          </m:r>
        </m:oMath>
      </m:oMathPara>
    </w:p>
    <w:p w:rsidR="00E81DAB" w:rsidRPr="00B40685" w:rsidRDefault="007A3DD2" w:rsidP="00A06A78">
      <w:pPr>
        <w:spacing w:after="0" w:line="360" w:lineRule="auto"/>
        <w:jc w:val="both"/>
        <w:rPr>
          <w:rFonts w:ascii="Times New Roman" w:eastAsiaTheme="minorEastAsia" w:hAnsi="Times New Roman" w:cs="Times New Roman"/>
          <w:sz w:val="28"/>
          <w:szCs w:val="28"/>
          <w:lang w:val="en-US"/>
        </w:rPr>
      </w:pPr>
      <m:oMathPara>
        <m:oMathParaPr>
          <m:jc m:val="center"/>
        </m:oMathPara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m:t>
              </m:r>
            </m:e>
            <m:sup>
              <m:r>
                <w:rPr>
                  <w:rFonts w:ascii="Cambria Math" w:eastAsiaTheme="minorEastAsia" w:hAnsi="Cambria Math" w:cs="Times New Roman"/>
                  <w:sz w:val="28"/>
                  <w:szCs w:val="28"/>
                  <w:lang w:val="en-US"/>
                </w:rPr>
                <m:t>r</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m:t>
              </m:r>
            </m:sub>
          </m:sSub>
          <m:r>
            <w:rPr>
              <w:rFonts w:ascii="Cambria Math" w:eastAsiaTheme="minorEastAsia" w:hAnsi="Cambria Math" w:cs="Times New Roman"/>
              <w:sz w:val="28"/>
              <w:szCs w:val="28"/>
              <w:lang w:val="en-US"/>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l</m:t>
              </m:r>
            </m:sub>
            <m:sup>
              <m:r>
                <w:rPr>
                  <w:rFonts w:ascii="Cambria Math" w:eastAsiaTheme="minorEastAsia" w:hAnsi="Cambria Math" w:cs="Times New Roman"/>
                  <w:sz w:val="28"/>
                  <w:szCs w:val="28"/>
                  <w:lang w:val="en-US"/>
                </w:rPr>
                <m:t>∞</m:t>
              </m:r>
            </m:sup>
            <m:e>
              <m:d>
                <m:dPr>
                  <m:ctrlPr>
                    <w:rPr>
                      <w:rFonts w:ascii="Cambria Math" w:eastAsiaTheme="minorEastAsia" w:hAnsi="Cambria Math" w:cs="Times New Roman"/>
                      <w:i/>
                      <w:sz w:val="28"/>
                      <w:szCs w:val="28"/>
                      <w:lang w:val="en-US"/>
                    </w:rPr>
                  </m:ctrlPr>
                </m:dPr>
                <m:e>
                  <m:m>
                    <m:mPr>
                      <m:mcs>
                        <m:mc>
                          <m:mcPr>
                            <m:count m:val="1"/>
                            <m:mcJc m:val="center"/>
                          </m:mcPr>
                        </m:mc>
                      </m:mcs>
                      <m:ctrlPr>
                        <w:rPr>
                          <w:rFonts w:ascii="Cambria Math" w:eastAsiaTheme="minorEastAsia" w:hAnsi="Cambria Math" w:cs="Times New Roman"/>
                          <w:i/>
                          <w:sz w:val="28"/>
                          <w:szCs w:val="28"/>
                          <w:lang w:val="en-US"/>
                        </w:rPr>
                      </m:ctrlPr>
                    </m:mPr>
                    <m:mr>
                      <m:e>
                        <m:r>
                          <w:rPr>
                            <w:rFonts w:ascii="Cambria Math" w:eastAsiaTheme="minorEastAsia" w:hAnsi="Cambria Math" w:cs="Times New Roman"/>
                            <w:sz w:val="28"/>
                            <w:szCs w:val="28"/>
                            <w:lang w:val="en-US"/>
                          </w:rPr>
                          <m:t>l-r-1</m:t>
                        </m:r>
                      </m:e>
                    </m:mr>
                    <m:mr>
                      <m:e>
                        <m:r>
                          <w:rPr>
                            <w:rFonts w:ascii="Cambria Math" w:eastAsiaTheme="minorEastAsia" w:hAnsi="Cambria Math" w:cs="Times New Roman"/>
                            <w:sz w:val="28"/>
                            <w:szCs w:val="28"/>
                            <w:lang w:val="en-US"/>
                          </w:rPr>
                          <m:t>l</m:t>
                        </m:r>
                      </m:e>
                    </m:mr>
                  </m:m>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k+l</m:t>
                  </m:r>
                </m:sub>
              </m:sSub>
              <m:r>
                <w:rPr>
                  <w:rFonts w:ascii="Cambria Math" w:eastAsiaTheme="minorEastAsia" w:hAnsi="Cambria Math" w:cs="Times New Roman"/>
                  <w:sz w:val="28"/>
                  <w:szCs w:val="28"/>
                  <w:lang w:val="en-US"/>
                </w:rPr>
                <m:t xml:space="preserve"> ,  </m:t>
              </m:r>
              <m:r>
                <w:rPr>
                  <w:rFonts w:ascii="Cambria Math" w:eastAsiaTheme="minorEastAsia" w:hAnsi="Cambria Math" w:cs="Times New Roman"/>
                  <w:sz w:val="28"/>
                  <w:szCs w:val="28"/>
                  <w:lang w:val="uk-UA"/>
                </w:rPr>
                <m:t xml:space="preserve">   </m:t>
              </m:r>
            </m:e>
          </m:nary>
        </m:oMath>
      </m:oMathPara>
    </w:p>
    <w:p w:rsidR="003A4B97" w:rsidRDefault="003A4B9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w:t>
      </w:r>
    </w:p>
    <w:p w:rsidR="003A4B97" w:rsidRPr="00B40685" w:rsidRDefault="007A3DD2"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d>
            <m:dPr>
              <m:ctrlPr>
                <w:rPr>
                  <w:rFonts w:ascii="Cambria Math" w:eastAsiaTheme="minorEastAsia" w:hAnsi="Cambria Math" w:cs="Times New Roman"/>
                  <w:i/>
                  <w:sz w:val="28"/>
                  <w:szCs w:val="28"/>
                </w:rPr>
              </m:ctrlPr>
            </m:dP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lang w:val="en-US"/>
                      </w:rPr>
                      <m:t>l-r-1</m:t>
                    </m:r>
                  </m:e>
                </m:mr>
                <m:mr>
                  <m:e>
                    <m:r>
                      <w:rPr>
                        <w:rFonts w:ascii="Cambria Math" w:eastAsiaTheme="minorEastAsia" w:hAnsi="Cambria Math" w:cs="Times New Roman"/>
                        <w:sz w:val="28"/>
                        <w:szCs w:val="28"/>
                      </w:rPr>
                      <m:t>l</m:t>
                    </m:r>
                  </m:e>
                </m:mr>
              </m:m>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r-1</m:t>
                      </m:r>
                    </m:e>
                  </m:d>
                </m:e>
              </m:d>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r-1</m:t>
                      </m:r>
                    </m:e>
                  </m:d>
                </m:e>
              </m:d>
              <m:r>
                <w:rPr>
                  <w:rFonts w:ascii="Cambria Math" w:eastAsiaTheme="minorEastAsia" w:hAnsi="Cambria Math" w:cs="Times New Roman"/>
                  <w:sz w:val="28"/>
                  <w:szCs w:val="28"/>
                </w:rPr>
                <m:t>…(l-</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r-1</m:t>
                  </m:r>
                </m:e>
              </m:d>
              <m:r>
                <w:rPr>
                  <w:rFonts w:ascii="Cambria Math" w:eastAsiaTheme="minorEastAsia" w:hAnsi="Cambria Math" w:cs="Times New Roman"/>
                  <w:sz w:val="28"/>
                  <w:szCs w:val="28"/>
                </w:rPr>
                <m:t>)</m:t>
              </m:r>
            </m:num>
            <m:den>
              <m:r>
                <w:rPr>
                  <w:rFonts w:ascii="Cambria Math" w:eastAsiaTheme="minorEastAsia" w:hAnsi="Cambria Math" w:cs="Times New Roman"/>
                  <w:sz w:val="28"/>
                  <w:szCs w:val="28"/>
                </w:rPr>
                <m:t>l!</m:t>
              </m:r>
            </m:den>
          </m:f>
          <m:r>
            <w:rPr>
              <w:rFonts w:ascii="Cambria Math" w:eastAsiaTheme="minorEastAsia" w:hAnsi="Cambria Math" w:cs="Times New Roman"/>
              <w:sz w:val="28"/>
              <w:szCs w:val="28"/>
              <w:lang w:val="uk-UA"/>
            </w:rPr>
            <m:t>.</m:t>
          </m:r>
        </m:oMath>
      </m:oMathPara>
    </w:p>
    <w:p w:rsidR="00B93A73" w:rsidRDefault="00B93A73"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ab/>
      </w:r>
      <w:r>
        <w:rPr>
          <w:rFonts w:ascii="Times New Roman" w:eastAsiaTheme="minorEastAsia" w:hAnsi="Times New Roman" w:cs="Times New Roman"/>
          <w:sz w:val="28"/>
          <w:szCs w:val="28"/>
          <w:lang w:val="uk-UA"/>
        </w:rPr>
        <w:t xml:space="preserve">Множину послідовностей, які задовольняють умову (1.9), будемо позначати через </w:t>
      </w:r>
      <m:oMath>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m:t>
        </m:r>
      </m:oMath>
      <w:r>
        <w:rPr>
          <w:rFonts w:ascii="Times New Roman" w:eastAsiaTheme="minorEastAsia" w:hAnsi="Times New Roman" w:cs="Times New Roman"/>
          <w:sz w:val="28"/>
          <w:szCs w:val="28"/>
          <w:lang w:val="uk-UA"/>
        </w:rPr>
        <w:t xml:space="preserve"> Можна показати, що у випадку, коли послідовність коефіцієнтів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xml:space="preserve"> при деякому </w:t>
      </w:r>
      <m:oMath>
        <m:r>
          <w:rPr>
            <w:rFonts w:ascii="Cambria Math" w:eastAsiaTheme="minorEastAsia" w:hAnsi="Cambria Math" w:cs="Times New Roman"/>
            <w:sz w:val="28"/>
            <w:szCs w:val="28"/>
            <w:lang w:val="uk-UA"/>
          </w:rPr>
          <m:t>r&gt;0</m:t>
        </m:r>
      </m:oMath>
      <w:r>
        <w:rPr>
          <w:rFonts w:ascii="Times New Roman" w:eastAsiaTheme="minorEastAsia" w:hAnsi="Times New Roman" w:cs="Times New Roman"/>
          <w:sz w:val="28"/>
          <w:szCs w:val="28"/>
          <w:lang w:val="uk-UA"/>
        </w:rPr>
        <w:t xml:space="preserve">, то для </w:t>
      </w:r>
      <m:oMath>
        <m:r>
          <w:rPr>
            <w:rFonts w:ascii="Cambria Math" w:eastAsiaTheme="minorEastAsia" w:hAnsi="Cambria Math" w:cs="Times New Roman"/>
            <w:sz w:val="28"/>
            <w:szCs w:val="28"/>
            <w:lang w:val="uk-UA"/>
          </w:rPr>
          <m:t>0&lt;l≤</m:t>
        </m:r>
        <m:r>
          <w:rPr>
            <w:rFonts w:ascii="Cambria Math" w:eastAsiaTheme="minorEastAsia" w:hAnsi="Cambria Math" w:cs="Times New Roman"/>
            <w:sz w:val="28"/>
            <w:szCs w:val="28"/>
            <w:lang w:val="en-US"/>
          </w:rPr>
          <m:t>r</m:t>
        </m:r>
      </m:oMath>
      <w:r w:rsidR="00C40B0B" w:rsidRPr="00C40B0B">
        <w:rPr>
          <w:rFonts w:ascii="Times New Roman" w:eastAsiaTheme="minorEastAsia" w:hAnsi="Times New Roman" w:cs="Times New Roman"/>
          <w:sz w:val="28"/>
          <w:szCs w:val="28"/>
        </w:rPr>
        <w:t xml:space="preserve"> </w:t>
      </w:r>
    </w:p>
    <w:p w:rsidR="00C40B0B" w:rsidRPr="00572631" w:rsidRDefault="00572631" w:rsidP="00A06A78">
      <w:pPr>
        <w:spacing w:after="0" w:line="360" w:lineRule="auto"/>
        <w:jc w:val="both"/>
        <w:rPr>
          <w:rFonts w:ascii="Times New Roman" w:eastAsiaTheme="minorEastAsia" w:hAnsi="Times New Roman" w:cs="Times New Roman"/>
          <w:i/>
          <w:sz w:val="28"/>
          <w:szCs w:val="28"/>
          <w:lang w:val="uk-UA"/>
        </w:rPr>
      </w:pPr>
      <m:oMathPara>
        <m:oMathParaPr>
          <m:jc m:val="center"/>
        </m:oMathParaPr>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l</m:t>
                  </m:r>
                </m:sup>
              </m:sSup>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l+1</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 xml:space="preserve">&lt;∞.                                         </m:t>
              </m:r>
            </m:e>
          </m:nary>
        </m:oMath>
      </m:oMathPara>
    </w:p>
    <w:p w:rsidR="00572631" w:rsidRDefault="00572631"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Чим менше параметр </w:t>
      </w:r>
      <m:oMath>
        <m:r>
          <w:rPr>
            <w:rFonts w:ascii="Cambria Math" w:eastAsiaTheme="minorEastAsia" w:hAnsi="Cambria Math" w:cs="Times New Roman"/>
            <w:sz w:val="28"/>
            <w:szCs w:val="28"/>
            <w:lang w:val="uk-UA"/>
          </w:rPr>
          <m:t>r</m:t>
        </m:r>
      </m:oMath>
      <w:r>
        <w:rPr>
          <w:rFonts w:ascii="Times New Roman" w:eastAsiaTheme="minorEastAsia" w:hAnsi="Times New Roman" w:cs="Times New Roman"/>
          <w:sz w:val="28"/>
          <w:szCs w:val="28"/>
          <w:lang w:val="uk-UA"/>
        </w:rPr>
        <w:t xml:space="preserve"> в означенні класу </w:t>
      </w:r>
      <m:oMath>
        <m:r>
          <w:rPr>
            <w:rFonts w:ascii="Cambria Math" w:eastAsiaTheme="minorEastAsia" w:hAnsi="Cambria Math" w:cs="Times New Roman"/>
            <w:sz w:val="28"/>
            <w:szCs w:val="28"/>
            <w:lang w:val="uk-UA"/>
          </w:rPr>
          <m:t>M</m:t>
        </m:r>
      </m:oMath>
      <w:r w:rsidRPr="00572631">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тим ширший клас послідовностей охоплює сформульована теорема. При </w:t>
      </w:r>
      <m:oMath>
        <m:r>
          <w:rPr>
            <w:rFonts w:ascii="Cambria Math" w:eastAsiaTheme="minorEastAsia" w:hAnsi="Cambria Math" w:cs="Times New Roman"/>
            <w:sz w:val="28"/>
            <w:szCs w:val="28"/>
            <w:lang w:val="uk-UA"/>
          </w:rPr>
          <m:t>r=1</m:t>
        </m:r>
      </m:oMath>
      <w:r>
        <w:rPr>
          <w:rFonts w:ascii="Times New Roman" w:eastAsiaTheme="minorEastAsia" w:hAnsi="Times New Roman" w:cs="Times New Roman"/>
          <w:sz w:val="28"/>
          <w:szCs w:val="28"/>
          <w:lang w:val="uk-UA"/>
        </w:rPr>
        <w:t xml:space="preserve"> з твердження Ч. Мура і Л. </w:t>
      </w:r>
      <w:proofErr w:type="spellStart"/>
      <w:r>
        <w:rPr>
          <w:rFonts w:ascii="Times New Roman" w:eastAsiaTheme="minorEastAsia" w:hAnsi="Times New Roman" w:cs="Times New Roman"/>
          <w:sz w:val="28"/>
          <w:szCs w:val="28"/>
          <w:lang w:val="uk-UA"/>
        </w:rPr>
        <w:t>Чезарі</w:t>
      </w:r>
      <w:proofErr w:type="spellEnd"/>
      <w:r>
        <w:rPr>
          <w:rFonts w:ascii="Times New Roman" w:eastAsiaTheme="minorEastAsia" w:hAnsi="Times New Roman" w:cs="Times New Roman"/>
          <w:sz w:val="28"/>
          <w:szCs w:val="28"/>
          <w:lang w:val="uk-UA"/>
        </w:rPr>
        <w:t xml:space="preserve"> випливає теорема А.М. </w:t>
      </w:r>
      <w:proofErr w:type="spellStart"/>
      <w:r>
        <w:rPr>
          <w:rFonts w:ascii="Times New Roman" w:eastAsiaTheme="minorEastAsia" w:hAnsi="Times New Roman" w:cs="Times New Roman"/>
          <w:sz w:val="28"/>
          <w:szCs w:val="28"/>
          <w:lang w:val="uk-UA"/>
        </w:rPr>
        <w:t>Колмогорова</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[8</w:t>
      </w:r>
      <w:r w:rsidRPr="00572631">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w:t>
      </w:r>
    </w:p>
    <w:p w:rsidR="00572631" w:rsidRDefault="00572631"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ab/>
        <w:t xml:space="preserve">Р. </w:t>
      </w:r>
      <w:proofErr w:type="spellStart"/>
      <w:r>
        <w:rPr>
          <w:rFonts w:ascii="Times New Roman" w:eastAsiaTheme="minorEastAsia" w:hAnsi="Times New Roman" w:cs="Times New Roman"/>
          <w:sz w:val="28"/>
          <w:szCs w:val="28"/>
        </w:rPr>
        <w:t>Боас</w:t>
      </w:r>
      <w:proofErr w:type="spellEnd"/>
      <w:r>
        <w:rPr>
          <w:rFonts w:ascii="Times New Roman" w:eastAsiaTheme="minorEastAsia" w:hAnsi="Times New Roman" w:cs="Times New Roman"/>
          <w:sz w:val="28"/>
          <w:szCs w:val="28"/>
        </w:rPr>
        <w:t xml:space="preserve"> </w:t>
      </w:r>
      <w:r w:rsidR="004D52E1">
        <w:rPr>
          <w:rFonts w:ascii="Times New Roman" w:eastAsiaTheme="minorEastAsia" w:hAnsi="Times New Roman" w:cs="Times New Roman"/>
          <w:sz w:val="28"/>
          <w:szCs w:val="28"/>
        </w:rPr>
        <w:t>[13</w:t>
      </w:r>
      <w:r w:rsidRPr="00572631">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(наслідок з теореми 6) довів, що ряд (1.2) 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якщо коефіцієнти ряду(1.2) належать класу </w:t>
      </w:r>
      <m:oMath>
        <m:r>
          <w:rPr>
            <w:rFonts w:ascii="Cambria Math" w:eastAsiaTheme="minorEastAsia" w:hAnsi="Cambria Math" w:cs="Times New Roman"/>
            <w:sz w:val="28"/>
            <w:szCs w:val="28"/>
            <w:lang w:val="uk-UA"/>
          </w:rPr>
          <m:t>BV∩</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xml:space="preserve"> </m:t>
        </m:r>
      </m:oMath>
      <w:r>
        <w:rPr>
          <w:rFonts w:ascii="Times New Roman" w:eastAsiaTheme="minorEastAsia" w:hAnsi="Times New Roman" w:cs="Times New Roman"/>
          <w:sz w:val="28"/>
          <w:szCs w:val="28"/>
          <w:lang w:val="uk-UA"/>
        </w:rPr>
        <w:t>і</w:t>
      </w:r>
    </w:p>
    <w:p w:rsidR="00572631" w:rsidRPr="00572631" w:rsidRDefault="00572631" w:rsidP="00A06A78">
      <w:pPr>
        <w:spacing w:after="0" w:line="360" w:lineRule="auto"/>
        <w:jc w:val="both"/>
        <w:rPr>
          <w:rFonts w:ascii="Times New Roman" w:eastAsiaTheme="minorEastAsia" w:hAnsi="Times New Roman" w:cs="Times New Roman"/>
          <w:i/>
          <w:sz w:val="28"/>
          <w:szCs w:val="28"/>
          <w:lang w:val="uk-UA"/>
        </w:rPr>
      </w:pPr>
      <m:oMathPara>
        <m:oMathParaPr>
          <m:jc m:val="center"/>
        </m:oMathParaPr>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n=2</m:t>
              </m:r>
            </m:sub>
            <m:sup>
              <m:r>
                <w:rPr>
                  <w:rFonts w:ascii="Cambria Math" w:eastAsiaTheme="minorEastAsia" w:hAnsi="Cambria Math" w:cs="Times New Roman"/>
                  <w:sz w:val="28"/>
                  <w:szCs w:val="28"/>
                  <w:lang w:val="uk-UA"/>
                </w:rPr>
                <m:t>∞</m:t>
              </m:r>
            </m:sup>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2</m:t>
                          </m:r>
                        </m:den>
                      </m:f>
                    </m:e>
                  </m:d>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                                 (1.10)</m:t>
                  </m:r>
                </m:e>
              </m:nary>
            </m:e>
          </m:nary>
        </m:oMath>
      </m:oMathPara>
    </w:p>
    <w:p w:rsidR="00FB77A0" w:rsidRDefault="00FB77A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Результат Р. </w:t>
      </w:r>
      <w:proofErr w:type="spellStart"/>
      <w:r>
        <w:rPr>
          <w:rFonts w:ascii="Times New Roman" w:eastAsiaTheme="minorEastAsia" w:hAnsi="Times New Roman" w:cs="Times New Roman"/>
          <w:sz w:val="28"/>
          <w:szCs w:val="28"/>
          <w:lang w:val="uk-UA"/>
        </w:rPr>
        <w:t>Боаса</w:t>
      </w:r>
      <w:proofErr w:type="spellEnd"/>
      <w:r>
        <w:rPr>
          <w:rFonts w:ascii="Times New Roman" w:eastAsiaTheme="minorEastAsia" w:hAnsi="Times New Roman" w:cs="Times New Roman"/>
          <w:sz w:val="28"/>
          <w:szCs w:val="28"/>
          <w:lang w:val="uk-UA"/>
        </w:rPr>
        <w:t xml:space="preserve"> узагальнює всі згадані вище твердження, які стосуються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рядів з косинусів </w:t>
      </w:r>
      <w:r w:rsidR="004D52E1">
        <w:rPr>
          <w:rFonts w:ascii="Times New Roman" w:eastAsiaTheme="minorEastAsia" w:hAnsi="Times New Roman" w:cs="Times New Roman"/>
          <w:sz w:val="28"/>
          <w:szCs w:val="28"/>
          <w:lang w:val="uk-UA"/>
        </w:rPr>
        <w:t>[15</w:t>
      </w:r>
      <w:r w:rsidRPr="00FB77A0">
        <w:rPr>
          <w:rFonts w:ascii="Times New Roman" w:eastAsiaTheme="minorEastAsia" w:hAnsi="Times New Roman" w:cs="Times New Roman"/>
          <w:sz w:val="28"/>
          <w:szCs w:val="28"/>
          <w:lang w:val="uk-UA"/>
        </w:rPr>
        <w:t>].</w:t>
      </w:r>
    </w:p>
    <w:p w:rsidR="00FB77A0" w:rsidRDefault="00FB77A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Якщо коефіцієнти ряду з косинусів (1.2) можна представити у вигляді </w:t>
      </w:r>
    </w:p>
    <w:p w:rsidR="00FB77A0" w:rsidRDefault="007A3DD2" w:rsidP="00A06A78">
      <w:pPr>
        <w:spacing w:after="0" w:line="360" w:lineRule="auto"/>
        <w:jc w:val="both"/>
        <w:rPr>
          <w:rFonts w:ascii="Times New Roman" w:eastAsiaTheme="minorEastAsia" w:hAnsi="Times New Roman" w:cs="Times New Roman"/>
          <w:i/>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β</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 xml:space="preserve">=0,1,2…, де послідовності </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 xml:space="preserve"> і </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 xml:space="preserve"> задовольняють умови:</m:t>
        </m:r>
      </m:oMath>
      <w:r w:rsidR="002B3F76">
        <w:rPr>
          <w:rFonts w:ascii="Times New Roman" w:eastAsiaTheme="minorEastAsia" w:hAnsi="Times New Roman" w:cs="Times New Roman"/>
          <w:i/>
          <w:sz w:val="28"/>
          <w:szCs w:val="28"/>
          <w:lang w:val="uk-UA"/>
        </w:rPr>
        <w:t xml:space="preserve"> </w:t>
      </w:r>
    </w:p>
    <w:p w:rsidR="002B3F76" w:rsidRPr="003A4B97" w:rsidRDefault="007A3DD2" w:rsidP="00A06A78">
      <w:pPr>
        <w:spacing w:after="0" w:line="360" w:lineRule="auto"/>
        <w:jc w:val="both"/>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 xml:space="preserve">&lt;∞,   </m:t>
              </m:r>
            </m:e>
          </m:nary>
          <m:r>
            <w:rPr>
              <w:rFonts w:ascii="Cambria Math" w:eastAsiaTheme="minorEastAsia" w:hAnsi="Cambria Math" w:cs="Times New Roman"/>
              <w:sz w:val="28"/>
              <w:szCs w:val="28"/>
              <w:lang w:val="uk-UA"/>
            </w:rPr>
            <m:t xml:space="preserve">     ∀ k≥0, </m:t>
          </m:r>
        </m:oMath>
      </m:oMathPara>
    </w:p>
    <w:p w:rsidR="003A4B97" w:rsidRPr="003A4B97" w:rsidRDefault="007A3DD2" w:rsidP="00A06A78">
      <w:pPr>
        <w:spacing w:after="0" w:line="360" w:lineRule="auto"/>
        <w:jc w:val="both"/>
        <w:rPr>
          <w:rFonts w:ascii="Times New Roman" w:eastAsiaTheme="minorEastAsia" w:hAnsi="Times New Roman" w:cs="Times New Roman"/>
          <w:i/>
          <w:sz w:val="28"/>
          <w:szCs w:val="28"/>
          <w:lang w:val="uk-UA"/>
        </w:rPr>
      </w:pPr>
      <m:oMathPara>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β</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≤C&lt;∞,  ∀ k≥0,</m:t>
          </m:r>
        </m:oMath>
      </m:oMathPara>
    </w:p>
    <w:p w:rsidR="003A4B97" w:rsidRPr="00CD0147" w:rsidRDefault="007A3DD2" w:rsidP="00A06A78">
      <w:pPr>
        <w:spacing w:after="0" w:line="360" w:lineRule="auto"/>
        <w:jc w:val="both"/>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β</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 xml:space="preserve">&lt;∞,   </m:t>
              </m:r>
            </m:e>
          </m:nary>
        </m:oMath>
      </m:oMathPara>
    </w:p>
    <w:p w:rsidR="00CD0147" w:rsidRPr="002B3F76" w:rsidRDefault="007A3DD2" w:rsidP="00A06A78">
      <w:pPr>
        <w:spacing w:after="0" w:line="360" w:lineRule="auto"/>
        <w:jc w:val="both"/>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β</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log</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k+2</m:t>
                      </m:r>
                    </m:e>
                  </m:d>
                  <m:r>
                    <w:rPr>
                      <w:rFonts w:ascii="Cambria Math" w:eastAsiaTheme="minorEastAsia" w:hAnsi="Cambria Math" w:cs="Times New Roman"/>
                      <w:sz w:val="28"/>
                      <w:szCs w:val="28"/>
                      <w:lang w:val="uk-UA"/>
                    </w:rPr>
                    <m:t>&lt;∞,</m:t>
                  </m:r>
                </m:e>
              </m:func>
            </m:e>
          </m:nary>
        </m:oMath>
      </m:oMathPara>
    </w:p>
    <w:p w:rsidR="008E3D87" w:rsidRDefault="002B3F76"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то ряд (1.2) є рядом Фур’є </w:t>
      </w:r>
      <w:r w:rsidR="004D52E1">
        <w:rPr>
          <w:rFonts w:ascii="Times New Roman" w:eastAsiaTheme="minorEastAsia" w:hAnsi="Times New Roman" w:cs="Times New Roman"/>
          <w:sz w:val="28"/>
          <w:szCs w:val="28"/>
        </w:rPr>
        <w:t>[14</w:t>
      </w:r>
      <w:r w:rsidRPr="002B3F7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Зауважимо, що при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β</m:t>
            </m:r>
          </m:e>
          <m:sub>
            <m:r>
              <w:rPr>
                <w:rFonts w:ascii="Cambria Math" w:eastAsiaTheme="minorEastAsia" w:hAnsi="Cambria Math" w:cs="Times New Roman"/>
                <w:sz w:val="28"/>
                <w:szCs w:val="28"/>
                <w:lang w:val="en-US"/>
              </w:rPr>
              <m:t>k</m:t>
            </m:r>
          </m:sub>
        </m:sSub>
        <m:r>
          <w:rPr>
            <w:rFonts w:ascii="Cambria Math" w:eastAsiaTheme="minorEastAsia" w:hAnsi="Cambria Math" w:cs="Times New Roman"/>
            <w:sz w:val="28"/>
            <w:szCs w:val="28"/>
            <w:lang w:val="uk-UA"/>
          </w:rPr>
          <m:t>=1</m:t>
        </m:r>
      </m:oMath>
      <w:r w:rsidRPr="002B3F7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з теореми С.В. </w:t>
      </w:r>
      <w:proofErr w:type="spellStart"/>
      <w:r>
        <w:rPr>
          <w:rFonts w:ascii="Times New Roman" w:eastAsiaTheme="minorEastAsia" w:hAnsi="Times New Roman" w:cs="Times New Roman"/>
          <w:sz w:val="28"/>
          <w:szCs w:val="28"/>
          <w:lang w:val="uk-UA"/>
        </w:rPr>
        <w:t>Станоєвича</w:t>
      </w:r>
      <w:proofErr w:type="spellEnd"/>
      <w:r>
        <w:rPr>
          <w:rFonts w:ascii="Times New Roman" w:eastAsiaTheme="minorEastAsia" w:hAnsi="Times New Roman" w:cs="Times New Roman"/>
          <w:sz w:val="28"/>
          <w:szCs w:val="28"/>
          <w:lang w:val="uk-UA"/>
        </w:rPr>
        <w:t xml:space="preserve"> </w:t>
      </w:r>
      <w:r w:rsidR="008E3D87">
        <w:rPr>
          <w:rFonts w:ascii="Times New Roman" w:eastAsiaTheme="minorEastAsia" w:hAnsi="Times New Roman" w:cs="Times New Roman"/>
          <w:sz w:val="28"/>
          <w:szCs w:val="28"/>
          <w:lang w:val="uk-UA"/>
        </w:rPr>
        <w:t xml:space="preserve">випливає теорема С. </w:t>
      </w:r>
      <w:proofErr w:type="spellStart"/>
      <w:r w:rsidR="008E3D87">
        <w:rPr>
          <w:rFonts w:ascii="Times New Roman" w:eastAsiaTheme="minorEastAsia" w:hAnsi="Times New Roman" w:cs="Times New Roman"/>
          <w:sz w:val="28"/>
          <w:szCs w:val="28"/>
          <w:lang w:val="uk-UA"/>
        </w:rPr>
        <w:t>Сідона</w:t>
      </w:r>
      <w:proofErr w:type="spellEnd"/>
      <w:r w:rsidR="008E3D87">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[6</w:t>
      </w:r>
      <w:r w:rsidR="008E3D87" w:rsidRPr="008E3D87">
        <w:rPr>
          <w:rFonts w:ascii="Times New Roman" w:eastAsiaTheme="minorEastAsia" w:hAnsi="Times New Roman" w:cs="Times New Roman"/>
          <w:sz w:val="28"/>
          <w:szCs w:val="28"/>
        </w:rPr>
        <w:t>],</w:t>
      </w:r>
      <w:r w:rsidR="008E3D87">
        <w:rPr>
          <w:rFonts w:ascii="Times New Roman" w:eastAsiaTheme="minorEastAsia" w:hAnsi="Times New Roman" w:cs="Times New Roman"/>
          <w:sz w:val="28"/>
          <w:szCs w:val="28"/>
          <w:lang w:val="uk-UA"/>
        </w:rPr>
        <w:t xml:space="preserve"> а при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m:t>
            </m:r>
          </m:sub>
        </m:sSub>
        <m:r>
          <w:rPr>
            <w:rFonts w:ascii="Cambria Math" w:eastAsiaTheme="minorEastAsia" w:hAnsi="Cambria Math" w:cs="Times New Roman"/>
            <w:sz w:val="28"/>
            <w:szCs w:val="28"/>
            <w:lang w:val="uk-UA"/>
          </w:rPr>
          <m:t>=1-</m:t>
        </m:r>
      </m:oMath>
      <w:r w:rsidR="008E3D87">
        <w:rPr>
          <w:rFonts w:ascii="Times New Roman" w:eastAsiaTheme="minorEastAsia" w:hAnsi="Times New Roman" w:cs="Times New Roman"/>
          <w:sz w:val="28"/>
          <w:szCs w:val="28"/>
          <w:lang w:val="uk-UA"/>
        </w:rPr>
        <w:t xml:space="preserve"> теорема А.М. Колмогорова </w:t>
      </w:r>
      <w:r w:rsidR="004D52E1">
        <w:rPr>
          <w:rFonts w:ascii="Times New Roman" w:eastAsiaTheme="minorEastAsia" w:hAnsi="Times New Roman" w:cs="Times New Roman"/>
          <w:sz w:val="28"/>
          <w:szCs w:val="28"/>
        </w:rPr>
        <w:t>[8</w:t>
      </w:r>
      <w:r w:rsidR="008E3D87" w:rsidRPr="008E3D87">
        <w:rPr>
          <w:rFonts w:ascii="Times New Roman" w:eastAsiaTheme="minorEastAsia" w:hAnsi="Times New Roman" w:cs="Times New Roman"/>
          <w:sz w:val="28"/>
          <w:szCs w:val="28"/>
        </w:rPr>
        <w:t>]</w:t>
      </w:r>
      <w:r w:rsidR="008E3D87">
        <w:rPr>
          <w:rFonts w:ascii="Times New Roman" w:eastAsiaTheme="minorEastAsia" w:hAnsi="Times New Roman" w:cs="Times New Roman"/>
          <w:sz w:val="28"/>
          <w:szCs w:val="28"/>
          <w:lang w:val="uk-UA"/>
        </w:rPr>
        <w:t xml:space="preserve">. Результат С.В. </w:t>
      </w:r>
      <w:proofErr w:type="spellStart"/>
      <w:r w:rsidR="008E3D87">
        <w:rPr>
          <w:rFonts w:ascii="Times New Roman" w:eastAsiaTheme="minorEastAsia" w:hAnsi="Times New Roman" w:cs="Times New Roman"/>
          <w:sz w:val="28"/>
          <w:szCs w:val="28"/>
          <w:lang w:val="uk-UA"/>
        </w:rPr>
        <w:t>Станоєвича</w:t>
      </w:r>
      <w:proofErr w:type="spellEnd"/>
      <w:r w:rsidR="008E3D87">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[14</w:t>
      </w:r>
      <w:r w:rsidR="008E3D87" w:rsidRPr="008E3D87">
        <w:rPr>
          <w:rFonts w:ascii="Times New Roman" w:eastAsiaTheme="minorEastAsia" w:hAnsi="Times New Roman" w:cs="Times New Roman"/>
          <w:sz w:val="28"/>
          <w:szCs w:val="28"/>
        </w:rPr>
        <w:t>]</w:t>
      </w:r>
      <w:r w:rsidR="008E3D87">
        <w:rPr>
          <w:rFonts w:ascii="Times New Roman" w:eastAsiaTheme="minorEastAsia" w:hAnsi="Times New Roman" w:cs="Times New Roman"/>
          <w:sz w:val="28"/>
          <w:szCs w:val="28"/>
          <w:lang w:val="uk-UA"/>
        </w:rPr>
        <w:t xml:space="preserve"> також є наслідком з зазначеної вище теореми Р. </w:t>
      </w:r>
      <w:proofErr w:type="spellStart"/>
      <w:r w:rsidR="008E3D87">
        <w:rPr>
          <w:rFonts w:ascii="Times New Roman" w:eastAsiaTheme="minorEastAsia" w:hAnsi="Times New Roman" w:cs="Times New Roman"/>
          <w:sz w:val="28"/>
          <w:szCs w:val="28"/>
          <w:lang w:val="uk-UA"/>
        </w:rPr>
        <w:t>Боаса</w:t>
      </w:r>
      <w:proofErr w:type="spellEnd"/>
      <w:r w:rsidR="008E3D87">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[13</w:t>
      </w:r>
      <w:r w:rsidR="008E3D87" w:rsidRPr="008E3D87">
        <w:rPr>
          <w:rFonts w:ascii="Times New Roman" w:eastAsiaTheme="minorEastAsia" w:hAnsi="Times New Roman" w:cs="Times New Roman"/>
          <w:sz w:val="28"/>
          <w:szCs w:val="28"/>
        </w:rPr>
        <w:t>].</w:t>
      </w:r>
    </w:p>
    <w:p w:rsidR="008E3D87" w:rsidRDefault="008E3D8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lang w:val="uk-UA"/>
        </w:rPr>
        <w:t xml:space="preserve">Використовуючи метод, запропонований Р. </w:t>
      </w:r>
      <w:proofErr w:type="spellStart"/>
      <w:r>
        <w:rPr>
          <w:rFonts w:ascii="Times New Roman" w:eastAsiaTheme="minorEastAsia" w:hAnsi="Times New Roman" w:cs="Times New Roman"/>
          <w:sz w:val="28"/>
          <w:szCs w:val="28"/>
          <w:lang w:val="uk-UA"/>
        </w:rPr>
        <w:t>Боасом</w:t>
      </w:r>
      <w:proofErr w:type="spellEnd"/>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послабив умову (1.10).</w:t>
      </w:r>
    </w:p>
    <w:p w:rsidR="002B3F76" w:rsidRDefault="008E3D8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Pr="00E76371">
        <w:rPr>
          <w:rFonts w:ascii="Times New Roman" w:eastAsiaTheme="minorEastAsia" w:hAnsi="Times New Roman" w:cs="Times New Roman"/>
          <w:b/>
          <w:sz w:val="28"/>
          <w:szCs w:val="28"/>
          <w:lang w:val="uk-UA"/>
        </w:rPr>
        <w:t>Теорема 1.1.2</w:t>
      </w:r>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[15</w:t>
      </w:r>
      <w:r w:rsidRPr="008E3D87">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Нехай послідовність коефіцієнтів </w:t>
      </w:r>
      <m:oMath>
        <m:r>
          <w:rPr>
            <w:rFonts w:ascii="Cambria Math" w:eastAsiaTheme="minorEastAsia" w:hAnsi="Cambria Math" w:cs="Times New Roman"/>
            <w:sz w:val="28"/>
            <w:szCs w:val="28"/>
            <w:lang w:val="uk-UA"/>
          </w:rPr>
          <m:t>a=</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 xml:space="preserve"> ряду </m:t>
        </m:r>
      </m:oMath>
      <w:r>
        <w:rPr>
          <w:rFonts w:ascii="Times New Roman" w:eastAsiaTheme="minorEastAsia" w:hAnsi="Times New Roman" w:cs="Times New Roman"/>
          <w:sz w:val="28"/>
          <w:szCs w:val="28"/>
          <w:lang w:val="uk-UA"/>
        </w:rPr>
        <w:t xml:space="preserve">(1.2) належить множині </w:t>
      </w:r>
      <m:oMath>
        <m:r>
          <w:rPr>
            <w:rFonts w:ascii="Cambria Math" w:eastAsiaTheme="minorEastAsia" w:hAnsi="Cambria Math" w:cs="Times New Roman"/>
            <w:sz w:val="28"/>
            <w:szCs w:val="28"/>
            <w:lang w:val="uk-UA"/>
          </w:rPr>
          <m:t>BV∩</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xml:space="preserve"> і</m:t>
        </m:r>
      </m:oMath>
    </w:p>
    <w:p w:rsidR="008E3D87" w:rsidRPr="008E3D87" w:rsidRDefault="008E3D87" w:rsidP="00A06A78">
      <w:pPr>
        <w:spacing w:after="0" w:line="360" w:lineRule="auto"/>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l=1</m:t>
                      </m:r>
                    </m:sub>
                    <m:sup>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num>
                            <m:den>
                              <m:r>
                                <w:rPr>
                                  <w:rFonts w:ascii="Cambria Math" w:eastAsiaTheme="minorEastAsia" w:hAnsi="Cambria Math" w:cs="Times New Roman"/>
                                  <w:sz w:val="28"/>
                                  <w:szCs w:val="28"/>
                                  <w:lang w:val="uk-UA"/>
                                </w:rPr>
                                <m:t>2</m:t>
                              </m:r>
                            </m:den>
                          </m:f>
                        </m:e>
                      </m:d>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k-l</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k+l</m:t>
                              </m:r>
                            </m:sub>
                          </m:sSub>
                        </m:num>
                        <m:den>
                          <m:r>
                            <w:rPr>
                              <w:rFonts w:ascii="Cambria Math" w:eastAsiaTheme="minorEastAsia" w:hAnsi="Cambria Math" w:cs="Times New Roman"/>
                              <w:sz w:val="28"/>
                              <w:szCs w:val="28"/>
                              <w:lang w:val="uk-UA"/>
                            </w:rPr>
                            <m:t>l</m:t>
                          </m:r>
                        </m:den>
                      </m:f>
                    </m:e>
                  </m:nary>
                </m:e>
              </m:d>
              <m:r>
                <w:rPr>
                  <w:rFonts w:ascii="Cambria Math" w:eastAsiaTheme="minorEastAsia" w:hAnsi="Cambria Math" w:cs="Times New Roman"/>
                  <w:sz w:val="28"/>
                  <w:szCs w:val="28"/>
                  <w:lang w:val="uk-UA"/>
                </w:rPr>
                <m:t>&lt;∞.                                  (1.11)</m:t>
              </m:r>
            </m:e>
          </m:nary>
        </m:oMath>
      </m:oMathPara>
    </w:p>
    <w:p w:rsidR="008E3D87" w:rsidRDefault="00CB32D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Тоді ряд (1.2) є рядом Фур’є функції </w:t>
      </w:r>
      <m:oMath>
        <m:r>
          <w:rPr>
            <w:rFonts w:ascii="Cambria Math" w:eastAsiaTheme="minorEastAsia" w:hAnsi="Cambria Math" w:cs="Times New Roman"/>
            <w:sz w:val="28"/>
            <w:szCs w:val="28"/>
            <w:lang w:val="uk-UA"/>
          </w:rPr>
          <m:t>с∈</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і</m:t>
        </m:r>
      </m:oMath>
      <w:r w:rsidR="00CB766E">
        <w:rPr>
          <w:rFonts w:ascii="Times New Roman" w:eastAsiaTheme="minorEastAsia" w:hAnsi="Times New Roman" w:cs="Times New Roman"/>
          <w:sz w:val="28"/>
          <w:szCs w:val="28"/>
          <w:lang w:val="uk-UA"/>
        </w:rPr>
        <w:t xml:space="preserve"> справедлива оцінка</w:t>
      </w:r>
    </w:p>
    <w:p w:rsidR="00E76371" w:rsidRPr="00E76371"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π</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c(x)</m:t>
                  </m:r>
                </m:e>
              </m:d>
              <m:r>
                <w:rPr>
                  <w:rFonts w:ascii="Cambria Math" w:eastAsiaTheme="minorEastAsia" w:hAnsi="Cambria Math" w:cs="Times New Roman"/>
                  <w:sz w:val="28"/>
                  <w:szCs w:val="28"/>
                  <w:lang w:val="uk-UA"/>
                </w:rPr>
                <m:t>dx≤</m:t>
              </m:r>
              <m:r>
                <w:rPr>
                  <w:rFonts w:ascii="Cambria Math" w:eastAsiaTheme="minorEastAsia" w:hAnsi="Cambria Math" w:cs="Times New Roman"/>
                  <w:sz w:val="28"/>
                  <w:szCs w:val="28"/>
                  <w:lang w:val="en-US"/>
                </w:rPr>
                <m:t>CT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a</m:t>
                  </m:r>
                </m:e>
              </m:d>
              <m:r>
                <w:rPr>
                  <w:rFonts w:ascii="Cambria Math" w:eastAsiaTheme="minorEastAsia" w:hAnsi="Cambria Math" w:cs="Times New Roman"/>
                  <w:sz w:val="28"/>
                  <w:szCs w:val="28"/>
                  <w:lang w:val="en-US"/>
                </w:rPr>
                <m:t>,</m:t>
              </m:r>
            </m:e>
          </m:nary>
        </m:oMath>
      </m:oMathPara>
    </w:p>
    <w:p w:rsidR="00765BEB" w:rsidRPr="00765BEB" w:rsidRDefault="00E76371" w:rsidP="00A06A78">
      <w:pPr>
        <w:spacing w:after="0" w:line="360" w:lineRule="auto"/>
        <w:jc w:val="both"/>
        <w:rPr>
          <w:rFonts w:ascii="Times New Roman" w:eastAsiaTheme="minorEastAsia" w:hAnsi="Times New Roman" w:cs="Times New Roman"/>
          <w:sz w:val="28"/>
          <w:szCs w:val="28"/>
          <w:lang w:val="uk-UA"/>
        </w:rPr>
      </w:pPr>
      <m:oMathPara>
        <m:oMathParaPr>
          <m:jc m:val="left"/>
        </m:oMathParaPr>
        <m:oMath>
          <m:r>
            <w:rPr>
              <w:rFonts w:ascii="Cambria Math" w:eastAsiaTheme="minorEastAsia" w:hAnsi="Cambria Math" w:cs="Times New Roman"/>
              <w:sz w:val="28"/>
              <w:szCs w:val="28"/>
              <w:lang w:val="uk-UA"/>
            </w:rPr>
            <m:t xml:space="preserve">де </m:t>
          </m:r>
        </m:oMath>
      </m:oMathPara>
    </w:p>
    <w:p w:rsidR="00E76371" w:rsidRPr="00B40685" w:rsidRDefault="00E76371" w:rsidP="00A06A78">
      <w:pPr>
        <w:spacing w:after="0" w:line="360" w:lineRule="auto"/>
        <w:jc w:val="both"/>
        <w:rPr>
          <w:rFonts w:ascii="Times New Roman" w:eastAsiaTheme="minorEastAsia" w:hAnsi="Times New Roman" w:cs="Times New Roman"/>
          <w:i/>
          <w:sz w:val="28"/>
          <w:szCs w:val="28"/>
          <w:lang w:val="uk-UA"/>
        </w:rPr>
      </w:pPr>
      <m:oMathPara>
        <m:oMathParaPr>
          <m:jc m:val="center"/>
        </m:oMathParaPr>
        <m:oMath>
          <m:r>
            <w:rPr>
              <w:rFonts w:ascii="Cambria Math" w:eastAsiaTheme="minorEastAsia" w:hAnsi="Cambria Math" w:cs="Times New Roman"/>
              <w:sz w:val="28"/>
              <w:szCs w:val="28"/>
              <w:lang w:val="en-US"/>
            </w:rPr>
            <m:t>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a</m:t>
              </m:r>
            </m:e>
          </m:d>
          <m:r>
            <w:rPr>
              <w:rFonts w:ascii="Cambria Math" w:eastAsiaTheme="minorEastAsia" w:hAnsi="Cambria Math" w:cs="Times New Roman"/>
              <w:sz w:val="28"/>
              <w:szCs w:val="28"/>
              <w:lang w:val="en-US"/>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en-US"/>
                </w:rPr>
                <m:t>∞</m:t>
              </m:r>
            </m:sup>
            <m:e>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m:t>
                      </m:r>
                    </m:sub>
                  </m:sSub>
                </m:e>
              </m:d>
              <m:r>
                <w:rPr>
                  <w:rFonts w:ascii="Cambria Math" w:eastAsiaTheme="minorEastAsia" w:hAnsi="Cambria Math" w:cs="Times New Roman"/>
                  <w:sz w:val="28"/>
                  <w:szCs w:val="28"/>
                  <w:lang w:val="en-US"/>
                </w:rPr>
                <m:t>+</m:t>
              </m:r>
            </m:e>
          </m:nary>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k=2</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l=1</m:t>
                      </m:r>
                    </m:sub>
                    <m:sup>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num>
                            <m:den>
                              <m:r>
                                <w:rPr>
                                  <w:rFonts w:ascii="Cambria Math" w:eastAsiaTheme="minorEastAsia" w:hAnsi="Cambria Math" w:cs="Times New Roman"/>
                                  <w:sz w:val="28"/>
                                  <w:szCs w:val="28"/>
                                  <w:lang w:val="uk-UA"/>
                                </w:rPr>
                                <m:t>2</m:t>
                              </m:r>
                            </m:den>
                          </m:f>
                        </m:e>
                      </m:d>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k-l</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k+l</m:t>
                              </m:r>
                            </m:sub>
                          </m:sSub>
                        </m:num>
                        <m:den>
                          <m:r>
                            <w:rPr>
                              <w:rFonts w:ascii="Cambria Math" w:eastAsiaTheme="minorEastAsia" w:hAnsi="Cambria Math" w:cs="Times New Roman"/>
                              <w:sz w:val="28"/>
                              <w:szCs w:val="28"/>
                              <w:lang w:val="uk-UA"/>
                            </w:rPr>
                            <m:t>l</m:t>
                          </m:r>
                        </m:den>
                      </m:f>
                    </m:e>
                  </m:nary>
                </m:e>
              </m:d>
              <m:r>
                <w:rPr>
                  <w:rFonts w:ascii="Cambria Math" w:eastAsiaTheme="minorEastAsia" w:hAnsi="Cambria Math" w:cs="Times New Roman"/>
                  <w:sz w:val="28"/>
                  <w:szCs w:val="28"/>
                  <w:lang w:val="uk-UA"/>
                </w:rPr>
                <m:t>.</m:t>
              </m:r>
            </m:e>
          </m:nary>
        </m:oMath>
      </m:oMathPara>
    </w:p>
    <w:p w:rsidR="00E76371" w:rsidRDefault="00E76371"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uk-UA"/>
        </w:rPr>
        <w:tab/>
      </w:r>
      <w:r w:rsidRPr="00E76371">
        <w:rPr>
          <w:rFonts w:ascii="Times New Roman" w:eastAsiaTheme="minorEastAsia" w:hAnsi="Times New Roman" w:cs="Times New Roman"/>
          <w:b/>
          <w:sz w:val="28"/>
          <w:szCs w:val="28"/>
          <w:lang w:val="uk-UA"/>
        </w:rPr>
        <w:t>Теорема 1.1.3</w:t>
      </w:r>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[15</w:t>
      </w:r>
      <w:r w:rsidRPr="00883D2F">
        <w:rPr>
          <w:rFonts w:ascii="Times New Roman" w:eastAsiaTheme="minorEastAsia" w:hAnsi="Times New Roman" w:cs="Times New Roman"/>
          <w:sz w:val="28"/>
          <w:szCs w:val="28"/>
          <w:lang w:val="uk-UA"/>
        </w:rPr>
        <w:t>]).</w:t>
      </w:r>
      <w:r w:rsidR="006B58AF">
        <w:rPr>
          <w:rFonts w:ascii="Times New Roman" w:eastAsiaTheme="minorEastAsia" w:hAnsi="Times New Roman" w:cs="Times New Roman"/>
          <w:sz w:val="28"/>
          <w:szCs w:val="28"/>
          <w:lang w:val="uk-UA"/>
        </w:rPr>
        <w:t xml:space="preserve"> Нехай послідовність коефіцієнтів</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a=</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oMath>
      <w:r w:rsidR="006B58AF">
        <w:rPr>
          <w:rFonts w:ascii="Times New Roman" w:eastAsiaTheme="minorEastAsia" w:hAnsi="Times New Roman" w:cs="Times New Roman"/>
          <w:sz w:val="28"/>
          <w:szCs w:val="28"/>
          <w:lang w:val="uk-UA"/>
        </w:rPr>
        <w:t xml:space="preserve"> ряду з косинусів (1.3) належить множині </w:t>
      </w:r>
      <m:oMath>
        <m:r>
          <w:rPr>
            <w:rFonts w:ascii="Cambria Math" w:eastAsiaTheme="minorEastAsia" w:hAnsi="Cambria Math" w:cs="Times New Roman"/>
            <w:sz w:val="28"/>
            <w:szCs w:val="28"/>
            <w:lang w:val="uk-UA"/>
          </w:rPr>
          <m:t>BV∩</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oMath>
      <w:r w:rsidR="006B58AF">
        <w:rPr>
          <w:rFonts w:ascii="Times New Roman" w:eastAsiaTheme="minorEastAsia" w:hAnsi="Times New Roman" w:cs="Times New Roman"/>
          <w:sz w:val="28"/>
          <w:szCs w:val="28"/>
          <w:lang w:val="uk-UA"/>
        </w:rPr>
        <w:t xml:space="preserve"> і задовольняє умову (1.11). Тоді ряд (1.3) є рядом Фур’є функції </w:t>
      </w:r>
      <m:oMath>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1</m:t>
            </m:r>
          </m:sub>
        </m:sSub>
      </m:oMath>
      <w:r w:rsidR="006B58AF">
        <w:rPr>
          <w:rFonts w:ascii="Times New Roman" w:eastAsiaTheme="minorEastAsia" w:hAnsi="Times New Roman" w:cs="Times New Roman"/>
          <w:sz w:val="28"/>
          <w:szCs w:val="28"/>
          <w:lang w:val="uk-UA"/>
        </w:rPr>
        <w:t xml:space="preserve"> тоді і тільки тоді</w:t>
      </w:r>
      <w:r w:rsidR="0066125A">
        <w:rPr>
          <w:rFonts w:ascii="Times New Roman" w:eastAsiaTheme="minorEastAsia" w:hAnsi="Times New Roman" w:cs="Times New Roman"/>
          <w:sz w:val="28"/>
          <w:szCs w:val="28"/>
          <w:lang w:val="uk-UA"/>
        </w:rPr>
        <w:t>, коли має місце (1.8)</w:t>
      </w:r>
      <w:r w:rsidR="00962177">
        <w:rPr>
          <w:rFonts w:ascii="Times New Roman" w:eastAsiaTheme="minorEastAsia" w:hAnsi="Times New Roman" w:cs="Times New Roman"/>
          <w:sz w:val="28"/>
          <w:szCs w:val="28"/>
          <w:lang w:val="uk-UA"/>
        </w:rPr>
        <w:t>. Якщо ряд (1.8) збігається, то справедлива оцінка</w:t>
      </w:r>
    </w:p>
    <w:p w:rsidR="00962177" w:rsidRPr="00962177"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π</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dx≤</m:t>
              </m:r>
              <m:r>
                <w:rPr>
                  <w:rFonts w:ascii="Cambria Math" w:eastAsiaTheme="minorEastAsia" w:hAnsi="Cambria Math" w:cs="Times New Roman"/>
                  <w:sz w:val="28"/>
                  <w:szCs w:val="28"/>
                  <w:lang w:val="en-US"/>
                </w:rPr>
                <m:t>C</m:t>
              </m:r>
              <m:d>
                <m:dPr>
                  <m:ctrlPr>
                    <w:rPr>
                      <w:rFonts w:ascii="Cambria Math" w:eastAsiaTheme="minorEastAsia" w:hAnsi="Cambria Math" w:cs="Times New Roman"/>
                      <w:i/>
                      <w:sz w:val="28"/>
                      <w:szCs w:val="28"/>
                      <w:lang w:val="en-US"/>
                    </w:rPr>
                  </m:ctrlPr>
                </m:dPr>
                <m:e>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en-US"/>
                        </w:rPr>
                        <m:t>∞</m:t>
                      </m:r>
                    </m:sup>
                    <m:e>
                      <m:f>
                        <m:fPr>
                          <m:ctrlPr>
                            <w:rPr>
                              <w:rFonts w:ascii="Cambria Math" w:eastAsiaTheme="minorEastAsia" w:hAnsi="Cambria Math" w:cs="Times New Roman"/>
                              <w:i/>
                              <w:sz w:val="28"/>
                              <w:szCs w:val="28"/>
                              <w:lang w:val="en-US"/>
                            </w:rPr>
                          </m:ctrlPr>
                        </m:fPr>
                        <m:num>
                          <m:d>
                            <m:dPr>
                              <m:begChr m:val="|"/>
                              <m:endChr m:val="|"/>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m:t>
                                  </m:r>
                                </m:sub>
                              </m:sSub>
                            </m:e>
                          </m:d>
                        </m:num>
                        <m:den>
                          <m:r>
                            <w:rPr>
                              <w:rFonts w:ascii="Cambria Math" w:eastAsiaTheme="minorEastAsia" w:hAnsi="Cambria Math" w:cs="Times New Roman"/>
                              <w:sz w:val="28"/>
                              <w:szCs w:val="28"/>
                              <w:lang w:val="en-US"/>
                            </w:rPr>
                            <m:t>k</m:t>
                          </m:r>
                        </m:den>
                      </m:f>
                      <m:r>
                        <w:rPr>
                          <w:rFonts w:ascii="Cambria Math" w:eastAsiaTheme="minorEastAsia" w:hAnsi="Cambria Math" w:cs="Times New Roman"/>
                          <w:sz w:val="28"/>
                          <w:szCs w:val="28"/>
                          <w:lang w:val="en-US"/>
                        </w:rPr>
                        <m:t>+T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a</m:t>
                          </m:r>
                        </m:e>
                      </m:d>
                    </m:e>
                  </m:nary>
                </m:e>
              </m:d>
              <m:r>
                <w:rPr>
                  <w:rFonts w:ascii="Cambria Math" w:eastAsiaTheme="minorEastAsia" w:hAnsi="Cambria Math" w:cs="Times New Roman"/>
                  <w:sz w:val="28"/>
                  <w:szCs w:val="28"/>
                  <w:lang w:val="en-US"/>
                </w:rPr>
                <m:t>.</m:t>
              </m:r>
            </m:e>
          </m:nary>
        </m:oMath>
      </m:oMathPara>
    </w:p>
    <w:p w:rsidR="00962177" w:rsidRDefault="0096217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Умови (1.5) і (1.11) </w:t>
      </w:r>
    </w:p>
    <w:p w:rsidR="00962177" w:rsidRPr="00962177" w:rsidRDefault="00962177"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 xml:space="preserve">&lt;∞, </m:t>
              </m:r>
            </m:e>
          </m:nary>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l=1</m:t>
                      </m:r>
                    </m:sub>
                    <m:sup>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num>
                            <m:den>
                              <m:r>
                                <w:rPr>
                                  <w:rFonts w:ascii="Cambria Math" w:eastAsiaTheme="minorEastAsia" w:hAnsi="Cambria Math" w:cs="Times New Roman"/>
                                  <w:sz w:val="28"/>
                                  <w:szCs w:val="28"/>
                                  <w:lang w:val="uk-UA"/>
                                </w:rPr>
                                <m:t>2</m:t>
                              </m:r>
                            </m:den>
                          </m:f>
                        </m:e>
                      </m:d>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k-l</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k+l</m:t>
                              </m:r>
                            </m:sub>
                          </m:sSub>
                        </m:num>
                        <m:den>
                          <m:r>
                            <w:rPr>
                              <w:rFonts w:ascii="Cambria Math" w:eastAsiaTheme="minorEastAsia" w:hAnsi="Cambria Math" w:cs="Times New Roman"/>
                              <w:sz w:val="28"/>
                              <w:szCs w:val="28"/>
                              <w:lang w:val="uk-UA"/>
                            </w:rPr>
                            <m:t>l</m:t>
                          </m:r>
                        </m:den>
                      </m:f>
                    </m:e>
                  </m:nary>
                </m:e>
              </m:d>
              <m:r>
                <w:rPr>
                  <w:rFonts w:ascii="Cambria Math" w:eastAsiaTheme="minorEastAsia" w:hAnsi="Cambria Math" w:cs="Times New Roman"/>
                  <w:sz w:val="28"/>
                  <w:szCs w:val="28"/>
                  <w:lang w:val="uk-UA"/>
                </w:rPr>
                <m:t xml:space="preserve">&lt;∞.                         </m:t>
              </m:r>
            </m:e>
          </m:nary>
        </m:oMath>
      </m:oMathPara>
    </w:p>
    <w:p w:rsidR="00962177" w:rsidRDefault="0096217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Називають умовами </w:t>
      </w:r>
      <w:proofErr w:type="spellStart"/>
      <w:r>
        <w:rPr>
          <w:rFonts w:ascii="Times New Roman" w:eastAsiaTheme="minorEastAsia" w:hAnsi="Times New Roman" w:cs="Times New Roman"/>
          <w:sz w:val="28"/>
          <w:szCs w:val="28"/>
          <w:lang w:val="uk-UA"/>
        </w:rPr>
        <w:t>Боаса-Теляковського</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одновимірних тригонометричних рядів (1.2), (1.3). Множини послідовностей, для яких </w:t>
      </w:r>
      <m:oMath>
        <m:r>
          <w:rPr>
            <w:rFonts w:ascii="Cambria Math" w:eastAsiaTheme="minorEastAsia" w:hAnsi="Cambria Math" w:cs="Times New Roman"/>
            <w:sz w:val="28"/>
            <w:szCs w:val="28"/>
            <w:lang w:val="uk-UA"/>
          </w:rPr>
          <m:t>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e>
        </m:d>
        <m:r>
          <w:rPr>
            <w:rFonts w:ascii="Cambria Math" w:eastAsiaTheme="minorEastAsia" w:hAnsi="Cambria Math" w:cs="Times New Roman"/>
            <w:sz w:val="28"/>
            <w:szCs w:val="28"/>
            <w:lang w:val="uk-UA"/>
          </w:rPr>
          <m:t>&lt;∞,</m:t>
        </m:r>
      </m:oMath>
      <w:r w:rsidRPr="00962177">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будемо позначати через </w:t>
      </w:r>
      <m:oMath>
        <m:r>
          <w:rPr>
            <w:rFonts w:ascii="Cambria Math" w:eastAsiaTheme="minorEastAsia" w:hAnsi="Cambria Math" w:cs="Times New Roman"/>
            <w:sz w:val="28"/>
            <w:szCs w:val="28"/>
            <w:lang w:val="uk-UA"/>
          </w:rPr>
          <m:t>B-T.</m:t>
        </m:r>
      </m:oMath>
    </w:p>
    <w:p w:rsidR="00962177" w:rsidRDefault="0096217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Таким чином,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одержав досить загальні умови на коефіцієнти рядів (1.2) і (1.3), при виконанні яких ряди (1.2) і (1.3) будуть рядами Фур’є </w:t>
      </w:r>
      <w:proofErr w:type="spellStart"/>
      <w:r>
        <w:rPr>
          <w:rFonts w:ascii="Times New Roman" w:eastAsiaTheme="minorEastAsia" w:hAnsi="Times New Roman" w:cs="Times New Roman"/>
          <w:sz w:val="28"/>
          <w:szCs w:val="28"/>
          <w:lang w:val="uk-UA"/>
        </w:rPr>
        <w:t>сумовних</w:t>
      </w:r>
      <w:proofErr w:type="spellEnd"/>
      <w:r>
        <w:rPr>
          <w:rFonts w:ascii="Times New Roman" w:eastAsiaTheme="minorEastAsia" w:hAnsi="Times New Roman" w:cs="Times New Roman"/>
          <w:sz w:val="28"/>
          <w:szCs w:val="28"/>
          <w:lang w:val="uk-UA"/>
        </w:rPr>
        <w:t xml:space="preserve"> функцій. Теорема 1.1.2 узагальнює результат Р. </w:t>
      </w:r>
      <w:proofErr w:type="spellStart"/>
      <w:r>
        <w:rPr>
          <w:rFonts w:ascii="Times New Roman" w:eastAsiaTheme="minorEastAsia" w:hAnsi="Times New Roman" w:cs="Times New Roman"/>
          <w:sz w:val="28"/>
          <w:szCs w:val="28"/>
          <w:lang w:val="uk-UA"/>
        </w:rPr>
        <w:t>Боаса</w:t>
      </w:r>
      <w:proofErr w:type="spellEnd"/>
      <w:r>
        <w:rPr>
          <w:rFonts w:ascii="Times New Roman" w:eastAsiaTheme="minorEastAsia" w:hAnsi="Times New Roman" w:cs="Times New Roman"/>
          <w:sz w:val="28"/>
          <w:szCs w:val="28"/>
          <w:lang w:val="uk-UA"/>
        </w:rPr>
        <w:t xml:space="preserve"> для рядів з косинусів, а також всі попередні результати, які стосуються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рядів (1.2). Всі твердження про умови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рядів з синусів є наслідками теореми 1.1.3 </w:t>
      </w:r>
      <w:r w:rsidR="004D52E1">
        <w:rPr>
          <w:rFonts w:ascii="Times New Roman" w:eastAsiaTheme="minorEastAsia" w:hAnsi="Times New Roman" w:cs="Times New Roman"/>
          <w:sz w:val="28"/>
          <w:szCs w:val="28"/>
        </w:rPr>
        <w:t>[15</w:t>
      </w:r>
      <w:r w:rsidRPr="00962177">
        <w:rPr>
          <w:rFonts w:ascii="Times New Roman" w:eastAsiaTheme="minorEastAsia" w:hAnsi="Times New Roman" w:cs="Times New Roman"/>
          <w:sz w:val="28"/>
          <w:szCs w:val="28"/>
        </w:rPr>
        <w:t>].</w:t>
      </w:r>
    </w:p>
    <w:p w:rsidR="00136F2E" w:rsidRDefault="00136F2E"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Підсумовуючи, можна сказати, що умови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рядів (1.2), (1.3) послаблювались, однак ставали більш громіздкими. </w:t>
      </w:r>
      <w:r w:rsidR="00975CC0">
        <w:rPr>
          <w:rFonts w:ascii="Times New Roman" w:eastAsiaTheme="minorEastAsia" w:hAnsi="Times New Roman" w:cs="Times New Roman"/>
          <w:sz w:val="28"/>
          <w:szCs w:val="28"/>
          <w:lang w:val="uk-UA"/>
        </w:rPr>
        <w:t xml:space="preserve">В застосуваннях, як правило, потрібні умови на коефіцієнти зручні для перевірки. Тому після роботи С.О. </w:t>
      </w:r>
      <w:proofErr w:type="spellStart"/>
      <w:r w:rsidR="00975CC0">
        <w:rPr>
          <w:rFonts w:ascii="Times New Roman" w:eastAsiaTheme="minorEastAsia" w:hAnsi="Times New Roman" w:cs="Times New Roman"/>
          <w:sz w:val="28"/>
          <w:szCs w:val="28"/>
          <w:lang w:val="uk-UA"/>
        </w:rPr>
        <w:t>Теляковського</w:t>
      </w:r>
      <w:proofErr w:type="spellEnd"/>
      <w:r w:rsidR="00975CC0">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[15</w:t>
      </w:r>
      <w:r w:rsidR="00975CC0" w:rsidRPr="00975CC0">
        <w:rPr>
          <w:rFonts w:ascii="Times New Roman" w:eastAsiaTheme="minorEastAsia" w:hAnsi="Times New Roman" w:cs="Times New Roman"/>
          <w:sz w:val="28"/>
          <w:szCs w:val="28"/>
        </w:rPr>
        <w:t xml:space="preserve">] </w:t>
      </w:r>
      <w:r w:rsidR="00975CC0">
        <w:rPr>
          <w:rFonts w:ascii="Times New Roman" w:eastAsiaTheme="minorEastAsia" w:hAnsi="Times New Roman" w:cs="Times New Roman"/>
          <w:sz w:val="28"/>
          <w:szCs w:val="28"/>
          <w:lang w:val="uk-UA"/>
        </w:rPr>
        <w:t xml:space="preserve">з’явились роботи з менш загальними умовами на коефіцієнти, але разом з тим більш простими. </w:t>
      </w:r>
    </w:p>
    <w:p w:rsidR="003A021A" w:rsidRDefault="003A021A"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Т. Кано </w:t>
      </w:r>
      <w:r w:rsidR="004D52E1">
        <w:rPr>
          <w:rFonts w:ascii="Times New Roman" w:eastAsiaTheme="minorEastAsia" w:hAnsi="Times New Roman" w:cs="Times New Roman"/>
          <w:sz w:val="28"/>
          <w:szCs w:val="28"/>
        </w:rPr>
        <w:t>[16</w:t>
      </w:r>
      <w:r w:rsidRPr="003A021A">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для доведення теорем про </w:t>
      </w:r>
      <w:proofErr w:type="spellStart"/>
      <w:r>
        <w:rPr>
          <w:rFonts w:ascii="Times New Roman" w:eastAsiaTheme="minorEastAsia" w:hAnsi="Times New Roman" w:cs="Times New Roman"/>
          <w:sz w:val="28"/>
          <w:szCs w:val="28"/>
          <w:lang w:val="uk-UA"/>
        </w:rPr>
        <w:t>інтегровність</w:t>
      </w:r>
      <w:proofErr w:type="spellEnd"/>
      <w:r>
        <w:rPr>
          <w:rFonts w:ascii="Times New Roman" w:eastAsiaTheme="minorEastAsia" w:hAnsi="Times New Roman" w:cs="Times New Roman"/>
          <w:sz w:val="28"/>
          <w:szCs w:val="28"/>
          <w:lang w:val="uk-UA"/>
        </w:rPr>
        <w:t xml:space="preserve"> представив ряд з синусів як </w:t>
      </w:r>
      <w:proofErr w:type="spellStart"/>
      <w:r>
        <w:rPr>
          <w:rFonts w:ascii="Times New Roman" w:eastAsiaTheme="minorEastAsia" w:hAnsi="Times New Roman" w:cs="Times New Roman"/>
          <w:sz w:val="28"/>
          <w:szCs w:val="28"/>
          <w:lang w:val="uk-UA"/>
        </w:rPr>
        <w:t>почленно</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продиференційований</w:t>
      </w:r>
      <w:proofErr w:type="spellEnd"/>
      <w:r>
        <w:rPr>
          <w:rFonts w:ascii="Times New Roman" w:eastAsiaTheme="minorEastAsia" w:hAnsi="Times New Roman" w:cs="Times New Roman"/>
          <w:sz w:val="28"/>
          <w:szCs w:val="28"/>
          <w:lang w:val="uk-UA"/>
        </w:rPr>
        <w:t xml:space="preserve"> ряд з косинусів і довів, що для ряду (1.3) з коефіцієнтами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xml:space="preserve">, </m:t>
        </m:r>
      </m:oMath>
      <w:r>
        <w:rPr>
          <w:rFonts w:ascii="Times New Roman" w:eastAsiaTheme="minorEastAsia" w:hAnsi="Times New Roman" w:cs="Times New Roman"/>
          <w:sz w:val="28"/>
          <w:szCs w:val="28"/>
          <w:lang w:val="uk-UA"/>
        </w:rPr>
        <w:t xml:space="preserve">для яких справедлива нерівність </w:t>
      </w:r>
    </w:p>
    <w:p w:rsidR="003A021A" w:rsidRPr="003A021A" w:rsidRDefault="003A021A" w:rsidP="00A06A78">
      <w:pPr>
        <w:spacing w:after="0" w:line="360" w:lineRule="auto"/>
        <w:jc w:val="both"/>
        <w:rPr>
          <w:rFonts w:ascii="Times New Roman" w:eastAsiaTheme="minorEastAsia" w:hAnsi="Times New Roman" w:cs="Times New Roman"/>
          <w:i/>
          <w:sz w:val="28"/>
          <w:szCs w:val="28"/>
          <w:lang w:val="uk-UA"/>
        </w:rPr>
      </w:pPr>
      <m:oMathPara>
        <m:oMathParaPr>
          <m:jc m:val="center"/>
        </m:oMathParaPr>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num>
                        <m:den>
                          <m:r>
                            <w:rPr>
                              <w:rFonts w:ascii="Cambria Math" w:eastAsiaTheme="minorEastAsia" w:hAnsi="Cambria Math" w:cs="Times New Roman"/>
                              <w:sz w:val="28"/>
                              <w:szCs w:val="28"/>
                              <w:lang w:val="uk-UA"/>
                            </w:rPr>
                            <m:t>k</m:t>
                          </m:r>
                        </m:den>
                      </m:f>
                    </m:e>
                  </m:d>
                </m:e>
              </m:d>
            </m:e>
          </m:nary>
          <m:r>
            <w:rPr>
              <w:rFonts w:ascii="Cambria Math" w:eastAsiaTheme="minorEastAsia" w:hAnsi="Cambria Math" w:cs="Times New Roman"/>
              <w:sz w:val="28"/>
              <w:szCs w:val="28"/>
              <w:lang w:val="uk-UA"/>
            </w:rPr>
            <m:t>&lt;∞,                                          (1.12)</m:t>
          </m:r>
        </m:oMath>
      </m:oMathPara>
    </w:p>
    <w:p w:rsidR="003A021A" w:rsidRDefault="003A021A"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Ряд (1.3)</w:t>
      </w:r>
      <w:r w:rsidR="00C76AA0">
        <w:rPr>
          <w:rFonts w:ascii="Times New Roman" w:eastAsiaTheme="minorEastAsia" w:hAnsi="Times New Roman" w:cs="Times New Roman"/>
          <w:sz w:val="28"/>
          <w:szCs w:val="28"/>
          <w:lang w:val="uk-UA"/>
        </w:rPr>
        <w:t xml:space="preserve"> є рядом Фур’є </w:t>
      </w:r>
      <w:proofErr w:type="spellStart"/>
      <w:r w:rsidR="00C76AA0">
        <w:rPr>
          <w:rFonts w:ascii="Times New Roman" w:eastAsiaTheme="minorEastAsia" w:hAnsi="Times New Roman" w:cs="Times New Roman"/>
          <w:sz w:val="28"/>
          <w:szCs w:val="28"/>
          <w:lang w:val="uk-UA"/>
        </w:rPr>
        <w:t>сумовної</w:t>
      </w:r>
      <w:proofErr w:type="spellEnd"/>
      <w:r w:rsidR="00C76AA0">
        <w:rPr>
          <w:rFonts w:ascii="Times New Roman" w:eastAsiaTheme="minorEastAsia" w:hAnsi="Times New Roman" w:cs="Times New Roman"/>
          <w:sz w:val="28"/>
          <w:szCs w:val="28"/>
          <w:lang w:val="uk-UA"/>
        </w:rPr>
        <w:t xml:space="preserve"> функції. Такий прийом спрощує доведення достатньої частики теореми С.О. </w:t>
      </w:r>
      <w:proofErr w:type="spellStart"/>
      <w:r w:rsidR="00C76AA0">
        <w:rPr>
          <w:rFonts w:ascii="Times New Roman" w:eastAsiaTheme="minorEastAsia" w:hAnsi="Times New Roman" w:cs="Times New Roman"/>
          <w:sz w:val="28"/>
          <w:szCs w:val="28"/>
          <w:lang w:val="uk-UA"/>
        </w:rPr>
        <w:t>Теляковського</w:t>
      </w:r>
      <w:proofErr w:type="spellEnd"/>
      <w:r w:rsidR="00C76AA0">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[9</w:t>
      </w:r>
      <w:r w:rsidR="00C76AA0" w:rsidRPr="00C76AA0">
        <w:rPr>
          <w:rFonts w:ascii="Times New Roman" w:eastAsiaTheme="minorEastAsia" w:hAnsi="Times New Roman" w:cs="Times New Roman"/>
          <w:sz w:val="28"/>
          <w:szCs w:val="28"/>
          <w:lang w:val="uk-UA"/>
        </w:rPr>
        <w:t xml:space="preserve">] </w:t>
      </w:r>
      <w:r w:rsidR="00C76AA0">
        <w:rPr>
          <w:rFonts w:ascii="Times New Roman" w:eastAsiaTheme="minorEastAsia" w:hAnsi="Times New Roman" w:cs="Times New Roman"/>
          <w:sz w:val="28"/>
          <w:szCs w:val="28"/>
          <w:lang w:val="uk-UA"/>
        </w:rPr>
        <w:t xml:space="preserve">про </w:t>
      </w:r>
      <w:proofErr w:type="spellStart"/>
      <w:r w:rsidR="00C76AA0">
        <w:rPr>
          <w:rFonts w:ascii="Times New Roman" w:eastAsiaTheme="minorEastAsia" w:hAnsi="Times New Roman" w:cs="Times New Roman"/>
          <w:sz w:val="28"/>
          <w:szCs w:val="28"/>
          <w:lang w:val="uk-UA"/>
        </w:rPr>
        <w:t>інтегровність</w:t>
      </w:r>
      <w:proofErr w:type="spellEnd"/>
      <w:r w:rsidR="00C76AA0">
        <w:rPr>
          <w:rFonts w:ascii="Times New Roman" w:eastAsiaTheme="minorEastAsia" w:hAnsi="Times New Roman" w:cs="Times New Roman"/>
          <w:sz w:val="28"/>
          <w:szCs w:val="28"/>
          <w:lang w:val="uk-UA"/>
        </w:rPr>
        <w:t xml:space="preserve"> рядів з синусів, </w:t>
      </w:r>
      <w:proofErr w:type="spellStart"/>
      <w:r w:rsidR="00C76AA0">
        <w:rPr>
          <w:rFonts w:ascii="Times New Roman" w:eastAsiaTheme="minorEastAsia" w:hAnsi="Times New Roman" w:cs="Times New Roman"/>
          <w:sz w:val="28"/>
          <w:szCs w:val="28"/>
          <w:lang w:val="uk-UA"/>
        </w:rPr>
        <w:t>коефіцінти</w:t>
      </w:r>
      <w:proofErr w:type="spellEnd"/>
      <w:r w:rsidR="00C76AA0">
        <w:rPr>
          <w:rFonts w:ascii="Times New Roman" w:eastAsiaTheme="minorEastAsia" w:hAnsi="Times New Roman" w:cs="Times New Roman"/>
          <w:sz w:val="28"/>
          <w:szCs w:val="28"/>
          <w:lang w:val="uk-UA"/>
        </w:rPr>
        <w:t xml:space="preserve"> яких утворюють </w:t>
      </w:r>
      <w:proofErr w:type="spellStart"/>
      <w:r w:rsidR="00C76AA0">
        <w:rPr>
          <w:rFonts w:ascii="Times New Roman" w:eastAsiaTheme="minorEastAsia" w:hAnsi="Times New Roman" w:cs="Times New Roman"/>
          <w:sz w:val="28"/>
          <w:szCs w:val="28"/>
          <w:lang w:val="uk-UA"/>
        </w:rPr>
        <w:t>квазівипуклу</w:t>
      </w:r>
      <w:proofErr w:type="spellEnd"/>
      <w:r w:rsidR="00C76AA0">
        <w:rPr>
          <w:rFonts w:ascii="Times New Roman" w:eastAsiaTheme="minorEastAsia" w:hAnsi="Times New Roman" w:cs="Times New Roman"/>
          <w:sz w:val="28"/>
          <w:szCs w:val="28"/>
          <w:lang w:val="uk-UA"/>
        </w:rPr>
        <w:t xml:space="preserve"> нуль-послідовність. Т. Кано </w:t>
      </w:r>
      <w:r w:rsidR="00C76AA0">
        <w:rPr>
          <w:rFonts w:ascii="Times New Roman" w:eastAsiaTheme="minorEastAsia" w:hAnsi="Times New Roman" w:cs="Times New Roman"/>
          <w:sz w:val="28"/>
          <w:szCs w:val="28"/>
          <w:lang w:val="uk-UA"/>
        </w:rPr>
        <w:lastRenderedPageBreak/>
        <w:t xml:space="preserve">також показав, що для </w:t>
      </w:r>
      <w:proofErr w:type="spellStart"/>
      <w:r w:rsidR="00C76AA0">
        <w:rPr>
          <w:rFonts w:ascii="Times New Roman" w:eastAsiaTheme="minorEastAsia" w:hAnsi="Times New Roman" w:cs="Times New Roman"/>
          <w:sz w:val="28"/>
          <w:szCs w:val="28"/>
          <w:lang w:val="uk-UA"/>
        </w:rPr>
        <w:t>квазівипуклих</w:t>
      </w:r>
      <w:proofErr w:type="spellEnd"/>
      <w:r w:rsidR="00C76AA0">
        <w:rPr>
          <w:rFonts w:ascii="Times New Roman" w:eastAsiaTheme="minorEastAsia" w:hAnsi="Times New Roman" w:cs="Times New Roman"/>
          <w:sz w:val="28"/>
          <w:szCs w:val="28"/>
          <w:lang w:val="uk-UA"/>
        </w:rPr>
        <w:t xml:space="preserve"> послідовностей умови (1.8) і (1.12) еквівалентні.</w:t>
      </w:r>
    </w:p>
    <w:p w:rsidR="00C76AA0" w:rsidRDefault="00C76AA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С. </w:t>
      </w:r>
      <w:proofErr w:type="spellStart"/>
      <w:r>
        <w:rPr>
          <w:rFonts w:ascii="Times New Roman" w:eastAsiaTheme="minorEastAsia" w:hAnsi="Times New Roman" w:cs="Times New Roman"/>
          <w:sz w:val="28"/>
          <w:szCs w:val="28"/>
          <w:lang w:val="uk-UA"/>
        </w:rPr>
        <w:t>Сідон</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[17</w:t>
      </w:r>
      <w:r w:rsidRPr="00C76AA0">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встановив, що ряд (1.2) буде рядом Фур’є </w:t>
      </w:r>
      <w:proofErr w:type="spellStart"/>
      <w:r>
        <w:rPr>
          <w:rFonts w:ascii="Times New Roman" w:eastAsiaTheme="minorEastAsia" w:hAnsi="Times New Roman" w:cs="Times New Roman"/>
          <w:sz w:val="28"/>
          <w:szCs w:val="28"/>
          <w:lang w:val="uk-UA"/>
        </w:rPr>
        <w:t>інтегрової</w:t>
      </w:r>
      <w:proofErr w:type="spellEnd"/>
      <w:r>
        <w:rPr>
          <w:rFonts w:ascii="Times New Roman" w:eastAsiaTheme="minorEastAsia" w:hAnsi="Times New Roman" w:cs="Times New Roman"/>
          <w:sz w:val="28"/>
          <w:szCs w:val="28"/>
          <w:lang w:val="uk-UA"/>
        </w:rPr>
        <w:t xml:space="preserve"> функції, якщо його коефіцієнти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oMath>
      <w:r w:rsidR="0011244C" w:rsidRPr="0011244C">
        <w:rPr>
          <w:rFonts w:ascii="Times New Roman" w:eastAsiaTheme="minorEastAsia" w:hAnsi="Times New Roman" w:cs="Times New Roman"/>
          <w:sz w:val="28"/>
          <w:szCs w:val="28"/>
          <w:lang w:val="uk-UA"/>
        </w:rPr>
        <w:t xml:space="preserve"> </w:t>
      </w:r>
      <w:r w:rsidR="0011244C">
        <w:rPr>
          <w:rFonts w:ascii="Times New Roman" w:eastAsiaTheme="minorEastAsia" w:hAnsi="Times New Roman" w:cs="Times New Roman"/>
          <w:sz w:val="28"/>
          <w:szCs w:val="28"/>
          <w:lang w:val="uk-UA"/>
        </w:rPr>
        <w:t>можна представити у вигляді</w:t>
      </w:r>
    </w:p>
    <w:p w:rsidR="0011244C" w:rsidRPr="0011244C" w:rsidRDefault="007A3DD2"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 xml:space="preserve">                                                  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l=k</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l</m:t>
                      </m:r>
                    </m:sub>
                  </m:sSub>
                </m:num>
                <m:den>
                  <m:r>
                    <w:rPr>
                      <w:rFonts w:ascii="Cambria Math" w:eastAsiaTheme="minorEastAsia" w:hAnsi="Cambria Math" w:cs="Times New Roman"/>
                      <w:sz w:val="28"/>
                      <w:szCs w:val="28"/>
                      <w:lang w:val="uk-UA"/>
                    </w:rPr>
                    <m:t>l</m:t>
                  </m:r>
                </m:den>
              </m:f>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i=k</m:t>
                  </m:r>
                </m:sub>
                <m:sup>
                  <m:r>
                    <w:rPr>
                      <w:rFonts w:ascii="Cambria Math" w:eastAsiaTheme="minorEastAsia" w:hAnsi="Cambria Math" w:cs="Times New Roman"/>
                      <w:sz w:val="28"/>
                      <w:szCs w:val="28"/>
                      <w:lang w:val="uk-UA"/>
                    </w:rPr>
                    <m:t>l</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k=1,2,…,</m:t>
                  </m:r>
                </m:e>
              </m:nary>
            </m:e>
          </m:nary>
          <m:r>
            <w:rPr>
              <w:rFonts w:ascii="Cambria Math" w:eastAsiaTheme="minorEastAsia" w:hAnsi="Cambria Math" w:cs="Times New Roman"/>
              <w:sz w:val="28"/>
              <w:szCs w:val="28"/>
              <w:lang w:val="uk-UA"/>
            </w:rPr>
            <m:t xml:space="preserve">                                (1.13)</m:t>
          </m:r>
        </m:oMath>
      </m:oMathPara>
    </w:p>
    <w:p w:rsidR="00765BEB" w:rsidRPr="00765BEB" w:rsidRDefault="0011244C" w:rsidP="00A06A78">
      <w:pPr>
        <w:spacing w:after="0" w:line="360" w:lineRule="auto"/>
        <w:jc w:val="both"/>
        <w:rPr>
          <w:rFonts w:ascii="Times New Roman" w:eastAsiaTheme="minorEastAsia" w:hAnsi="Times New Roman" w:cs="Times New Roman"/>
          <w:sz w:val="28"/>
          <w:szCs w:val="28"/>
          <w:lang w:val="uk-UA"/>
        </w:rPr>
      </w:pPr>
      <m:oMathPara>
        <m:oMathParaPr>
          <m:jc m:val="left"/>
        </m:oMathParaPr>
        <m:oMath>
          <m:r>
            <w:rPr>
              <w:rFonts w:ascii="Cambria Math" w:eastAsiaTheme="minorEastAsia" w:hAnsi="Cambria Math" w:cs="Times New Roman"/>
              <w:sz w:val="28"/>
              <w:szCs w:val="28"/>
              <w:lang w:val="uk-UA"/>
            </w:rPr>
            <m:t xml:space="preserve">де </m:t>
          </m:r>
        </m:oMath>
      </m:oMathPara>
    </w:p>
    <w:p w:rsidR="00765BEB" w:rsidRPr="00765BEB" w:rsidRDefault="007A3DD2"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&lt;1, ∀ i≥1,</m:t>
          </m:r>
        </m:oMath>
      </m:oMathPara>
    </w:p>
    <w:p w:rsidR="00765BEB" w:rsidRPr="00765BEB" w:rsidRDefault="007A3DD2"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l=1</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l</m:t>
                      </m:r>
                    </m:sub>
                  </m:sSub>
                </m:e>
              </m:d>
              <m:r>
                <w:rPr>
                  <w:rFonts w:ascii="Cambria Math" w:eastAsiaTheme="minorEastAsia" w:hAnsi="Cambria Math" w:cs="Times New Roman"/>
                  <w:sz w:val="28"/>
                  <w:szCs w:val="28"/>
                  <w:lang w:val="uk-UA"/>
                </w:rPr>
                <m:t>&lt;∞.</m:t>
              </m:r>
            </m:e>
          </m:nary>
        </m:oMath>
      </m:oMathPara>
    </w:p>
    <w:p w:rsidR="00765BEB" w:rsidRPr="00765BEB" w:rsidRDefault="00765BEB"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Умови (1.13) називають умовами </w:t>
      </w:r>
      <w:proofErr w:type="spellStart"/>
      <w:r>
        <w:rPr>
          <w:rFonts w:ascii="Times New Roman" w:eastAsiaTheme="minorEastAsia" w:hAnsi="Times New Roman" w:cs="Times New Roman"/>
          <w:sz w:val="28"/>
          <w:szCs w:val="28"/>
          <w:lang w:val="uk-UA"/>
        </w:rPr>
        <w:t>Сідона</w:t>
      </w:r>
      <w:proofErr w:type="spellEnd"/>
      <w:r>
        <w:rPr>
          <w:rFonts w:ascii="Times New Roman" w:eastAsiaTheme="minorEastAsia" w:hAnsi="Times New Roman" w:cs="Times New Roman"/>
          <w:sz w:val="28"/>
          <w:szCs w:val="28"/>
          <w:lang w:val="uk-UA"/>
        </w:rPr>
        <w:t>.</w:t>
      </w:r>
    </w:p>
    <w:p w:rsidR="0011244C" w:rsidRDefault="0011244C"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uk-UA"/>
        </w:rPr>
        <w:tab/>
      </w:r>
      <w:r>
        <w:rPr>
          <w:rFonts w:ascii="Times New Roman" w:eastAsiaTheme="minorEastAsia" w:hAnsi="Times New Roman" w:cs="Times New Roman"/>
          <w:sz w:val="28"/>
          <w:szCs w:val="28"/>
          <w:lang w:val="uk-UA"/>
        </w:rPr>
        <w:t xml:space="preserve">Аналізуючи роботу С. </w:t>
      </w:r>
      <w:proofErr w:type="spellStart"/>
      <w:r>
        <w:rPr>
          <w:rFonts w:ascii="Times New Roman" w:eastAsiaTheme="minorEastAsia" w:hAnsi="Times New Roman" w:cs="Times New Roman"/>
          <w:sz w:val="28"/>
          <w:szCs w:val="28"/>
          <w:lang w:val="uk-UA"/>
        </w:rPr>
        <w:t>Сідона</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 xml:space="preserve">[17], С.О. </w:t>
      </w:r>
      <w:proofErr w:type="spellStart"/>
      <w:r w:rsidR="004D52E1">
        <w:rPr>
          <w:rFonts w:ascii="Times New Roman" w:eastAsiaTheme="minorEastAsia" w:hAnsi="Times New Roman" w:cs="Times New Roman"/>
          <w:sz w:val="28"/>
          <w:szCs w:val="28"/>
          <w:lang w:val="uk-UA"/>
        </w:rPr>
        <w:t>Теляковський</w:t>
      </w:r>
      <w:proofErr w:type="spellEnd"/>
      <w:r w:rsidR="004D52E1">
        <w:rPr>
          <w:rFonts w:ascii="Times New Roman" w:eastAsiaTheme="minorEastAsia" w:hAnsi="Times New Roman" w:cs="Times New Roman"/>
          <w:sz w:val="28"/>
          <w:szCs w:val="28"/>
          <w:lang w:val="uk-UA"/>
        </w:rPr>
        <w:t xml:space="preserve"> [18</w:t>
      </w:r>
      <w:r w:rsidRPr="007A3DD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знайшов умови на послідовність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oMath>
      <w:r w:rsidRPr="007A3DD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еквіваленті умовам </w:t>
      </w:r>
      <w:proofErr w:type="spellStart"/>
      <w:r>
        <w:rPr>
          <w:rFonts w:ascii="Times New Roman" w:eastAsiaTheme="minorEastAsia" w:hAnsi="Times New Roman" w:cs="Times New Roman"/>
          <w:sz w:val="28"/>
          <w:szCs w:val="28"/>
          <w:lang w:val="uk-UA"/>
        </w:rPr>
        <w:t>Сідона</w:t>
      </w:r>
      <w:proofErr w:type="spellEnd"/>
      <w:r>
        <w:rPr>
          <w:rFonts w:ascii="Times New Roman" w:eastAsiaTheme="minorEastAsia" w:hAnsi="Times New Roman" w:cs="Times New Roman"/>
          <w:sz w:val="28"/>
          <w:szCs w:val="28"/>
          <w:lang w:val="uk-UA"/>
        </w:rPr>
        <w:t xml:space="preserve"> (1.13).</w:t>
      </w:r>
    </w:p>
    <w:p w:rsidR="00B40685" w:rsidRDefault="0011244C"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Pr="0011244C">
        <w:rPr>
          <w:rFonts w:ascii="Times New Roman" w:eastAsiaTheme="minorEastAsia" w:hAnsi="Times New Roman" w:cs="Times New Roman"/>
          <w:b/>
          <w:sz w:val="28"/>
          <w:szCs w:val="28"/>
          <w:lang w:val="uk-UA"/>
        </w:rPr>
        <w:t>Теорема 1.1.4</w:t>
      </w:r>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[18</w:t>
      </w:r>
      <w:r w:rsidRPr="002809A9">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w:t>
      </w:r>
      <w:r w:rsidR="002809A9">
        <w:rPr>
          <w:rFonts w:ascii="Times New Roman" w:eastAsiaTheme="minorEastAsia" w:hAnsi="Times New Roman" w:cs="Times New Roman"/>
          <w:sz w:val="28"/>
          <w:szCs w:val="28"/>
          <w:lang w:val="uk-UA"/>
        </w:rPr>
        <w:t xml:space="preserve"> </w:t>
      </w:r>
    </w:p>
    <w:p w:rsidR="0011244C" w:rsidRDefault="002809A9" w:rsidP="00B40685">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Нехай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xml:space="preserve"> і існують </m:t>
        </m:r>
      </m:oMath>
      <w:r w:rsidR="008D2621">
        <w:rPr>
          <w:rFonts w:ascii="Times New Roman" w:eastAsiaTheme="minorEastAsia" w:hAnsi="Times New Roman" w:cs="Times New Roman"/>
          <w:sz w:val="28"/>
          <w:szCs w:val="28"/>
          <w:lang w:val="uk-UA"/>
        </w:rPr>
        <w:t xml:space="preserve">такі числа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oMath>
      <w:r w:rsidR="008D2621" w:rsidRPr="008D2621">
        <w:rPr>
          <w:rFonts w:ascii="Times New Roman" w:eastAsiaTheme="minorEastAsia" w:hAnsi="Times New Roman" w:cs="Times New Roman"/>
          <w:sz w:val="28"/>
          <w:szCs w:val="28"/>
        </w:rPr>
        <w:t xml:space="preserve">, </w:t>
      </w:r>
      <w:r w:rsidR="008D2621">
        <w:rPr>
          <w:rFonts w:ascii="Times New Roman" w:eastAsiaTheme="minorEastAsia" w:hAnsi="Times New Roman" w:cs="Times New Roman"/>
          <w:sz w:val="28"/>
          <w:szCs w:val="28"/>
          <w:lang w:val="uk-UA"/>
        </w:rPr>
        <w:t xml:space="preserve">що </w:t>
      </w:r>
    </w:p>
    <w:p w:rsidR="008D2621" w:rsidRPr="008D2621" w:rsidRDefault="007A3DD2" w:rsidP="00A06A78">
      <w:pPr>
        <w:spacing w:after="0" w:line="360" w:lineRule="auto"/>
        <w:jc w:val="both"/>
        <w:rPr>
          <w:rFonts w:ascii="Times New Roman" w:eastAsiaTheme="minorEastAsia" w:hAnsi="Times New Roman" w:cs="Times New Roman"/>
          <w:i/>
          <w:sz w:val="28"/>
          <w:szCs w:val="28"/>
          <w:lang w:val="uk-UA"/>
        </w:rPr>
      </w:pPr>
      <m:oMathPara>
        <m:oMathParaPr>
          <m:jc m:val="center"/>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 xml:space="preserve">                                    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m:rPr>
              <m:sty m:val="p"/>
            </m:rPr>
            <w:rPr>
              <w:rFonts w:ascii="Cambria Math" w:eastAsiaTheme="minorEastAsia" w:hAnsi="Cambria Math" w:cs="Times New Roman"/>
              <w:sz w:val="28"/>
              <w:szCs w:val="28"/>
              <w:lang w:val="uk-UA"/>
            </w:rPr>
            <m:t>≤</m:t>
          </m:r>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m:rPr>
              <m:sty m:val="p"/>
            </m:rPr>
            <w:rPr>
              <w:rFonts w:ascii="Cambria Math" w:eastAsiaTheme="minorEastAsia" w:hAnsi="Cambria Math" w:cs="Times New Roman"/>
              <w:sz w:val="28"/>
              <w:szCs w:val="28"/>
              <w:lang w:val="uk-UA"/>
            </w:rPr>
            <m:t xml:space="preserve">  ∀ k≥0,   </m:t>
          </m:r>
          <m:nary>
            <m:naryPr>
              <m:chr m:val="∑"/>
              <m:limLoc m:val="undOvr"/>
              <m:ctrlPr>
                <w:rPr>
                  <w:rFonts w:ascii="Cambria Math" w:eastAsiaTheme="minorEastAsia" w:hAnsi="Cambria Math" w:cs="Times New Roman"/>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&lt;∞,                      (1.14)</m:t>
              </m:r>
            </m:e>
          </m:nary>
          <m:r>
            <m:rPr>
              <m:sty m:val="p"/>
            </m:rPr>
            <w:rPr>
              <w:rFonts w:ascii="Cambria Math" w:eastAsiaTheme="minorEastAsia" w:hAnsi="Cambria Math" w:cs="Times New Roman"/>
              <w:sz w:val="28"/>
              <w:szCs w:val="28"/>
              <w:lang w:val="uk-UA"/>
            </w:rPr>
            <m:t xml:space="preserve"> </m:t>
          </m:r>
        </m:oMath>
      </m:oMathPara>
    </w:p>
    <w:p w:rsidR="008D2621" w:rsidRDefault="008D2621"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Тоді ряд (1.2) є рядом Фур’є функції </w:t>
      </w:r>
      <m:oMath>
        <m:r>
          <w:rPr>
            <w:rFonts w:ascii="Cambria Math" w:eastAsiaTheme="minorEastAsia" w:hAnsi="Cambria Math" w:cs="Times New Roman"/>
            <w:sz w:val="28"/>
            <w:szCs w:val="28"/>
            <w:lang w:val="uk-UA"/>
          </w:rPr>
          <m:t>с∈</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і справедлива оцінка </w:t>
      </w:r>
    </w:p>
    <w:p w:rsidR="008D2621" w:rsidRPr="00062772"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π</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с</m:t>
                  </m:r>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dx≤</m:t>
              </m:r>
              <m:r>
                <w:rPr>
                  <w:rFonts w:ascii="Cambria Math" w:eastAsiaTheme="minorEastAsia" w:hAnsi="Cambria Math" w:cs="Times New Roman"/>
                  <w:sz w:val="28"/>
                  <w:szCs w:val="28"/>
                  <w:lang w:val="en-US"/>
                </w:rPr>
                <m:t>C</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en-US"/>
                    </w:rPr>
                    <m: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m:t>
                      </m:r>
                    </m:sub>
                  </m:sSub>
                </m:e>
              </m:nary>
              <m:r>
                <w:rPr>
                  <w:rFonts w:ascii="Cambria Math" w:eastAsiaTheme="minorEastAsia" w:hAnsi="Cambria Math" w:cs="Times New Roman"/>
                  <w:sz w:val="28"/>
                  <w:szCs w:val="28"/>
                  <w:lang w:val="en-US"/>
                </w:rPr>
                <m:t>.</m:t>
              </m:r>
            </m:e>
          </m:nary>
        </m:oMath>
      </m:oMathPara>
    </w:p>
    <w:p w:rsidR="00B40685" w:rsidRDefault="00062772"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b/>
          <w:sz w:val="28"/>
          <w:szCs w:val="28"/>
          <w:lang w:val="uk-UA"/>
        </w:rPr>
        <w:t>Теорема 1.1.5</w:t>
      </w:r>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[18</w:t>
      </w:r>
      <w:r w:rsidRPr="002809A9">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w:t>
      </w:r>
    </w:p>
    <w:p w:rsidR="00062772" w:rsidRDefault="00062772" w:rsidP="00B40685">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Нехай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xml:space="preserve"> і задовольняють (1.14), тоді для ряду (1.3) рівномірно відносно </w:t>
      </w:r>
      <m:oMath>
        <m:r>
          <w:rPr>
            <w:rFonts w:ascii="Cambria Math" w:eastAsiaTheme="minorEastAsia" w:hAnsi="Cambria Math" w:cs="Times New Roman"/>
            <w:sz w:val="28"/>
            <w:szCs w:val="28"/>
            <w:lang w:val="uk-UA"/>
          </w:rPr>
          <m:t>p=1,2,…</m:t>
        </m:r>
      </m:oMath>
      <w:r w:rsidRPr="0006277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справедлива оцінка</w:t>
      </w:r>
    </w:p>
    <w:p w:rsidR="00062772" w:rsidRPr="0049756D"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limLoc m:val="undOvr"/>
              <m:ctrlPr>
                <w:rPr>
                  <w:rFonts w:ascii="Cambria Math" w:eastAsiaTheme="minorEastAsia" w:hAnsi="Cambria Math" w:cs="Times New Roman"/>
                  <w:i/>
                  <w:sz w:val="28"/>
                  <w:szCs w:val="28"/>
                  <w:lang w:val="uk-UA"/>
                </w:rPr>
              </m:ctrlPr>
            </m:naryPr>
            <m:sub>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en-US"/>
                    </w:rPr>
                    <m:t>p+1</m:t>
                  </m:r>
                </m:den>
              </m:f>
            </m:sub>
            <m:sup>
              <m:r>
                <w:rPr>
                  <w:rFonts w:ascii="Cambria Math" w:eastAsiaTheme="minorEastAsia" w:hAnsi="Cambria Math" w:cs="Times New Roman"/>
                  <w:sz w:val="28"/>
                  <w:szCs w:val="28"/>
                  <w:lang w:val="uk-UA"/>
                </w:rPr>
                <m:t>π</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s(x)</m:t>
                  </m:r>
                </m:e>
              </m:d>
              <m:r>
                <w:rPr>
                  <w:rFonts w:ascii="Cambria Math" w:eastAsiaTheme="minorEastAsia" w:hAnsi="Cambria Math" w:cs="Times New Roman"/>
                  <w:sz w:val="28"/>
                  <w:szCs w:val="28"/>
                  <w:lang w:val="uk-UA"/>
                </w:rPr>
                <m:t>dx=</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p</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+O</m:t>
                  </m:r>
                  <m:d>
                    <m:dPr>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nary>
                    </m:e>
                  </m:d>
                </m:e>
              </m:nary>
              <m:r>
                <w:rPr>
                  <w:rFonts w:ascii="Cambria Math" w:eastAsiaTheme="minorEastAsia" w:hAnsi="Cambria Math" w:cs="Times New Roman"/>
                  <w:sz w:val="28"/>
                  <w:szCs w:val="28"/>
                  <w:lang w:val="uk-UA"/>
                </w:rPr>
                <m:t>.</m:t>
              </m:r>
            </m:e>
          </m:nary>
        </m:oMath>
      </m:oMathPara>
    </w:p>
    <w:p w:rsidR="0049756D" w:rsidRDefault="0049756D"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Ряд (1.3) буде рядом Фур’є тоді і тільки тоді, коли збігається ряд (1.8).</w:t>
      </w:r>
    </w:p>
    <w:p w:rsidR="0049756D" w:rsidRDefault="0049756D"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ab/>
        <w:t xml:space="preserve">Умови (1.14) називають умовами </w:t>
      </w:r>
      <w:proofErr w:type="spellStart"/>
      <w:r>
        <w:rPr>
          <w:rFonts w:ascii="Times New Roman" w:eastAsiaTheme="minorEastAsia" w:hAnsi="Times New Roman" w:cs="Times New Roman"/>
          <w:sz w:val="28"/>
          <w:szCs w:val="28"/>
          <w:lang w:val="uk-UA"/>
        </w:rPr>
        <w:t>Сідона-Теляковського</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тригонометричних рядів (1.2), (1.3). Множину послідовностей, які задовольняють (1.14), будемо позначати через </w:t>
      </w:r>
      <m:oMath>
        <m:r>
          <w:rPr>
            <w:rFonts w:ascii="Cambria Math" w:eastAsiaTheme="minorEastAsia" w:hAnsi="Cambria Math" w:cs="Times New Roman"/>
            <w:sz w:val="28"/>
            <w:szCs w:val="28"/>
            <w:lang w:val="uk-UA"/>
          </w:rPr>
          <m:t>S-T.</m:t>
        </m:r>
      </m:oMath>
    </w:p>
    <w:p w:rsidR="00765BEB" w:rsidRDefault="0049756D"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Умови </w:t>
      </w:r>
      <w:proofErr w:type="spellStart"/>
      <w:r>
        <w:rPr>
          <w:rFonts w:ascii="Times New Roman" w:eastAsiaTheme="minorEastAsia" w:hAnsi="Times New Roman" w:cs="Times New Roman"/>
          <w:sz w:val="28"/>
          <w:szCs w:val="28"/>
          <w:lang w:val="uk-UA"/>
        </w:rPr>
        <w:t>Сідона-Теляковського</w:t>
      </w:r>
      <w:proofErr w:type="spellEnd"/>
      <w:r>
        <w:rPr>
          <w:rFonts w:ascii="Times New Roman" w:eastAsiaTheme="minorEastAsia" w:hAnsi="Times New Roman" w:cs="Times New Roman"/>
          <w:sz w:val="28"/>
          <w:szCs w:val="28"/>
          <w:lang w:val="uk-UA"/>
        </w:rPr>
        <w:t xml:space="preserve"> (1.14) достатньо прості, і їх перевірка не складніше, ніж скажімо, перевірка </w:t>
      </w:r>
      <w:proofErr w:type="spellStart"/>
      <w:r>
        <w:rPr>
          <w:rFonts w:ascii="Times New Roman" w:eastAsiaTheme="minorEastAsia" w:hAnsi="Times New Roman" w:cs="Times New Roman"/>
          <w:sz w:val="28"/>
          <w:szCs w:val="28"/>
          <w:lang w:val="uk-UA"/>
        </w:rPr>
        <w:t>квазівипуклості</w:t>
      </w:r>
      <w:proofErr w:type="spellEnd"/>
      <w:r>
        <w:rPr>
          <w:rFonts w:ascii="Times New Roman" w:eastAsiaTheme="minorEastAsia" w:hAnsi="Times New Roman" w:cs="Times New Roman"/>
          <w:sz w:val="28"/>
          <w:szCs w:val="28"/>
          <w:lang w:val="uk-UA"/>
        </w:rPr>
        <w:t xml:space="preserve">. Зокрема, послідовність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oMath>
      <w:r w:rsidRPr="00B45DD7">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можна обрати таким чином </w:t>
      </w:r>
    </w:p>
    <w:p w:rsidR="0049756D" w:rsidRDefault="007A3DD2" w:rsidP="00765BEB">
      <w:pPr>
        <w:spacing w:after="0" w:line="360" w:lineRule="auto"/>
        <w:jc w:val="center"/>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max</m:t>
                  </m:r>
                </m:e>
                <m:lim>
                  <m:r>
                    <w:rPr>
                      <w:rFonts w:ascii="Cambria Math" w:eastAsiaTheme="minorEastAsia" w:hAnsi="Cambria Math" w:cs="Times New Roman"/>
                      <w:sz w:val="28"/>
                      <w:szCs w:val="28"/>
                      <w:lang w:val="uk-UA"/>
                    </w:rPr>
                    <m:t>k≤l</m:t>
                  </m:r>
                </m:lim>
              </m:limLow>
            </m:fName>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l</m:t>
                      </m:r>
                    </m:sub>
                  </m:sSub>
                </m:e>
              </m:d>
              <m:r>
                <w:rPr>
                  <w:rFonts w:ascii="Cambria Math" w:eastAsiaTheme="minorEastAsia" w:hAnsi="Cambria Math" w:cs="Times New Roman"/>
                  <w:sz w:val="28"/>
                  <w:szCs w:val="28"/>
                  <w:lang w:val="uk-UA"/>
                </w:rPr>
                <m:t>.</m:t>
              </m:r>
            </m:e>
          </m:func>
        </m:oMath>
      </m:oMathPara>
    </w:p>
    <w:p w:rsidR="00B45DD7" w:rsidRDefault="00B45DD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Має місце співвідношення </w:t>
      </w:r>
      <m:oMath>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Pr="00B45DD7">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Дійсно, для того щоб переконатися в справедливості включення, достатньо покласти</w:t>
      </w:r>
    </w:p>
    <w:p w:rsidR="00B45DD7" w:rsidRPr="00B45DD7" w:rsidRDefault="007A3DD2" w:rsidP="00A06A78">
      <w:pPr>
        <w:spacing w:after="0" w:line="360" w:lineRule="auto"/>
        <w:jc w:val="both"/>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eqArr>
                <m:eqArrPr>
                  <m:ctrlPr>
                    <w:rPr>
                      <w:rFonts w:ascii="Cambria Math" w:eastAsiaTheme="minorEastAsia" w:hAnsi="Cambria Math" w:cs="Times New Roman"/>
                      <w:i/>
                      <w:sz w:val="28"/>
                      <w:szCs w:val="28"/>
                      <w:lang w:val="en-US"/>
                    </w:rPr>
                  </m:ctrlPr>
                </m:eqArrPr>
                <m:e>
                  <m:r>
                    <w:rPr>
                      <w:rFonts w:ascii="Cambria Math" w:eastAsiaTheme="minorEastAsia" w:hAnsi="Cambria Math" w:cs="Times New Roman"/>
                      <w:sz w:val="28"/>
                      <w:szCs w:val="28"/>
                      <w:lang w:val="en-US"/>
                    </w:rPr>
                    <m:t>A</m:t>
                  </m:r>
                </m:e>
              </m:eqAr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l=k</m:t>
              </m:r>
            </m:sub>
            <m:sup>
              <m:r>
                <w:rPr>
                  <w:rFonts w:ascii="Cambria Math" w:eastAsiaTheme="minorEastAsia" w:hAnsi="Cambria Math" w:cs="Times New Roman"/>
                  <w:sz w:val="28"/>
                  <w:szCs w:val="28"/>
                  <w:lang w:val="uk-UA"/>
                </w:rPr>
                <m:t>∞</m:t>
              </m:r>
            </m:sup>
            <m:e>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l</m:t>
                      </m:r>
                    </m:sub>
                  </m:sSub>
                </m:e>
              </m:d>
              <m:r>
                <w:rPr>
                  <w:rFonts w:ascii="Cambria Math" w:eastAsiaTheme="minorEastAsia" w:hAnsi="Cambria Math" w:cs="Times New Roman"/>
                  <w:sz w:val="28"/>
                  <w:szCs w:val="28"/>
                  <w:lang w:val="uk-UA"/>
                </w:rPr>
                <m:t xml:space="preserve"> </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18</m:t>
                  </m:r>
                </m:e>
              </m:d>
              <m:r>
                <w:rPr>
                  <w:rFonts w:ascii="Cambria Math" w:eastAsiaTheme="minorEastAsia" w:hAnsi="Cambria Math" w:cs="Times New Roman"/>
                  <w:sz w:val="28"/>
                  <w:szCs w:val="28"/>
                  <w:lang w:val="en-US"/>
                </w:rPr>
                <m:t>.</m:t>
              </m:r>
            </m:e>
          </m:nary>
        </m:oMath>
      </m:oMathPara>
    </w:p>
    <w:p w:rsidR="00B45DD7" w:rsidRDefault="00B45DD7"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Більш того, легко показати, що </w:t>
      </w:r>
      <m:oMath>
        <m:r>
          <w:rPr>
            <w:rFonts w:ascii="Cambria Math" w:eastAsiaTheme="minorEastAsia" w:hAnsi="Cambria Math" w:cs="Times New Roman"/>
            <w:sz w:val="28"/>
            <w:szCs w:val="28"/>
            <w:lang w:val="uk-UA"/>
          </w:rPr>
          <m:t>M∩</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oMath>
      <w:r w:rsidRPr="00B45DD7">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для доведення достатньо покласти </w:t>
      </w:r>
    </w:p>
    <w:p w:rsidR="006578CF" w:rsidRPr="006578CF" w:rsidRDefault="007A3DD2" w:rsidP="00A06A78">
      <w:pPr>
        <w:spacing w:after="0"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l=k</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l</m:t>
                  </m:r>
                </m:e>
                <m:sup>
                  <m:r>
                    <w:rPr>
                      <w:rFonts w:ascii="Cambria Math" w:eastAsiaTheme="minorEastAsia" w:hAnsi="Cambria Math" w:cs="Times New Roman"/>
                      <w:sz w:val="28"/>
                      <w:szCs w:val="28"/>
                      <w:lang w:val="uk-UA"/>
                    </w:rPr>
                    <m:t>r-l</m:t>
                  </m:r>
                </m:sup>
              </m:sSup>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r+l</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l</m:t>
                      </m:r>
                    </m:sub>
                  </m:sSub>
                </m:e>
              </m:d>
              <m:r>
                <w:rPr>
                  <w:rFonts w:ascii="Cambria Math" w:eastAsiaTheme="minorEastAsia" w:hAnsi="Cambria Math" w:cs="Times New Roman"/>
                  <w:sz w:val="28"/>
                  <w:szCs w:val="28"/>
                  <w:lang w:val="uk-UA"/>
                </w:rPr>
                <m:t>,</m:t>
              </m:r>
            </m:e>
          </m:nary>
          <m:r>
            <w:rPr>
              <w:rFonts w:ascii="Cambria Math" w:eastAsiaTheme="minorEastAsia" w:hAnsi="Cambria Math" w:cs="Times New Roman"/>
              <w:sz w:val="28"/>
              <w:szCs w:val="28"/>
              <w:lang w:val="uk-UA"/>
            </w:rPr>
            <m:t xml:space="preserve"> </m:t>
          </m:r>
        </m:oMath>
      </m:oMathPara>
    </w:p>
    <w:p w:rsidR="00B45DD7" w:rsidRDefault="00B45DD7" w:rsidP="00A06A78">
      <w:pPr>
        <w:spacing w:after="0" w:line="360" w:lineRule="auto"/>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 xml:space="preserve">де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en-US"/>
              </w:rPr>
              <m:t>r</m:t>
            </m:r>
          </m:sub>
        </m:sSub>
        <m:r>
          <w:rPr>
            <w:rFonts w:ascii="Cambria Math" w:eastAsiaTheme="minorEastAsia" w:hAnsi="Cambria Math" w:cs="Times New Roman"/>
            <w:sz w:val="28"/>
            <w:szCs w:val="28"/>
            <w:lang w:val="uk-UA"/>
          </w:rPr>
          <m:t>-</m:t>
        </m:r>
      </m:oMath>
      <w:r>
        <w:rPr>
          <w:rFonts w:ascii="Times New Roman" w:eastAsiaTheme="minorEastAsia" w:hAnsi="Times New Roman" w:cs="Times New Roman"/>
          <w:i/>
          <w:sz w:val="28"/>
          <w:szCs w:val="28"/>
          <w:lang w:val="uk-UA"/>
        </w:rPr>
        <w:t xml:space="preserve"> </w:t>
      </w:r>
      <w:r w:rsidRPr="00B45DD7">
        <w:rPr>
          <w:rFonts w:ascii="Times New Roman" w:eastAsiaTheme="minorEastAsia" w:hAnsi="Times New Roman" w:cs="Times New Roman"/>
          <w:sz w:val="28"/>
          <w:szCs w:val="28"/>
          <w:lang w:val="uk-UA"/>
        </w:rPr>
        <w:t>додатна</w:t>
      </w:r>
      <w:r>
        <w:rPr>
          <w:rFonts w:ascii="Times New Roman" w:eastAsiaTheme="minorEastAsia" w:hAnsi="Times New Roman" w:cs="Times New Roman"/>
          <w:sz w:val="28"/>
          <w:szCs w:val="28"/>
          <w:lang w:val="uk-UA"/>
        </w:rPr>
        <w:t xml:space="preserve"> константа, яка залежить від </w:t>
      </w:r>
      <m:oMath>
        <m:r>
          <w:rPr>
            <w:rFonts w:ascii="Cambria Math" w:eastAsiaTheme="minorEastAsia" w:hAnsi="Cambria Math" w:cs="Times New Roman"/>
            <w:sz w:val="28"/>
            <w:szCs w:val="28"/>
            <w:lang w:val="uk-UA"/>
          </w:rPr>
          <m:t>r</m:t>
        </m:r>
        <m:r>
          <w:rPr>
            <w:rFonts w:ascii="Cambria Math" w:eastAsiaTheme="minorEastAsia" w:hAnsi="Cambria Math" w:cs="Times New Roman"/>
            <w:sz w:val="28"/>
            <w:szCs w:val="28"/>
          </w:rPr>
          <m:t>.</m:t>
        </m:r>
      </m:oMath>
    </w:p>
    <w:p w:rsidR="00094EF0" w:rsidRDefault="00B45DD7"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В </w:t>
      </w:r>
      <w:r w:rsidR="004D52E1">
        <w:rPr>
          <w:rFonts w:ascii="Times New Roman" w:eastAsiaTheme="minorEastAsia" w:hAnsi="Times New Roman" w:cs="Times New Roman"/>
          <w:sz w:val="28"/>
          <w:szCs w:val="28"/>
        </w:rPr>
        <w:t>[19</w:t>
      </w:r>
      <w:r w:rsidRPr="00B45DD7">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С.О. </w:t>
      </w:r>
      <w:proofErr w:type="spellStart"/>
      <w:r>
        <w:rPr>
          <w:rFonts w:ascii="Times New Roman" w:eastAsiaTheme="minorEastAsia" w:hAnsi="Times New Roman" w:cs="Times New Roman"/>
          <w:sz w:val="28"/>
          <w:szCs w:val="28"/>
          <w:lang w:val="uk-UA"/>
        </w:rPr>
        <w:t>Теляковський</w:t>
      </w:r>
      <w:proofErr w:type="spellEnd"/>
      <w:r>
        <w:rPr>
          <w:rFonts w:ascii="Times New Roman" w:eastAsiaTheme="minorEastAsia" w:hAnsi="Times New Roman" w:cs="Times New Roman"/>
          <w:sz w:val="28"/>
          <w:szCs w:val="28"/>
          <w:lang w:val="uk-UA"/>
        </w:rPr>
        <w:t xml:space="preserve"> одержав просте </w:t>
      </w:r>
      <w:r w:rsidR="00094EF0">
        <w:rPr>
          <w:rFonts w:ascii="Times New Roman" w:eastAsiaTheme="minorEastAsia" w:hAnsi="Times New Roman" w:cs="Times New Roman"/>
          <w:sz w:val="28"/>
          <w:szCs w:val="28"/>
          <w:lang w:val="uk-UA"/>
        </w:rPr>
        <w:t xml:space="preserve">доведення достатньої частини </w:t>
      </w:r>
      <w:r w:rsidR="00E71B61">
        <w:rPr>
          <w:rFonts w:ascii="Times New Roman" w:eastAsiaTheme="minorEastAsia" w:hAnsi="Times New Roman" w:cs="Times New Roman"/>
          <w:sz w:val="28"/>
          <w:szCs w:val="28"/>
          <w:lang w:val="uk-UA"/>
        </w:rPr>
        <w:t xml:space="preserve">теореми 1.1.5 про </w:t>
      </w:r>
      <w:proofErr w:type="spellStart"/>
      <w:r w:rsidR="00E71B61">
        <w:rPr>
          <w:rFonts w:ascii="Times New Roman" w:eastAsiaTheme="minorEastAsia" w:hAnsi="Times New Roman" w:cs="Times New Roman"/>
          <w:sz w:val="28"/>
          <w:szCs w:val="28"/>
          <w:lang w:val="uk-UA"/>
        </w:rPr>
        <w:t>інтегровність</w:t>
      </w:r>
      <w:proofErr w:type="spellEnd"/>
      <w:r w:rsidR="00E71B61">
        <w:rPr>
          <w:rFonts w:ascii="Times New Roman" w:eastAsiaTheme="minorEastAsia" w:hAnsi="Times New Roman" w:cs="Times New Roman"/>
          <w:sz w:val="28"/>
          <w:szCs w:val="28"/>
          <w:lang w:val="uk-UA"/>
        </w:rPr>
        <w:t xml:space="preserve"> з синусів, коефіцієнти якого належать множині </w:t>
      </w:r>
      <m:oMath>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xml:space="preserve">, </m:t>
        </m:r>
      </m:oMath>
      <w:r w:rsidR="00E71B61">
        <w:rPr>
          <w:rFonts w:ascii="Times New Roman" w:eastAsiaTheme="minorEastAsia" w:hAnsi="Times New Roman" w:cs="Times New Roman"/>
          <w:sz w:val="28"/>
          <w:szCs w:val="28"/>
          <w:lang w:val="uk-UA"/>
        </w:rPr>
        <w:t xml:space="preserve">представивши ряд з синусів, як продиференційований ряд з косинусів, як Т. Кано в </w:t>
      </w:r>
      <w:r w:rsidR="004D52E1">
        <w:rPr>
          <w:rFonts w:ascii="Times New Roman" w:eastAsiaTheme="minorEastAsia" w:hAnsi="Times New Roman" w:cs="Times New Roman"/>
          <w:sz w:val="28"/>
          <w:szCs w:val="28"/>
        </w:rPr>
        <w:t>[16</w:t>
      </w:r>
      <w:r w:rsidR="00E71B61" w:rsidRPr="00E71B61">
        <w:rPr>
          <w:rFonts w:ascii="Times New Roman" w:eastAsiaTheme="minorEastAsia" w:hAnsi="Times New Roman" w:cs="Times New Roman"/>
          <w:sz w:val="28"/>
          <w:szCs w:val="28"/>
        </w:rPr>
        <w:t>].</w:t>
      </w:r>
    </w:p>
    <w:p w:rsidR="00443460" w:rsidRPr="00094EF0" w:rsidRDefault="00443460" w:rsidP="00A06A78">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В </w:t>
      </w:r>
      <w:r w:rsidR="004D52E1">
        <w:rPr>
          <w:rFonts w:ascii="Times New Roman" w:eastAsiaTheme="minorEastAsia" w:hAnsi="Times New Roman" w:cs="Times New Roman"/>
          <w:sz w:val="28"/>
          <w:szCs w:val="28"/>
        </w:rPr>
        <w:t>[</w:t>
      </w:r>
      <w:r w:rsidR="004D52E1">
        <w:rPr>
          <w:rFonts w:ascii="Times New Roman" w:eastAsiaTheme="minorEastAsia" w:hAnsi="Times New Roman" w:cs="Times New Roman"/>
          <w:sz w:val="28"/>
          <w:szCs w:val="28"/>
          <w:lang w:val="uk-UA"/>
        </w:rPr>
        <w:t>20</w:t>
      </w:r>
      <w:r w:rsidRPr="0044346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визначено клас </w:t>
      </w:r>
      <m:oMath>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Т</m:t>
            </m:r>
          </m:e>
          <m:sup>
            <m:r>
              <w:rPr>
                <w:rFonts w:ascii="Cambria Math" w:eastAsiaTheme="minorEastAsia" w:hAnsi="Cambria Math" w:cs="Times New Roman"/>
                <w:sz w:val="28"/>
                <w:szCs w:val="28"/>
              </w:rPr>
              <m:t>*</m:t>
            </m:r>
          </m:sup>
        </m:sSup>
        <m:r>
          <w:rPr>
            <w:rFonts w:ascii="Cambria Math" w:eastAsiaTheme="minorEastAsia" w:hAnsi="Cambria Math" w:cs="Times New Roman"/>
            <w:sz w:val="28"/>
            <w:szCs w:val="28"/>
          </w:rPr>
          <m:t>-</m:t>
        </m:r>
      </m:oMath>
      <w:r>
        <w:rPr>
          <w:rFonts w:ascii="Times New Roman" w:eastAsiaTheme="minorEastAsia" w:hAnsi="Times New Roman" w:cs="Times New Roman"/>
          <w:sz w:val="28"/>
          <w:szCs w:val="28"/>
          <w:lang w:val="uk-UA"/>
        </w:rPr>
        <w:t xml:space="preserve">клас послідовностей, які задовольняють умови типу Судона-Теляковського, тобто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∈S-</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oMath>
      <w:r w:rsidR="000F03CC" w:rsidRPr="000F03CC">
        <w:rPr>
          <w:rFonts w:ascii="Times New Roman" w:eastAsiaTheme="minorEastAsia" w:hAnsi="Times New Roman" w:cs="Times New Roman"/>
          <w:sz w:val="28"/>
          <w:szCs w:val="28"/>
        </w:rPr>
        <w:t xml:space="preserve"> </w:t>
      </w:r>
      <w:r w:rsidR="000F03CC">
        <w:rPr>
          <w:rFonts w:ascii="Times New Roman" w:eastAsiaTheme="minorEastAsia" w:hAnsi="Times New Roman" w:cs="Times New Roman"/>
          <w:sz w:val="28"/>
          <w:szCs w:val="28"/>
          <w:lang w:val="uk-UA"/>
        </w:rPr>
        <w:t xml:space="preserve">якщо існують такі числа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oMath>
      <w:r w:rsidR="000F03CC">
        <w:rPr>
          <w:rFonts w:ascii="Times New Roman" w:eastAsiaTheme="minorEastAsia" w:hAnsi="Times New Roman" w:cs="Times New Roman"/>
          <w:sz w:val="28"/>
          <w:szCs w:val="28"/>
          <w:lang w:val="uk-UA"/>
        </w:rPr>
        <w:t>що</w:t>
      </w:r>
    </w:p>
    <w:p w:rsidR="000F03CC" w:rsidRPr="006E3489" w:rsidRDefault="007A3DD2"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 xml:space="preserve">                 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m:rPr>
              <m:sty m:val="p"/>
            </m:rPr>
            <w:rPr>
              <w:rFonts w:ascii="Cambria Math" w:eastAsiaTheme="minorEastAsia" w:hAnsi="Cambria Math" w:cs="Times New Roman"/>
              <w:sz w:val="28"/>
              <w:szCs w:val="28"/>
              <w:lang w:val="uk-UA"/>
            </w:rPr>
            <m:t>≤</m:t>
          </m:r>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m:rPr>
              <m:sty m:val="p"/>
            </m:rPr>
            <w:rPr>
              <w:rFonts w:ascii="Cambria Math" w:eastAsiaTheme="minorEastAsia" w:hAnsi="Cambria Math" w:cs="Times New Roman"/>
              <w:sz w:val="28"/>
              <w:szCs w:val="28"/>
              <w:lang w:val="uk-UA"/>
            </w:rPr>
            <m:t xml:space="preserve">  ∀ k≥0,   </m:t>
          </m:r>
          <m:nary>
            <m:naryPr>
              <m:chr m:val="∑"/>
              <m:limLoc m:val="undOvr"/>
              <m:ctrlPr>
                <w:rPr>
                  <w:rFonts w:ascii="Cambria Math" w:eastAsiaTheme="minorEastAsia" w:hAnsi="Cambria Math" w:cs="Times New Roman"/>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k+1)</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k</m:t>
                      </m:r>
                    </m:sub>
                  </m:sSub>
                </m:e>
              </m:d>
              <m:r>
                <w:rPr>
                  <w:rFonts w:ascii="Cambria Math" w:eastAsiaTheme="minorEastAsia" w:hAnsi="Cambria Math" w:cs="Times New Roman"/>
                  <w:sz w:val="28"/>
                  <w:szCs w:val="28"/>
                  <w:lang w:val="uk-UA"/>
                </w:rPr>
                <m:t>&lt;∞,                      (1.15)</m:t>
              </m:r>
            </m:e>
          </m:nary>
        </m:oMath>
      </m:oMathPara>
    </w:p>
    <w:p w:rsidR="006578CF" w:rsidRPr="006578CF" w:rsidRDefault="006E3489"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У випадку, коли послідовність коефіцієнтів ряду (1.2) належить </w:t>
      </w:r>
    </w:p>
    <w:p w:rsidR="006E3489" w:rsidRDefault="006E3489" w:rsidP="00A06A78">
      <w:pPr>
        <w:spacing w:after="0" w:line="360" w:lineRule="auto"/>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S-</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Pr="006E348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то ряд з косинусів 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w:t>
      </w:r>
      <w:r w:rsidR="004D52E1">
        <w:rPr>
          <w:rFonts w:ascii="Times New Roman" w:eastAsiaTheme="minorEastAsia" w:hAnsi="Times New Roman" w:cs="Times New Roman"/>
          <w:sz w:val="28"/>
          <w:szCs w:val="28"/>
        </w:rPr>
        <w:t>[20</w:t>
      </w:r>
      <w:r w:rsidRPr="006E348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Очевидно, що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S-</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m:t>
                </m:r>
              </m:sup>
            </m:sSup>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p>
    <w:p w:rsidR="000F03CC" w:rsidRDefault="00F15AE0"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ab/>
        <w:t xml:space="preserve">Множина </w:t>
      </w:r>
      <m:oMath>
        <m:r>
          <w:rPr>
            <w:rFonts w:ascii="Cambria Math" w:eastAsiaTheme="minorEastAsia" w:hAnsi="Cambria Math" w:cs="Times New Roman"/>
            <w:sz w:val="28"/>
            <w:szCs w:val="28"/>
            <w:lang w:val="uk-UA"/>
          </w:rPr>
          <m:t>S-T</m:t>
        </m:r>
      </m:oMath>
      <w:r w:rsidRPr="00F15AE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була розширена Г.О. Фоміним </w:t>
      </w:r>
      <w:r w:rsidR="004D52E1">
        <w:rPr>
          <w:rFonts w:ascii="Times New Roman" w:eastAsiaTheme="minorEastAsia" w:hAnsi="Times New Roman" w:cs="Times New Roman"/>
          <w:sz w:val="28"/>
          <w:szCs w:val="28"/>
        </w:rPr>
        <w:t>[21</w:t>
      </w:r>
      <w:r w:rsidRPr="00F15AE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до множини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p</m:t>
            </m:r>
          </m:sub>
        </m:sSub>
      </m:oMath>
      <w:r w:rsidRPr="00F15AE0">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яка визначається таким чином</w:t>
      </w:r>
      <w:r w:rsidRPr="00F15AE0">
        <w:rPr>
          <w:rFonts w:ascii="Times New Roman" w:eastAsiaTheme="minorEastAsia" w:hAnsi="Times New Roman" w:cs="Times New Roman"/>
          <w:sz w:val="28"/>
          <w:szCs w:val="28"/>
        </w:rPr>
        <w:t xml:space="preserve">: </w:t>
      </w:r>
      <m:oMath>
        <m:d>
          <m:dPr>
            <m:begChr m:val="{"/>
            <m:endChr m:val="}"/>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p</m:t>
            </m:r>
          </m:sub>
        </m:sSub>
        <m:r>
          <w:rPr>
            <w:rFonts w:ascii="Cambria Math" w:eastAsiaTheme="minorEastAsia" w:hAnsi="Cambria Math" w:cs="Times New Roman"/>
            <w:sz w:val="28"/>
            <w:szCs w:val="28"/>
          </w:rPr>
          <m:t xml:space="preserve">, p&gt;1, </m:t>
        </m:r>
      </m:oMath>
      <w:r>
        <w:rPr>
          <w:rFonts w:ascii="Times New Roman" w:eastAsiaTheme="minorEastAsia" w:hAnsi="Times New Roman" w:cs="Times New Roman"/>
          <w:sz w:val="28"/>
          <w:szCs w:val="28"/>
          <w:lang w:val="uk-UA"/>
        </w:rPr>
        <w:t xml:space="preserve">якщо </w:t>
      </w:r>
    </w:p>
    <w:p w:rsidR="00CC216D" w:rsidRPr="00CC216D" w:rsidRDefault="00CC216D"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k</m:t>
                          </m:r>
                        </m:den>
                      </m:f>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l=k</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l</m:t>
                                      </m:r>
                                    </m:sub>
                                  </m:sSub>
                                </m:e>
                              </m:d>
                            </m:e>
                            <m:sup>
                              <m:r>
                                <w:rPr>
                                  <w:rFonts w:ascii="Cambria Math" w:eastAsiaTheme="minorEastAsia" w:hAnsi="Cambria Math" w:cs="Times New Roman"/>
                                  <w:sz w:val="28"/>
                                  <w:szCs w:val="28"/>
                                  <w:lang w:val="uk-UA"/>
                                </w:rPr>
                                <m:t>p</m:t>
                              </m:r>
                            </m:sup>
                          </m:sSup>
                        </m:e>
                      </m:nary>
                    </m:e>
                  </m:d>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p</m:t>
                      </m:r>
                    </m:den>
                  </m:f>
                </m:sup>
              </m:sSup>
              <m:r>
                <w:rPr>
                  <w:rFonts w:ascii="Cambria Math" w:eastAsiaTheme="minorEastAsia" w:hAnsi="Cambria Math" w:cs="Times New Roman"/>
                  <w:sz w:val="28"/>
                  <w:szCs w:val="28"/>
                  <w:lang w:val="uk-UA"/>
                </w:rPr>
                <m:t>&lt;∞.                                      (1.16)</m:t>
              </m:r>
            </m:e>
          </m:nary>
        </m:oMath>
      </m:oMathPara>
    </w:p>
    <w:p w:rsidR="00CC216D" w:rsidRDefault="00CC216D"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будь-якого фіксованого числа </w:t>
      </w:r>
      <m:oMath>
        <m:r>
          <w:rPr>
            <w:rFonts w:ascii="Cambria Math" w:eastAsiaTheme="minorEastAsia" w:hAnsi="Cambria Math" w:cs="Times New Roman"/>
            <w:sz w:val="28"/>
            <w:szCs w:val="28"/>
            <w:lang w:val="uk-UA"/>
          </w:rPr>
          <m:t>p&gt;1</m:t>
        </m:r>
      </m:oMath>
      <w:r w:rsidRPr="00CC216D">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умова (1.16) еквівалентна умові</w:t>
      </w:r>
    </w:p>
    <w:p w:rsidR="00CC216D" w:rsidRPr="004803CD" w:rsidRDefault="004803CD"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j=0</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j</m:t>
                          </m:r>
                        </m:sup>
                      </m:sSup>
                    </m:e>
                  </m:d>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q</m:t>
                      </m:r>
                    </m:den>
                  </m:f>
                </m:sup>
              </m:sSup>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j</m:t>
                              </m:r>
                            </m:sup>
                          </m:sSup>
                        </m:sub>
                        <m: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j+1</m:t>
                              </m:r>
                            </m:sup>
                          </m:sSup>
                          <m:r>
                            <w:rPr>
                              <w:rFonts w:ascii="Cambria Math" w:eastAsiaTheme="minorEastAsia" w:hAnsi="Cambria Math" w:cs="Times New Roman"/>
                              <w:sz w:val="28"/>
                              <w:szCs w:val="28"/>
                              <w:lang w:val="uk-UA"/>
                            </w:rPr>
                            <m:t>-1</m:t>
                          </m:r>
                        </m:sup>
                        <m:e>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e>
                            <m:sup>
                              <m:r>
                                <w:rPr>
                                  <w:rFonts w:ascii="Cambria Math" w:eastAsiaTheme="minorEastAsia" w:hAnsi="Cambria Math" w:cs="Times New Roman"/>
                                  <w:sz w:val="28"/>
                                  <w:szCs w:val="28"/>
                                  <w:lang w:val="uk-UA"/>
                                </w:rPr>
                                <m:t>p</m:t>
                              </m:r>
                            </m:sup>
                          </m:sSup>
                        </m:e>
                      </m:nary>
                    </m:e>
                  </m:d>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p</m:t>
                      </m:r>
                    </m:den>
                  </m:f>
                </m:sup>
              </m:sSup>
            </m:e>
          </m:nary>
          <m:r>
            <w:rPr>
              <w:rFonts w:ascii="Cambria Math" w:eastAsiaTheme="minorEastAsia" w:hAnsi="Cambria Math" w:cs="Times New Roman"/>
              <w:sz w:val="28"/>
              <w:szCs w:val="28"/>
              <w:lang w:val="uk-UA"/>
            </w:rPr>
            <m:t>&lt;∞                                (1.17)</m:t>
          </m:r>
        </m:oMath>
      </m:oMathPara>
    </w:p>
    <w:p w:rsidR="00765BEB" w:rsidRPr="00765BEB" w:rsidRDefault="004803CD" w:rsidP="00A06A78">
      <w:pPr>
        <w:spacing w:after="0" w:line="360" w:lineRule="auto"/>
        <w:jc w:val="both"/>
        <w:rPr>
          <w:rFonts w:ascii="Times New Roman" w:eastAsiaTheme="minorEastAsia" w:hAnsi="Times New Roman" w:cs="Times New Roman"/>
          <w:sz w:val="28"/>
          <w:szCs w:val="28"/>
          <w:lang w:val="uk-UA"/>
        </w:rPr>
      </w:pPr>
      <m:oMathPara>
        <m:oMathParaPr>
          <m:jc m:val="left"/>
        </m:oMathParaPr>
        <m:oMath>
          <m:r>
            <w:rPr>
              <w:rFonts w:ascii="Cambria Math" w:eastAsiaTheme="minorEastAsia" w:hAnsi="Cambria Math" w:cs="Times New Roman"/>
              <w:sz w:val="28"/>
              <w:szCs w:val="28"/>
              <w:lang w:val="uk-UA"/>
            </w:rPr>
            <m:t xml:space="preserve">де </m:t>
          </m:r>
        </m:oMath>
      </m:oMathPara>
    </w:p>
    <w:p w:rsidR="004803CD" w:rsidRPr="00B40685" w:rsidRDefault="007A3DD2" w:rsidP="00A06A78">
      <w:pPr>
        <w:spacing w:after="0" w:line="360" w:lineRule="auto"/>
        <w:jc w:val="both"/>
        <w:rPr>
          <w:rFonts w:ascii="Times New Roman" w:eastAsiaTheme="minorEastAsia" w:hAnsi="Times New Roman" w:cs="Times New Roman"/>
          <w:i/>
          <w:sz w:val="28"/>
          <w:szCs w:val="28"/>
          <w:lang w:val="en-US"/>
        </w:rPr>
      </w:pPr>
      <m:oMathPara>
        <m:oMathParaPr>
          <m:jc m:val="center"/>
        </m:oMathParaP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p</m:t>
              </m:r>
            </m:den>
          </m:f>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q</m:t>
              </m:r>
            </m:den>
          </m:f>
          <m:r>
            <w:rPr>
              <w:rFonts w:ascii="Cambria Math" w:eastAsiaTheme="minorEastAsia" w:hAnsi="Cambria Math" w:cs="Times New Roman"/>
              <w:sz w:val="28"/>
              <w:szCs w:val="28"/>
              <w:lang w:val="en-US"/>
            </w:rPr>
            <m:t xml:space="preserve">=1 </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21</m:t>
              </m:r>
            </m:e>
          </m:d>
          <m:r>
            <w:rPr>
              <w:rFonts w:ascii="Cambria Math" w:eastAsiaTheme="minorEastAsia" w:hAnsi="Cambria Math" w:cs="Times New Roman"/>
              <w:sz w:val="28"/>
              <w:szCs w:val="28"/>
              <w:lang w:val="en-US"/>
            </w:rPr>
            <m:t>.</m:t>
          </m:r>
        </m:oMath>
      </m:oMathPara>
    </w:p>
    <w:p w:rsidR="00C9679F" w:rsidRDefault="00C9679F" w:rsidP="00C9679F">
      <w:pPr>
        <w:spacing w:after="0" w:line="360" w:lineRule="auto"/>
        <w:rPr>
          <w:rFonts w:ascii="Times New Roman" w:eastAsiaTheme="minorEastAsia" w:hAnsi="Times New Roman" w:cs="Times New Roman"/>
          <w:i/>
          <w:sz w:val="28"/>
          <w:szCs w:val="28"/>
          <w:lang w:val="en-US"/>
        </w:rPr>
      </w:pPr>
    </w:p>
    <w:p w:rsidR="00C9679F" w:rsidRDefault="00C9679F" w:rsidP="00C9679F">
      <w:pPr>
        <w:spacing w:after="0" w:line="360" w:lineRule="auto"/>
        <w:rPr>
          <w:rFonts w:ascii="Times New Roman" w:eastAsiaTheme="minorEastAsia" w:hAnsi="Times New Roman" w:cs="Times New Roman"/>
          <w:i/>
          <w:sz w:val="28"/>
          <w:szCs w:val="28"/>
          <w:lang w:val="en-US"/>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765BEB" w:rsidRDefault="00765BEB" w:rsidP="00C9679F">
      <w:pPr>
        <w:spacing w:after="0" w:line="360" w:lineRule="auto"/>
        <w:jc w:val="center"/>
        <w:rPr>
          <w:rFonts w:ascii="Times New Roman" w:eastAsiaTheme="minorEastAsia" w:hAnsi="Times New Roman" w:cs="Times New Roman"/>
          <w:b/>
          <w:sz w:val="28"/>
          <w:szCs w:val="28"/>
        </w:rPr>
      </w:pPr>
    </w:p>
    <w:p w:rsidR="001E5E51" w:rsidRDefault="001E5E51" w:rsidP="00C9679F">
      <w:pPr>
        <w:spacing w:after="0" w:line="360" w:lineRule="auto"/>
        <w:jc w:val="center"/>
        <w:rPr>
          <w:rFonts w:ascii="Times New Roman" w:eastAsiaTheme="minorEastAsia" w:hAnsi="Times New Roman" w:cs="Times New Roman"/>
          <w:b/>
          <w:sz w:val="28"/>
          <w:szCs w:val="28"/>
        </w:rPr>
      </w:pPr>
    </w:p>
    <w:p w:rsidR="00C9679F" w:rsidRPr="00C9679F" w:rsidRDefault="00C9679F" w:rsidP="00C9679F">
      <w:pPr>
        <w:spacing w:after="0" w:line="360" w:lineRule="auto"/>
        <w:jc w:val="center"/>
        <w:rPr>
          <w:rFonts w:ascii="Times New Roman" w:eastAsiaTheme="minorEastAsia" w:hAnsi="Times New Roman" w:cs="Times New Roman"/>
          <w:b/>
          <w:sz w:val="28"/>
          <w:szCs w:val="28"/>
        </w:rPr>
      </w:pPr>
      <w:r w:rsidRPr="00C9679F">
        <w:rPr>
          <w:rFonts w:ascii="Times New Roman" w:eastAsiaTheme="minorEastAsia" w:hAnsi="Times New Roman" w:cs="Times New Roman"/>
          <w:b/>
          <w:sz w:val="28"/>
          <w:szCs w:val="28"/>
        </w:rPr>
        <w:lastRenderedPageBreak/>
        <w:t>РОЗДІЛ 2</w:t>
      </w:r>
    </w:p>
    <w:p w:rsidR="00C9679F" w:rsidRPr="00C9679F" w:rsidRDefault="00C9679F" w:rsidP="00C9679F">
      <w:pPr>
        <w:spacing w:after="0" w:line="360" w:lineRule="auto"/>
        <w:jc w:val="center"/>
        <w:rPr>
          <w:rFonts w:ascii="Times New Roman" w:eastAsiaTheme="minorEastAsia" w:hAnsi="Times New Roman" w:cs="Times New Roman"/>
          <w:b/>
          <w:sz w:val="28"/>
          <w:szCs w:val="28"/>
          <w:lang w:val="uk-UA"/>
        </w:rPr>
      </w:pPr>
      <w:r w:rsidRPr="00C9679F">
        <w:rPr>
          <w:rFonts w:ascii="Times New Roman" w:eastAsiaTheme="minorEastAsia" w:hAnsi="Times New Roman" w:cs="Times New Roman"/>
          <w:b/>
          <w:sz w:val="28"/>
          <w:szCs w:val="28"/>
          <w:lang w:val="uk-UA"/>
        </w:rPr>
        <w:t>УМОВИ ІНТЕГРОВНОСТІ КОМПЛЕКСНОЗАЧНИХ ТРИГОНОМЕТРИЧНИХ РЯДІВ</w:t>
      </w:r>
    </w:p>
    <w:p w:rsidR="006913A5" w:rsidRPr="006913A5" w:rsidRDefault="00CA64F4" w:rsidP="00A06A78">
      <w:pPr>
        <w:spacing w:after="0" w:line="360" w:lineRule="auto"/>
        <w:jc w:val="both"/>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2.1.</w:t>
      </w:r>
      <w:r w:rsidR="00C9679F">
        <w:rPr>
          <w:rFonts w:ascii="Times New Roman" w:eastAsiaTheme="minorEastAsia" w:hAnsi="Times New Roman" w:cs="Times New Roman"/>
          <w:b/>
          <w:sz w:val="28"/>
          <w:szCs w:val="28"/>
          <w:lang w:val="uk-UA"/>
        </w:rPr>
        <w:t xml:space="preserve"> </w:t>
      </w:r>
      <w:r w:rsidR="00CE5647">
        <w:rPr>
          <w:rFonts w:ascii="Times New Roman" w:eastAsiaTheme="minorEastAsia" w:hAnsi="Times New Roman" w:cs="Times New Roman"/>
          <w:b/>
          <w:sz w:val="28"/>
          <w:szCs w:val="28"/>
          <w:lang w:val="uk-UA"/>
        </w:rPr>
        <w:t xml:space="preserve">Умови </w:t>
      </w:r>
      <w:proofErr w:type="spellStart"/>
      <w:r w:rsidR="00CE5647">
        <w:rPr>
          <w:rFonts w:ascii="Times New Roman" w:eastAsiaTheme="minorEastAsia" w:hAnsi="Times New Roman" w:cs="Times New Roman"/>
          <w:b/>
          <w:sz w:val="28"/>
          <w:szCs w:val="28"/>
          <w:lang w:val="uk-UA"/>
        </w:rPr>
        <w:t>інтегровності</w:t>
      </w:r>
      <w:proofErr w:type="spellEnd"/>
      <w:r w:rsidR="00CE5647">
        <w:rPr>
          <w:rFonts w:ascii="Times New Roman" w:eastAsiaTheme="minorEastAsia" w:hAnsi="Times New Roman" w:cs="Times New Roman"/>
          <w:b/>
          <w:sz w:val="28"/>
          <w:szCs w:val="28"/>
          <w:lang w:val="uk-UA"/>
        </w:rPr>
        <w:t xml:space="preserve"> комплексних</w:t>
      </w:r>
      <w:r w:rsidR="006913A5" w:rsidRPr="006913A5">
        <w:rPr>
          <w:rFonts w:ascii="Times New Roman" w:eastAsiaTheme="minorEastAsia" w:hAnsi="Times New Roman" w:cs="Times New Roman"/>
          <w:b/>
          <w:sz w:val="28"/>
          <w:szCs w:val="28"/>
          <w:lang w:val="uk-UA"/>
        </w:rPr>
        <w:t xml:space="preserve"> тригонометричних рядів</w:t>
      </w:r>
    </w:p>
    <w:p w:rsidR="0065024D" w:rsidRPr="00874CB5" w:rsidRDefault="0065024D" w:rsidP="00A06A78">
      <w:pPr>
        <w:spacing w:after="0" w:line="360" w:lineRule="auto"/>
        <w:ind w:firstLine="708"/>
        <w:jc w:val="both"/>
        <w:rPr>
          <w:rFonts w:ascii="Times New Roman" w:eastAsiaTheme="minorEastAsia" w:hAnsi="Times New Roman" w:cs="Times New Roman"/>
          <w:b/>
          <w:sz w:val="28"/>
          <w:szCs w:val="28"/>
          <w:lang w:val="uk-UA"/>
        </w:rPr>
      </w:pPr>
      <w:r>
        <w:rPr>
          <w:rFonts w:ascii="Times New Roman" w:eastAsiaTheme="minorEastAsia" w:hAnsi="Times New Roman" w:cs="Times New Roman"/>
          <w:sz w:val="28"/>
          <w:szCs w:val="28"/>
          <w:lang w:val="uk-UA"/>
        </w:rPr>
        <w:t xml:space="preserve">Знайдемо умови </w:t>
      </w:r>
      <w:proofErr w:type="spellStart"/>
      <w:r>
        <w:rPr>
          <w:rFonts w:ascii="Times New Roman" w:eastAsiaTheme="minorEastAsia" w:hAnsi="Times New Roman" w:cs="Times New Roman"/>
          <w:sz w:val="28"/>
          <w:szCs w:val="28"/>
          <w:lang w:val="uk-UA"/>
        </w:rPr>
        <w:t>інтегровності</w:t>
      </w:r>
      <w:proofErr w:type="spellEnd"/>
      <w:r>
        <w:rPr>
          <w:rFonts w:ascii="Times New Roman" w:eastAsiaTheme="minorEastAsia" w:hAnsi="Times New Roman" w:cs="Times New Roman"/>
          <w:sz w:val="28"/>
          <w:szCs w:val="28"/>
          <w:lang w:val="uk-UA"/>
        </w:rPr>
        <w:t xml:space="preserve"> тригонометричного ряду коефіцієнти якого є комплексними числами.</w:t>
      </w:r>
    </w:p>
    <w:p w:rsidR="0065024D" w:rsidRDefault="0065024D"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Будемо розглядати тригонометричні ряди виду</w:t>
      </w:r>
    </w:p>
    <w:p w:rsidR="0065024D" w:rsidRPr="00A35D29" w:rsidRDefault="0065024D"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ikt</m:t>
                  </m:r>
                </m:sup>
              </m:sSup>
            </m:e>
          </m:nary>
          <m:r>
            <w:rPr>
              <w:rFonts w:ascii="Cambria Math" w:eastAsiaTheme="minorEastAsia" w:hAnsi="Cambria Math" w:cs="Times New Roman"/>
              <w:sz w:val="28"/>
              <w:szCs w:val="28"/>
              <w:lang w:val="uk-UA"/>
            </w:rPr>
            <m:t>,                                                   (2.1)</m:t>
          </m:r>
        </m:oMath>
      </m:oMathPara>
    </w:p>
    <w:p w:rsidR="00765BEB" w:rsidRPr="00765BEB" w:rsidRDefault="00A35D29"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p>
    <w:p w:rsidR="00A35D29" w:rsidRPr="00765BEB" w:rsidRDefault="007A3DD2" w:rsidP="00A06A78">
      <w:pPr>
        <w:spacing w:after="0" w:line="360" w:lineRule="auto"/>
        <w:jc w:val="both"/>
        <w:rPr>
          <w:rFonts w:ascii="Times New Roman" w:eastAsiaTheme="minorEastAsia" w:hAnsi="Times New Roman" w:cs="Times New Roman"/>
          <w:sz w:val="28"/>
          <w:szCs w:val="28"/>
          <w:lang w:val="uk-UA"/>
        </w:rPr>
      </w:pPr>
      <m:oMathPara>
        <m:oMathParaPr>
          <m:jc m:val="center"/>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en-US"/>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-i</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oMath>
      </m:oMathPara>
    </w:p>
    <w:p w:rsidR="00BE7D98" w:rsidRPr="00B129C6"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ikt</m:t>
                  </m:r>
                </m:sup>
              </m:sSup>
            </m:e>
          </m:nary>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-i</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kt</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kt</m:t>
                      </m:r>
                    </m:e>
                  </m:func>
                </m:e>
              </m:d>
              <m:r>
                <w:rPr>
                  <w:rFonts w:ascii="Cambria Math" w:eastAsiaTheme="minorEastAsia" w:hAnsi="Cambria Math" w:cs="Times New Roman"/>
                  <w:sz w:val="28"/>
                  <w:szCs w:val="28"/>
                  <w:lang w:val="uk-UA"/>
                </w:rPr>
                <m:t>=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eqArr>
                    <m:eqArrPr>
                      <m:ctrlPr>
                        <w:rPr>
                          <w:rFonts w:ascii="Cambria Math" w:eastAsiaTheme="minorEastAsia" w:hAnsi="Cambria Math" w:cs="Times New Roman"/>
                          <w:i/>
                          <w:sz w:val="28"/>
                          <w:szCs w:val="28"/>
                          <w:lang w:val="uk-UA"/>
                        </w:rPr>
                      </m:ctrlPr>
                    </m:eqArr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kt</m:t>
                              </m:r>
                            </m:e>
                          </m:fun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kt</m:t>
                              </m:r>
                            </m:e>
                          </m:func>
                        </m:e>
                      </m:d>
                      <m:r>
                        <w:rPr>
                          <w:rFonts w:ascii="Cambria Math" w:eastAsiaTheme="minorEastAsia" w:hAnsi="Cambria Math" w:cs="Times New Roman"/>
                          <w:sz w:val="28"/>
                          <w:szCs w:val="28"/>
                          <w:lang w:val="uk-UA"/>
                        </w:rPr>
                        <m:t>+i</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kt</m:t>
                                  </m:r>
                                </m:e>
                              </m:fun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kt</m:t>
                                  </m:r>
                                </m:e>
                              </m:func>
                            </m:e>
                          </m:d>
                        </m:e>
                      </m:nary>
                    </m:e>
                  </m:eqArr>
                </m:e>
              </m:nary>
            </m:e>
          </m:nary>
        </m:oMath>
      </m:oMathPara>
    </w:p>
    <w:p w:rsidR="00765BEB" w:rsidRPr="00765BEB" w:rsidRDefault="00B129C6"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Дійсна частина ряду (2.1) є рядом виду (1.1), а уявна частина ряду (2.1) є рядом </w:t>
      </w:r>
    </w:p>
    <w:p w:rsidR="00765BEB" w:rsidRDefault="007A3DD2" w:rsidP="00765BEB">
      <w:pPr>
        <w:spacing w:after="0" w:line="360" w:lineRule="auto"/>
        <w:jc w:val="center"/>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kt</m:t>
                      </m:r>
                    </m:e>
                  </m:fun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kt</m:t>
                      </m:r>
                    </m:e>
                  </m:func>
                </m:e>
              </m:d>
            </m:e>
          </m:nary>
          <m:r>
            <w:rPr>
              <w:rFonts w:ascii="Cambria Math" w:eastAsiaTheme="minorEastAsia" w:hAnsi="Cambria Math" w:cs="Times New Roman"/>
              <w:sz w:val="28"/>
              <w:szCs w:val="28"/>
              <w:lang w:val="uk-UA"/>
            </w:rPr>
            <m:t>,</m:t>
          </m:r>
        </m:oMath>
      </m:oMathPara>
    </w:p>
    <w:p w:rsidR="00B129C6" w:rsidRDefault="00B129C6" w:rsidP="00765BEB">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який називають рядом спряженим до ряду (1.1).</w:t>
      </w:r>
    </w:p>
    <w:p w:rsidR="00B129C6" w:rsidRDefault="00B129C6"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Нехай послідовності </w:t>
      </w:r>
      <m:oMath>
        <m:sSubSup>
          <m:sSubSupPr>
            <m:ctrlPr>
              <w:rPr>
                <w:rFonts w:ascii="Cambria Math" w:eastAsiaTheme="minorEastAsia" w:hAnsi="Cambria Math" w:cs="Times New Roman"/>
                <w:i/>
                <w:sz w:val="28"/>
                <w:szCs w:val="28"/>
                <w:lang w:val="uk-UA"/>
              </w:rPr>
            </m:ctrlPr>
          </m:sSubSupPr>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e>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sSubSup>
      </m:oMath>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і </m:t>
        </m:r>
        <m:sSubSup>
          <m:sSubSupPr>
            <m:ctrlPr>
              <w:rPr>
                <w:rFonts w:ascii="Cambria Math" w:eastAsiaTheme="minorEastAsia" w:hAnsi="Cambria Math" w:cs="Times New Roman"/>
                <w:i/>
                <w:sz w:val="28"/>
                <w:szCs w:val="28"/>
                <w:lang w:val="uk-UA"/>
              </w:rPr>
            </m:ctrlPr>
          </m:sSubSupPr>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e>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 xml:space="preserve"> </m:t>
        </m:r>
      </m:oMath>
      <w:r w:rsidR="001A19C4">
        <w:rPr>
          <w:rFonts w:ascii="Times New Roman" w:eastAsiaTheme="minorEastAsia" w:hAnsi="Times New Roman" w:cs="Times New Roman"/>
          <w:sz w:val="28"/>
          <w:szCs w:val="28"/>
          <w:lang w:val="uk-UA"/>
        </w:rPr>
        <w:t xml:space="preserve">є квазівипуклими, тобто виконується: </w:t>
      </w:r>
    </w:p>
    <w:p w:rsidR="001A19C4" w:rsidRPr="00E9698C" w:rsidRDefault="007A3DD2" w:rsidP="00A06A78">
      <w:pPr>
        <w:spacing w:after="0" w:line="360" w:lineRule="auto"/>
        <w:jc w:val="both"/>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&lt;∞,</m:t>
              </m:r>
            </m:e>
          </m:nary>
        </m:oMath>
      </m:oMathPara>
    </w:p>
    <w:p w:rsidR="001A19C4" w:rsidRPr="001A19C4" w:rsidRDefault="007A3DD2" w:rsidP="00A06A78">
      <w:pPr>
        <w:spacing w:after="0" w:line="360" w:lineRule="auto"/>
        <w:jc w:val="both"/>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eqArr>
                <m:eqArrPr>
                  <m:ctrlPr>
                    <w:rPr>
                      <w:rFonts w:ascii="Cambria Math" w:eastAsiaTheme="minorEastAsia" w:hAnsi="Cambria Math" w:cs="Times New Roman"/>
                      <w:i/>
                      <w:sz w:val="28"/>
                      <w:szCs w:val="28"/>
                      <w:lang w:val="uk-UA"/>
                    </w:rPr>
                  </m:ctrlPr>
                </m:eqArr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&lt;∞.</m:t>
                  </m:r>
                </m:e>
              </m:eqArr>
            </m:e>
          </m:nary>
        </m:oMath>
      </m:oMathPara>
    </w:p>
    <w:p w:rsidR="001A19C4" w:rsidRDefault="001A19C4"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Крім того, нехай </w:t>
      </w:r>
    </w:p>
    <w:p w:rsidR="001A19C4" w:rsidRPr="001A19C4"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m:t>
              </m:r>
            </m:e>
          </m:nary>
        </m:oMath>
      </m:oMathPara>
    </w:p>
    <w:p w:rsidR="00C6049C" w:rsidRDefault="00445AB9"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Згідно результатів А.М. </w:t>
      </w:r>
      <w:proofErr w:type="spellStart"/>
      <w:r>
        <w:rPr>
          <w:rFonts w:ascii="Times New Roman" w:eastAsiaTheme="minorEastAsia" w:hAnsi="Times New Roman" w:cs="Times New Roman"/>
          <w:sz w:val="28"/>
          <w:szCs w:val="28"/>
          <w:lang w:val="uk-UA"/>
        </w:rPr>
        <w:t>Колмо</w:t>
      </w:r>
      <w:r w:rsidR="001A19C4">
        <w:rPr>
          <w:rFonts w:ascii="Times New Roman" w:eastAsiaTheme="minorEastAsia" w:hAnsi="Times New Roman" w:cs="Times New Roman"/>
          <w:sz w:val="28"/>
          <w:szCs w:val="28"/>
          <w:lang w:val="uk-UA"/>
        </w:rPr>
        <w:t>горова</w:t>
      </w:r>
      <w:proofErr w:type="spellEnd"/>
      <w:r w:rsidR="00C61258">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lang w:val="uk-UA"/>
        </w:rPr>
        <w:t>[8</w:t>
      </w:r>
      <w:r w:rsidR="00C61258" w:rsidRPr="00C6049C">
        <w:rPr>
          <w:rFonts w:ascii="Times New Roman" w:eastAsiaTheme="minorEastAsia" w:hAnsi="Times New Roman" w:cs="Times New Roman"/>
          <w:sz w:val="28"/>
          <w:szCs w:val="28"/>
          <w:lang w:val="uk-UA"/>
        </w:rPr>
        <w:t>]</w:t>
      </w:r>
      <w:r w:rsidR="00595535" w:rsidRPr="00C6049C">
        <w:rPr>
          <w:rFonts w:ascii="Times New Roman" w:eastAsiaTheme="minorEastAsia" w:hAnsi="Times New Roman" w:cs="Times New Roman"/>
          <w:sz w:val="28"/>
          <w:szCs w:val="28"/>
          <w:lang w:val="uk-UA"/>
        </w:rPr>
        <w:t xml:space="preserve"> </w:t>
      </w:r>
      <w:r w:rsidR="001A19C4">
        <w:rPr>
          <w:rFonts w:ascii="Times New Roman" w:eastAsiaTheme="minorEastAsia" w:hAnsi="Times New Roman" w:cs="Times New Roman"/>
          <w:sz w:val="28"/>
          <w:szCs w:val="28"/>
          <w:lang w:val="uk-UA"/>
        </w:rPr>
        <w:t xml:space="preserve"> і С.О. </w:t>
      </w:r>
      <w:proofErr w:type="spellStart"/>
      <w:r w:rsidR="001A19C4">
        <w:rPr>
          <w:rFonts w:ascii="Times New Roman" w:eastAsiaTheme="minorEastAsia" w:hAnsi="Times New Roman" w:cs="Times New Roman"/>
          <w:sz w:val="28"/>
          <w:szCs w:val="28"/>
          <w:lang w:val="uk-UA"/>
        </w:rPr>
        <w:t>Теляковського</w:t>
      </w:r>
      <w:proofErr w:type="spellEnd"/>
      <w:r w:rsidR="001A19C4">
        <w:rPr>
          <w:rFonts w:ascii="Times New Roman" w:eastAsiaTheme="minorEastAsia" w:hAnsi="Times New Roman" w:cs="Times New Roman"/>
          <w:sz w:val="28"/>
          <w:szCs w:val="28"/>
          <w:lang w:val="uk-UA"/>
        </w:rPr>
        <w:t xml:space="preserve"> ряд</w:t>
      </w:r>
      <w:r w:rsidR="004D52E1">
        <w:rPr>
          <w:rFonts w:ascii="Times New Roman" w:eastAsiaTheme="minorEastAsia" w:hAnsi="Times New Roman" w:cs="Times New Roman"/>
          <w:sz w:val="28"/>
          <w:szCs w:val="28"/>
          <w:lang w:val="uk-UA"/>
        </w:rPr>
        <w:t xml:space="preserve"> [9</w:t>
      </w:r>
      <w:r w:rsidR="00C61258" w:rsidRPr="00C6049C">
        <w:rPr>
          <w:rFonts w:ascii="Times New Roman" w:eastAsiaTheme="minorEastAsia" w:hAnsi="Times New Roman" w:cs="Times New Roman"/>
          <w:sz w:val="28"/>
          <w:szCs w:val="28"/>
          <w:lang w:val="uk-UA"/>
        </w:rPr>
        <w:t>]</w:t>
      </w:r>
      <w:r w:rsidR="001A19C4">
        <w:rPr>
          <w:rFonts w:ascii="Times New Roman" w:eastAsiaTheme="minorEastAsia" w:hAnsi="Times New Roman" w:cs="Times New Roman"/>
          <w:sz w:val="28"/>
          <w:szCs w:val="28"/>
          <w:lang w:val="uk-UA"/>
        </w:rPr>
        <w:t xml:space="preserve"> </w:t>
      </w:r>
      <w:r w:rsidR="00C61258">
        <w:rPr>
          <w:rFonts w:ascii="Times New Roman" w:eastAsiaTheme="minorEastAsia" w:hAnsi="Times New Roman" w:cs="Times New Roman"/>
          <w:sz w:val="28"/>
          <w:szCs w:val="28"/>
          <w:lang w:val="uk-UA"/>
        </w:rPr>
        <w:t xml:space="preserve">ряд </w:t>
      </w:r>
      <w:r w:rsidR="001A19C4">
        <w:rPr>
          <w:rFonts w:ascii="Times New Roman" w:eastAsiaTheme="minorEastAsia" w:hAnsi="Times New Roman" w:cs="Times New Roman"/>
          <w:sz w:val="28"/>
          <w:szCs w:val="28"/>
          <w:lang w:val="uk-UA"/>
        </w:rPr>
        <w:t xml:space="preserve">(1.1) буде рядом Фур’є деякої функції, яку позначимо </w:t>
      </w:r>
      <m:oMath>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oMath>
    </w:p>
    <w:p w:rsidR="00445AB9" w:rsidRPr="00026CB0" w:rsidRDefault="00445AB9"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ab/>
        <w:t xml:space="preserve">Метою даної роботи є встановлення умов на коефіцієнти тригонометричного ряду (2.1) при виконанні яких даний ряд буде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Отриманий результат є аналогом результату А.М. </w:t>
      </w:r>
      <w:proofErr w:type="spellStart"/>
      <w:r>
        <w:rPr>
          <w:rFonts w:ascii="Times New Roman" w:eastAsiaTheme="minorEastAsia" w:hAnsi="Times New Roman" w:cs="Times New Roman"/>
          <w:sz w:val="28"/>
          <w:szCs w:val="28"/>
          <w:lang w:val="uk-UA"/>
        </w:rPr>
        <w:t>Колмогорова</w:t>
      </w:r>
      <w:proofErr w:type="spellEnd"/>
      <w:r>
        <w:rPr>
          <w:rFonts w:ascii="Times New Roman" w:eastAsiaTheme="minorEastAsia" w:hAnsi="Times New Roman" w:cs="Times New Roman"/>
          <w:sz w:val="28"/>
          <w:szCs w:val="28"/>
          <w:lang w:val="uk-UA"/>
        </w:rPr>
        <w:t xml:space="preserve"> </w:t>
      </w:r>
      <w:r w:rsidR="004D52E1">
        <w:rPr>
          <w:rFonts w:ascii="Times New Roman" w:eastAsiaTheme="minorEastAsia" w:hAnsi="Times New Roman" w:cs="Times New Roman"/>
          <w:sz w:val="28"/>
          <w:szCs w:val="28"/>
        </w:rPr>
        <w:t>[8</w:t>
      </w:r>
      <w:r w:rsidRPr="00026CB0">
        <w:rPr>
          <w:rFonts w:ascii="Times New Roman" w:eastAsiaTheme="minorEastAsia" w:hAnsi="Times New Roman" w:cs="Times New Roman"/>
          <w:sz w:val="28"/>
          <w:szCs w:val="28"/>
        </w:rPr>
        <w:t>].</w:t>
      </w:r>
    </w:p>
    <w:p w:rsidR="00B40685" w:rsidRDefault="00690E8E" w:rsidP="00A06A78">
      <w:pPr>
        <w:spacing w:after="0" w:line="360" w:lineRule="auto"/>
        <w:jc w:val="both"/>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 xml:space="preserve">Теорема </w:t>
      </w:r>
    </w:p>
    <w:p w:rsidR="00690E8E" w:rsidRDefault="00690E8E" w:rsidP="00B40685">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Нехай послідовність</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 xml:space="preserve"> </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e>
            </m:d>
          </m:e>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sSubSup>
      </m:oMath>
      <w:r w:rsidR="00765BEB">
        <w:rPr>
          <w:rFonts w:ascii="Times New Roman" w:eastAsiaTheme="minorEastAsia" w:hAnsi="Times New Roman" w:cs="Times New Roman"/>
          <w:sz w:val="28"/>
          <w:szCs w:val="28"/>
          <w:lang w:val="uk-UA"/>
        </w:rPr>
        <w:t xml:space="preserve"> задовольняє такі умови </w:t>
      </w:r>
    </w:p>
    <w:p w:rsidR="006936E8" w:rsidRDefault="006936E8"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+1</m:t>
                  </m:r>
                  <m:ctrlPr>
                    <w:rPr>
                      <w:rFonts w:ascii="Cambria Math" w:eastAsiaTheme="minorEastAsia" w:hAnsi="Cambria Math" w:cs="Times New Roman"/>
                      <w:i/>
                      <w:sz w:val="28"/>
                      <w:szCs w:val="28"/>
                      <w:lang w:val="en-US"/>
                    </w:rPr>
                  </m:ctrlPr>
                </m:e>
              </m:d>
              <m:d>
                <m:dPr>
                  <m:begChr m:val="|"/>
                  <m:endChr m:val="|"/>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k</m:t>
                      </m:r>
                    </m:sub>
                  </m:sSub>
                </m:e>
              </m:d>
              <m:r>
                <w:rPr>
                  <w:rFonts w:ascii="Cambria Math" w:eastAsiaTheme="minorEastAsia" w:hAnsi="Cambria Math" w:cs="Times New Roman"/>
                  <w:sz w:val="28"/>
                  <w:szCs w:val="28"/>
                  <w:lang w:val="uk-UA"/>
                </w:rPr>
                <m:t>&lt;∞                                      (2.2)</m:t>
              </m:r>
            </m:e>
          </m:nary>
        </m:oMath>
      </m:oMathPara>
    </w:p>
    <w:p w:rsidR="006936E8" w:rsidRPr="006936E8" w:rsidRDefault="006936E8"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і</w:t>
      </w:r>
    </w:p>
    <w:p w:rsidR="006936E8" w:rsidRDefault="00EF42F7"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                                              (2.3)</m:t>
              </m:r>
            </m:e>
          </m:nary>
        </m:oMath>
      </m:oMathPara>
    </w:p>
    <w:p w:rsidR="006936E8" w:rsidRDefault="006936E8"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Тоді ряд </w:t>
      </w:r>
    </w:p>
    <w:p w:rsidR="006936E8" w:rsidRPr="00FF2274"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ikt</m:t>
                  </m:r>
                </m:sup>
              </m:sSup>
            </m:e>
          </m:nary>
        </m:oMath>
      </m:oMathPara>
    </w:p>
    <w:p w:rsidR="0068543B" w:rsidRPr="0068543B" w:rsidRDefault="00CB3244"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є</w:t>
      </w:r>
      <w:r w:rsidR="00FF2274">
        <w:rPr>
          <w:rFonts w:ascii="Times New Roman" w:eastAsiaTheme="minorEastAsia" w:hAnsi="Times New Roman" w:cs="Times New Roman"/>
          <w:sz w:val="28"/>
          <w:szCs w:val="28"/>
          <w:lang w:val="uk-UA"/>
        </w:rPr>
        <w:t xml:space="preserve"> рядом Фур’</w:t>
      </w:r>
      <w:r w:rsidR="00782D18">
        <w:rPr>
          <w:rFonts w:ascii="Times New Roman" w:eastAsiaTheme="minorEastAsia" w:hAnsi="Times New Roman" w:cs="Times New Roman"/>
          <w:sz w:val="28"/>
          <w:szCs w:val="28"/>
          <w:lang w:val="uk-UA"/>
        </w:rPr>
        <w:t>є деякої функції</w:t>
      </w:r>
      <w:r w:rsidR="0068543B" w:rsidRPr="0068543B">
        <w:rPr>
          <w:rFonts w:ascii="Times New Roman" w:eastAsiaTheme="minorEastAsia" w:hAnsi="Times New Roman" w:cs="Times New Roman"/>
          <w:sz w:val="28"/>
          <w:szCs w:val="28"/>
          <w:lang w:val="uk-UA"/>
        </w:rPr>
        <w:t>:</w:t>
      </w:r>
    </w:p>
    <w:p w:rsidR="00FF2274" w:rsidRPr="00782D18" w:rsidRDefault="007A3DD2" w:rsidP="00A06A78">
      <w:pPr>
        <w:spacing w:after="0" w:line="360" w:lineRule="auto"/>
        <w:jc w:val="both"/>
        <w:rPr>
          <w:rFonts w:ascii="Times New Roman" w:eastAsiaTheme="minorEastAsia" w:hAnsi="Times New Roman" w:cs="Times New Roman"/>
          <w:sz w:val="28"/>
          <w:szCs w:val="28"/>
          <w:lang w:val="uk-UA"/>
        </w:rPr>
      </w:pPr>
      <m:oMathPara>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i</m:t>
              </m:r>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f</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g</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it</m:t>
                      </m:r>
                    </m:sup>
                  </m:sSup>
                </m:e>
              </m:d>
              <m:r>
                <w:rPr>
                  <w:rFonts w:ascii="Cambria Math" w:eastAsiaTheme="minorEastAsia" w:hAnsi="Cambria Math" w:cs="Times New Roman"/>
                  <w:sz w:val="28"/>
                  <w:szCs w:val="28"/>
                  <w:lang w:val="uk-UA"/>
                </w:rPr>
                <m:t>:</m:t>
              </m:r>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2π</m:t>
                  </m:r>
                </m:sup>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g</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it</m:t>
                              </m:r>
                            </m:sup>
                          </m:sSup>
                        </m:e>
                      </m:d>
                    </m:e>
                  </m:d>
                  <m:r>
                    <w:rPr>
                      <w:rFonts w:ascii="Cambria Math" w:eastAsiaTheme="minorEastAsia" w:hAnsi="Cambria Math" w:cs="Times New Roman"/>
                      <w:sz w:val="28"/>
                      <w:szCs w:val="28"/>
                      <w:lang w:val="uk-UA"/>
                    </w:rPr>
                    <m:t>dt&lt;∞</m:t>
                  </m:r>
                </m:e>
              </m:nary>
            </m:e>
          </m:d>
          <m:r>
            <w:rPr>
              <w:rFonts w:ascii="Cambria Math" w:eastAsiaTheme="minorEastAsia" w:hAnsi="Cambria Math" w:cs="Times New Roman"/>
              <w:sz w:val="28"/>
              <w:szCs w:val="28"/>
              <w:lang w:val="uk-UA"/>
            </w:rPr>
            <m:t>.</m:t>
          </m:r>
        </m:oMath>
      </m:oMathPara>
    </w:p>
    <w:p w:rsidR="00B40685" w:rsidRDefault="00FF2274" w:rsidP="00A06A78">
      <w:pPr>
        <w:spacing w:after="0" w:line="360" w:lineRule="auto"/>
        <w:jc w:val="both"/>
        <w:rPr>
          <w:rFonts w:ascii="Times New Roman" w:eastAsiaTheme="minorEastAsia" w:hAnsi="Times New Roman" w:cs="Times New Roman"/>
          <w:i/>
          <w:sz w:val="28"/>
          <w:szCs w:val="28"/>
        </w:rPr>
      </w:pPr>
      <w:r w:rsidRPr="00F4522F">
        <w:rPr>
          <w:rFonts w:ascii="Times New Roman" w:eastAsiaTheme="minorEastAsia" w:hAnsi="Times New Roman" w:cs="Times New Roman"/>
          <w:i/>
          <w:sz w:val="28"/>
          <w:szCs w:val="28"/>
          <w:lang w:val="uk-UA"/>
        </w:rPr>
        <w:t>Доведення.</w:t>
      </w:r>
      <w:r w:rsidR="000E2984" w:rsidRPr="000E2984">
        <w:rPr>
          <w:rFonts w:ascii="Times New Roman" w:eastAsiaTheme="minorEastAsia" w:hAnsi="Times New Roman" w:cs="Times New Roman"/>
          <w:i/>
          <w:sz w:val="28"/>
          <w:szCs w:val="28"/>
        </w:rPr>
        <w:t xml:space="preserve"> </w:t>
      </w:r>
    </w:p>
    <w:p w:rsidR="00AE0861" w:rsidRPr="000E2984" w:rsidRDefault="000E2984" w:rsidP="00B40685">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Нехай послідовність </w:t>
      </w:r>
      <m:oMath>
        <m:sSubSup>
          <m:sSubSupPr>
            <m:ctrlPr>
              <w:rPr>
                <w:rFonts w:ascii="Cambria Math" w:eastAsiaTheme="minorEastAsia" w:hAnsi="Cambria Math" w:cs="Times New Roman"/>
                <w:i/>
                <w:sz w:val="28"/>
                <w:szCs w:val="28"/>
                <w:lang w:val="uk-UA"/>
              </w:rPr>
            </m:ctrlPr>
          </m:sSubSupPr>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en-US"/>
                      </w:rPr>
                      <m:t>k</m:t>
                    </m:r>
                  </m:sub>
                </m:sSub>
              </m:e>
            </m:d>
          </m:e>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sSubSup>
      </m:oMath>
      <w:r w:rsidRPr="000E2984">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задана, тоді </w:t>
      </w:r>
    </w:p>
    <w:p w:rsidR="00AE0861" w:rsidRDefault="00AE0861" w:rsidP="00A06A78">
      <w:pPr>
        <w:spacing w:after="0" w:line="360" w:lineRule="auto"/>
        <w:jc w:val="both"/>
        <w:rPr>
          <w:rFonts w:ascii="Times New Roman" w:eastAsiaTheme="minorEastAsia" w:hAnsi="Times New Roman" w:cs="Times New Roman"/>
          <w:i/>
          <w:sz w:val="28"/>
          <w:szCs w:val="28"/>
        </w:rPr>
      </w:pPr>
      <w:r>
        <w:rPr>
          <w:rFonts w:ascii="Times New Roman" w:eastAsiaTheme="minorEastAsia" w:hAnsi="Times New Roman" w:cs="Times New Roman"/>
          <w:i/>
          <w:sz w:val="28"/>
          <w:szCs w:val="28"/>
        </w:rPr>
        <w:tab/>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С</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-i</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-2</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k+1</m:t>
                </m:r>
              </m:sub>
            </m:sSub>
            <m:r>
              <w:rPr>
                <w:rFonts w:ascii="Cambria Math" w:eastAsiaTheme="minorEastAsia" w:hAnsi="Cambria Math" w:cs="Times New Roman"/>
                <w:sz w:val="28"/>
                <w:szCs w:val="28"/>
              </w:rPr>
              <m:t>-i</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k+1</m:t>
                </m:r>
              </m:sub>
            </m:sSub>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k+2</m:t>
                </m:r>
              </m:sub>
            </m:sSub>
            <m:r>
              <w:rPr>
                <w:rFonts w:ascii="Cambria Math" w:eastAsiaTheme="minorEastAsia" w:hAnsi="Cambria Math" w:cs="Times New Roman"/>
                <w:sz w:val="28"/>
                <w:szCs w:val="28"/>
              </w:rPr>
              <m:t>--i</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k+2</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k+2</m:t>
            </m:r>
          </m:sub>
        </m:sSub>
        <m:r>
          <w:rPr>
            <w:rFonts w:ascii="Cambria Math" w:eastAsiaTheme="minorEastAsia" w:hAnsi="Cambria Math" w:cs="Times New Roman"/>
            <w:sz w:val="28"/>
            <w:szCs w:val="28"/>
          </w:rPr>
          <m:t>-i</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+2i</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k+1</m:t>
            </m:r>
          </m:sub>
        </m:sSub>
        <m:r>
          <w:rPr>
            <w:rFonts w:ascii="Cambria Math" w:eastAsiaTheme="minorEastAsia" w:hAnsi="Cambria Math" w:cs="Times New Roman"/>
            <w:sz w:val="28"/>
            <w:szCs w:val="28"/>
          </w:rPr>
          <m:t>-i</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k+2</m:t>
            </m:r>
          </m:sub>
        </m:sSub>
        <m:r>
          <w:rPr>
            <w:rFonts w:ascii="Cambria Math" w:eastAsiaTheme="minorEastAsia" w:hAnsi="Cambria Math" w:cs="Times New Roman"/>
            <w:sz w:val="28"/>
            <w:szCs w:val="28"/>
          </w:rPr>
          <m:t>--i</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k+2</m:t>
                </m:r>
              </m:sub>
            </m:sSub>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-i</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oMath>
    </w:p>
    <w:p w:rsidR="000E2984" w:rsidRPr="000E2984" w:rsidRDefault="000E2984"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ab/>
      </w:r>
      <w:r>
        <w:rPr>
          <w:rFonts w:ascii="Times New Roman" w:eastAsiaTheme="minorEastAsia" w:hAnsi="Times New Roman" w:cs="Times New Roman"/>
          <w:sz w:val="28"/>
          <w:szCs w:val="28"/>
          <w:lang w:val="uk-UA"/>
        </w:rPr>
        <w:t>Тоді справедливі співвідношення:</w:t>
      </w:r>
    </w:p>
    <w:p w:rsidR="00F75C5A" w:rsidRPr="001173D3" w:rsidRDefault="007A3DD2" w:rsidP="00A06A78">
      <w:pPr>
        <w:spacing w:after="0" w:line="360" w:lineRule="auto"/>
        <w:jc w:val="both"/>
        <w:rPr>
          <w:rFonts w:ascii="Times New Roman" w:eastAsiaTheme="minorEastAsia" w:hAnsi="Times New Roman" w:cs="Times New Roman"/>
          <w:i/>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eqArr>
                    <m:eqArrPr>
                      <m:ctrlPr>
                        <w:rPr>
                          <w:rFonts w:ascii="Cambria Math" w:eastAsiaTheme="minorEastAsia" w:hAnsi="Cambria Math" w:cs="Times New Roman"/>
                          <w:i/>
                          <w:sz w:val="28"/>
                          <w:szCs w:val="28"/>
                        </w:rPr>
                      </m:ctrlPr>
                    </m:eqArr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rad>
                        <m:radPr>
                          <m:degHide m:val="1"/>
                          <m:ctrlPr>
                            <w:rPr>
                              <w:rFonts w:ascii="Cambria Math" w:eastAsiaTheme="minorEastAsia" w:hAnsi="Cambria Math" w:cs="Times New Roman"/>
                              <w:i/>
                              <w:sz w:val="28"/>
                              <w:szCs w:val="28"/>
                            </w:rPr>
                          </m:ctrlPr>
                        </m:radPr>
                        <m:deg/>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sup>
                              <m:r>
                                <w:rPr>
                                  <w:rFonts w:ascii="Cambria Math" w:eastAsiaTheme="minorEastAsia" w:hAnsi="Cambria Math" w:cs="Times New Roman"/>
                                  <w:sz w:val="28"/>
                                  <w:szCs w:val="28"/>
                                </w:rPr>
                                <m:t>2</m:t>
                              </m:r>
                            </m:sup>
                          </m:sSup>
                        </m:e>
                      </m:rad>
                      <m:r>
                        <w:rPr>
                          <w:rFonts w:ascii="Cambria Math" w:eastAsiaTheme="minorEastAsia" w:hAnsi="Cambria Math" w:cs="Times New Roman"/>
                          <w:sz w:val="28"/>
                          <w:szCs w:val="28"/>
                        </w:rPr>
                        <m:t>≤</m:t>
                      </m:r>
                    </m:e>
                  </m:eqArr>
                </m:e>
              </m:nary>
            </m:e>
          </m:nary>
        </m:oMath>
      </m:oMathPara>
    </w:p>
    <w:p w:rsidR="001173D3" w:rsidRPr="001173D3" w:rsidRDefault="001173D3" w:rsidP="00A06A78">
      <w:pPr>
        <w:spacing w:after="0" w:line="360" w:lineRule="auto"/>
        <w:jc w:val="both"/>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rad>
                <m:radPr>
                  <m:degHide m:val="1"/>
                  <m:ctrlPr>
                    <w:rPr>
                      <w:rFonts w:ascii="Cambria Math" w:eastAsiaTheme="minorEastAsia" w:hAnsi="Cambria Math" w:cs="Times New Roman"/>
                      <w:i/>
                      <w:sz w:val="28"/>
                      <w:szCs w:val="28"/>
                    </w:rPr>
                  </m:ctrlPr>
                </m:radPr>
                <m:deg/>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d>
                    </m:e>
                    <m:sup>
                      <m:r>
                        <w:rPr>
                          <w:rFonts w:ascii="Cambria Math" w:eastAsiaTheme="minorEastAsia" w:hAnsi="Cambria Math" w:cs="Times New Roman"/>
                          <w:sz w:val="28"/>
                          <w:szCs w:val="28"/>
                        </w:rPr>
                        <m:t>2</m:t>
                      </m:r>
                    </m:sup>
                  </m:sSup>
                </m:e>
              </m:rad>
              <m:r>
                <w:rPr>
                  <w:rFonts w:ascii="Cambria Math" w:eastAsiaTheme="minorEastAsia" w:hAnsi="Cambria Math" w:cs="Times New Roman"/>
                  <w:sz w:val="28"/>
                  <w:szCs w:val="28"/>
                </w:rPr>
                <m:t>=</m:t>
              </m:r>
            </m:e>
          </m:nary>
        </m:oMath>
      </m:oMathPara>
    </w:p>
    <w:p w:rsidR="00AE0861" w:rsidRDefault="00AE0861" w:rsidP="00A06A78">
      <w:pPr>
        <w:spacing w:after="0" w:line="360" w:lineRule="auto"/>
        <w:jc w:val="both"/>
        <w:rPr>
          <w:rFonts w:ascii="Times New Roman" w:eastAsiaTheme="minorEastAsia" w:hAnsi="Times New Roman" w:cs="Times New Roman"/>
          <w:i/>
          <w:sz w:val="28"/>
          <w:szCs w:val="28"/>
        </w:rPr>
      </w:pPr>
    </w:p>
    <w:p w:rsidR="00B16A98" w:rsidRPr="00B16A98" w:rsidRDefault="001173D3" w:rsidP="00A06A78">
      <w:pPr>
        <w:spacing w:after="0" w:line="360" w:lineRule="auto"/>
        <w:jc w:val="both"/>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ctrlPr>
                    <w:rPr>
                      <w:rFonts w:ascii="Cambria Math" w:eastAsiaTheme="minorEastAsia" w:hAnsi="Cambria Math" w:cs="Times New Roman"/>
                      <w:i/>
                      <w:sz w:val="28"/>
                      <w:szCs w:val="28"/>
                    </w:rPr>
                  </m:ctrlPr>
                </m:d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d>
            </m:e>
          </m:nary>
          <m:r>
            <w:rPr>
              <w:rFonts w:ascii="Cambria Math" w:eastAsiaTheme="minorEastAsia" w:hAnsi="Cambria Math" w:cs="Times New Roman"/>
              <w:sz w:val="28"/>
              <w:szCs w:val="28"/>
            </w:rPr>
            <m:t>=</m:t>
          </m:r>
        </m:oMath>
      </m:oMathPara>
    </w:p>
    <w:p w:rsidR="001173D3" w:rsidRPr="000E2984" w:rsidRDefault="00D9468A" w:rsidP="00A06A78">
      <w:pPr>
        <w:spacing w:after="0" w:line="360" w:lineRule="auto"/>
        <w:jc w:val="both"/>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r>
                    <w:rPr>
                      <w:rFonts w:ascii="Cambria Math" w:eastAsiaTheme="minorEastAsia" w:hAnsi="Cambria Math" w:cs="Times New Roman"/>
                      <w:sz w:val="28"/>
                      <w:szCs w:val="28"/>
                    </w:rPr>
                    <m:t>(k+1)</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nary>
            </m:e>
          </m:nary>
          <m:r>
            <w:rPr>
              <w:rFonts w:ascii="Cambria Math" w:eastAsiaTheme="minorEastAsia" w:hAnsi="Cambria Math" w:cs="Times New Roman"/>
              <w:sz w:val="28"/>
              <w:szCs w:val="28"/>
            </w:rPr>
            <m:t xml:space="preserve">                       (2.4)</m:t>
          </m:r>
        </m:oMath>
      </m:oMathPara>
    </w:p>
    <w:p w:rsidR="000E2984" w:rsidRPr="000E2984" w:rsidRDefault="000E2984"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Крім того мають місце нерівності: </w:t>
      </w:r>
    </w:p>
    <w:p w:rsidR="00D9468A" w:rsidRDefault="007A3DD2" w:rsidP="00A06A78">
      <w:pPr>
        <w:spacing w:after="0" w:line="360" w:lineRule="auto"/>
        <w:jc w:val="both"/>
        <w:rPr>
          <w:rFonts w:ascii="Times New Roman" w:eastAsiaTheme="minorEastAsia" w:hAnsi="Times New Roman" w:cs="Times New Roman"/>
          <w:i/>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rad>
                <m:radPr>
                  <m:degHide m:val="1"/>
                  <m:ctrlPr>
                    <w:rPr>
                      <w:rFonts w:ascii="Cambria Math" w:eastAsiaTheme="minorEastAsia" w:hAnsi="Cambria Math" w:cs="Times New Roman"/>
                      <w:i/>
                      <w:sz w:val="28"/>
                      <w:szCs w:val="28"/>
                    </w:rPr>
                  </m:ctrlPr>
                </m:radPr>
                <m:deg/>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d>
                    </m:e>
                    <m:sup>
                      <m:r>
                        <w:rPr>
                          <w:rFonts w:ascii="Cambria Math" w:eastAsiaTheme="minorEastAsia" w:hAnsi="Cambria Math" w:cs="Times New Roman"/>
                          <w:sz w:val="28"/>
                          <w:szCs w:val="28"/>
                        </w:rPr>
                        <m:t>2</m:t>
                      </m:r>
                    </m:sup>
                  </m:sSup>
                </m:e>
              </m:rad>
              <m:r>
                <w:rPr>
                  <w:rFonts w:ascii="Cambria Math" w:eastAsiaTheme="minorEastAsia" w:hAnsi="Cambria Math" w:cs="Times New Roman"/>
                  <w:sz w:val="28"/>
                  <w:szCs w:val="28"/>
                </w:rPr>
                <m:t>≥                    (2.5)</m:t>
              </m:r>
              <m:r>
                <w:rPr>
                  <w:rFonts w:ascii="Cambria Math" w:eastAsiaTheme="minorEastAsia" w:hAnsi="Cambria Math" w:cs="Times New Roman"/>
                  <w:sz w:val="28"/>
                  <w:szCs w:val="28"/>
                  <w:lang w:val="en-US"/>
                </w:rPr>
                <m:t>'</m:t>
              </m:r>
            </m:e>
          </m:nary>
        </m:oMath>
      </m:oMathPara>
    </w:p>
    <w:p w:rsidR="00E17A86" w:rsidRPr="000E2984" w:rsidRDefault="00E17A86" w:rsidP="00A06A78">
      <w:pPr>
        <w:spacing w:after="0" w:line="360" w:lineRule="auto"/>
        <w:jc w:val="both"/>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r>
                <w:rPr>
                  <w:rFonts w:ascii="Cambria Math" w:eastAsiaTheme="minorEastAsia" w:hAnsi="Cambria Math" w:cs="Times New Roman"/>
                  <w:sz w:val="28"/>
                  <w:szCs w:val="28"/>
                </w:rPr>
                <m:t>(k+1)</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e>
          </m:nary>
        </m:oMath>
      </m:oMathPara>
    </w:p>
    <w:p w:rsidR="000E2984" w:rsidRPr="000E2984" w:rsidRDefault="000E2984"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rPr>
        <w:tab/>
      </w:r>
      <w:r w:rsidRPr="000E2984">
        <w:rPr>
          <w:rFonts w:ascii="Times New Roman" w:eastAsiaTheme="minorEastAsia" w:hAnsi="Times New Roman" w:cs="Times New Roman"/>
          <w:sz w:val="28"/>
          <w:szCs w:val="28"/>
          <w:lang w:val="uk-UA"/>
        </w:rPr>
        <w:t>Справедлива аналогічна нерівність:</w:t>
      </w:r>
    </w:p>
    <w:p w:rsidR="00E17A86" w:rsidRDefault="007A3DD2" w:rsidP="00A06A78">
      <w:pPr>
        <w:spacing w:after="0" w:line="360" w:lineRule="auto"/>
        <w:jc w:val="both"/>
        <w:rPr>
          <w:rFonts w:ascii="Times New Roman" w:eastAsiaTheme="minorEastAsia" w:hAnsi="Times New Roman" w:cs="Times New Roman"/>
          <w:i/>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rad>
                <m:radPr>
                  <m:degHide m:val="1"/>
                  <m:ctrlPr>
                    <w:rPr>
                      <w:rFonts w:ascii="Cambria Math" w:eastAsiaTheme="minorEastAsia" w:hAnsi="Cambria Math" w:cs="Times New Roman"/>
                      <w:i/>
                      <w:sz w:val="28"/>
                      <w:szCs w:val="28"/>
                    </w:rPr>
                  </m:ctrlPr>
                </m:radPr>
                <m:deg/>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d>
                    </m:e>
                    <m:sup>
                      <m:r>
                        <w:rPr>
                          <w:rFonts w:ascii="Cambria Math" w:eastAsiaTheme="minorEastAsia" w:hAnsi="Cambria Math" w:cs="Times New Roman"/>
                          <w:sz w:val="28"/>
                          <w:szCs w:val="28"/>
                        </w:rPr>
                        <m:t>2</m:t>
                      </m:r>
                    </m:sup>
                  </m:sSup>
                </m:e>
              </m:rad>
              <m:r>
                <w:rPr>
                  <w:rFonts w:ascii="Cambria Math" w:eastAsiaTheme="minorEastAsia" w:hAnsi="Cambria Math" w:cs="Times New Roman"/>
                  <w:sz w:val="28"/>
                  <w:szCs w:val="28"/>
                </w:rPr>
                <m:t>≥</m:t>
              </m:r>
            </m:e>
          </m:nary>
        </m:oMath>
      </m:oMathPara>
    </w:p>
    <w:p w:rsidR="00E17A86" w:rsidRPr="000E2984" w:rsidRDefault="000E2984" w:rsidP="00A06A78">
      <w:pPr>
        <w:spacing w:after="0" w:line="360" w:lineRule="auto"/>
        <w:jc w:val="both"/>
        <w:rPr>
          <w:rFonts w:ascii="Times New Roman" w:eastAsiaTheme="minorEastAsia" w:hAnsi="Times New Roman" w:cs="Times New Roman"/>
          <w:i/>
          <w:sz w:val="28"/>
          <w:szCs w:val="28"/>
          <w:lang w:val="en-US"/>
        </w:rPr>
      </w:pPr>
      <m:oMathPara>
        <m:oMath>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 xml:space="preserve">                                    (2.6)</m:t>
          </m:r>
          <m:r>
            <w:rPr>
              <w:rFonts w:ascii="Cambria Math" w:eastAsiaTheme="minorEastAsia" w:hAnsi="Cambria Math" w:cs="Times New Roman"/>
              <w:sz w:val="28"/>
              <w:szCs w:val="28"/>
              <w:lang w:val="en-US"/>
            </w:rPr>
            <m:t>'</m:t>
          </m:r>
        </m:oMath>
      </m:oMathPara>
    </w:p>
    <w:p w:rsidR="000E2984" w:rsidRPr="000E2984" w:rsidRDefault="000E2984" w:rsidP="00A06A78">
      <w:pPr>
        <w:spacing w:after="0" w:line="360" w:lineRule="auto"/>
        <w:jc w:val="both"/>
        <w:rPr>
          <w:lang w:val="uk-UA"/>
        </w:rPr>
      </w:pPr>
      <w:r w:rsidRPr="000E2984">
        <w:rPr>
          <w:rFonts w:ascii="Times New Roman" w:eastAsiaTheme="minorEastAsia" w:hAnsi="Times New Roman" w:cs="Times New Roman"/>
          <w:sz w:val="28"/>
          <w:szCs w:val="28"/>
          <w:lang w:val="uk-UA"/>
        </w:rPr>
        <w:t xml:space="preserve">Додаючи нерівності </w:t>
      </w:r>
      <m:oMath>
        <m:r>
          <m:rPr>
            <m:sty m:val="p"/>
          </m:rPr>
          <w:rPr>
            <w:rFonts w:ascii="Cambria Math" w:eastAsiaTheme="minorEastAsia" w:hAnsi="Cambria Math" w:cs="Times New Roman"/>
            <w:sz w:val="28"/>
            <w:szCs w:val="28"/>
          </w:rPr>
          <m:t>(2.5)</m:t>
        </m:r>
        <m:r>
          <m:rPr>
            <m:sty m:val="p"/>
          </m:rPr>
          <w:rPr>
            <w:rFonts w:ascii="Cambria Math" w:eastAsiaTheme="minorEastAsia" w:hAnsi="Cambria Math" w:cs="Times New Roman"/>
            <w:sz w:val="28"/>
            <w:szCs w:val="28"/>
            <w:lang w:val="en-US"/>
          </w:rPr>
          <m:t>'</m:t>
        </m:r>
      </m:oMath>
      <w:r w:rsidRPr="000E2984">
        <w:rPr>
          <w:rFonts w:ascii="Times New Roman" w:eastAsiaTheme="minorEastAsia" w:hAnsi="Times New Roman" w:cs="Times New Roman"/>
          <w:sz w:val="28"/>
          <w:szCs w:val="28"/>
          <w:lang w:val="uk-UA"/>
        </w:rPr>
        <w:t xml:space="preserve">і </w:t>
      </w:r>
      <m:oMath>
        <m:r>
          <m:rPr>
            <m:sty m:val="p"/>
          </m:rPr>
          <w:rPr>
            <w:rFonts w:ascii="Cambria Math" w:eastAsiaTheme="minorEastAsia" w:hAnsi="Cambria Math" w:cs="Times New Roman"/>
            <w:sz w:val="28"/>
            <w:szCs w:val="28"/>
          </w:rPr>
          <m:t>(2.6)</m:t>
        </m:r>
        <m:r>
          <m:rPr>
            <m:sty m:val="p"/>
          </m:rPr>
          <w:rPr>
            <w:rFonts w:ascii="Cambria Math" w:eastAsiaTheme="minorEastAsia" w:hAnsi="Cambria Math" w:cs="Times New Roman"/>
            <w:sz w:val="28"/>
            <w:szCs w:val="28"/>
            <w:lang w:val="en-US"/>
          </w:rPr>
          <m:t>'</m:t>
        </m:r>
      </m:oMath>
      <w:r w:rsidRPr="000E2984">
        <w:rPr>
          <w:rFonts w:ascii="Times New Roman" w:eastAsiaTheme="minorEastAsia" w:hAnsi="Times New Roman" w:cs="Times New Roman"/>
          <w:sz w:val="28"/>
          <w:szCs w:val="28"/>
          <w:lang w:val="uk-UA"/>
        </w:rPr>
        <w:t>, одержимо</w:t>
      </w:r>
    </w:p>
    <w:p w:rsidR="00E17A86" w:rsidRPr="003725FA" w:rsidRDefault="00E17A86" w:rsidP="00A06A78">
      <w:pPr>
        <w:spacing w:after="0" w:line="360" w:lineRule="auto"/>
        <w:jc w:val="both"/>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2</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m:t>
          </m:r>
        </m:oMath>
      </m:oMathPara>
    </w:p>
    <w:p w:rsidR="003725FA" w:rsidRPr="003725FA" w:rsidRDefault="003725FA" w:rsidP="00A06A78">
      <w:pPr>
        <w:spacing w:after="0" w:line="360" w:lineRule="auto"/>
        <w:jc w:val="both"/>
        <w:rPr>
          <w:rFonts w:ascii="Times New Roman" w:eastAsiaTheme="minorEastAsia" w:hAnsi="Times New Roman" w:cs="Times New Roman"/>
          <w:sz w:val="28"/>
          <w:szCs w:val="28"/>
          <w:lang w:val="uk-UA"/>
        </w:rPr>
      </w:pPr>
      <w:r w:rsidRPr="003725FA">
        <w:rPr>
          <w:rFonts w:ascii="Times New Roman" w:eastAsiaTheme="minorEastAsia" w:hAnsi="Times New Roman" w:cs="Times New Roman"/>
          <w:sz w:val="28"/>
          <w:szCs w:val="28"/>
          <w:lang w:val="uk-UA"/>
        </w:rPr>
        <w:tab/>
        <w:t>Тобто</w:t>
      </w:r>
    </w:p>
    <w:p w:rsidR="00E17A86" w:rsidRPr="00353E08" w:rsidRDefault="003725FA" w:rsidP="00A06A78">
      <w:pPr>
        <w:spacing w:after="0" w:line="360" w:lineRule="auto"/>
        <w:jc w:val="both"/>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 xml:space="preserve">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C</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2</m:t>
              </m:r>
            </m:den>
          </m:f>
          <m:d>
            <m:dPr>
              <m:ctrlPr>
                <w:rPr>
                  <w:rFonts w:ascii="Cambria Math" w:eastAsiaTheme="minorEastAsia" w:hAnsi="Cambria Math" w:cs="Times New Roman"/>
                  <w:i/>
                  <w:sz w:val="28"/>
                  <w:szCs w:val="28"/>
                </w:rPr>
              </m:ctrlPr>
            </m:dPr>
            <m:e>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nary>
            </m:e>
          </m:d>
          <m:r>
            <w:rPr>
              <w:rFonts w:ascii="Cambria Math" w:eastAsiaTheme="minorEastAsia" w:hAnsi="Cambria Math" w:cs="Times New Roman"/>
              <w:sz w:val="28"/>
              <w:szCs w:val="28"/>
            </w:rPr>
            <m:t>.          (2.5)</m:t>
          </m:r>
        </m:oMath>
      </m:oMathPara>
    </w:p>
    <w:p w:rsidR="00353E08" w:rsidRDefault="00353E08"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rPr>
        <w:tab/>
      </w:r>
      <w:r>
        <w:rPr>
          <w:rFonts w:ascii="Times New Roman" w:eastAsiaTheme="minorEastAsia" w:hAnsi="Times New Roman" w:cs="Times New Roman"/>
          <w:sz w:val="28"/>
          <w:szCs w:val="28"/>
          <w:lang w:val="uk-UA"/>
        </w:rPr>
        <w:t xml:space="preserve">З </w:t>
      </w:r>
      <w:proofErr w:type="spellStart"/>
      <w:r>
        <w:rPr>
          <w:rFonts w:ascii="Times New Roman" w:eastAsiaTheme="minorEastAsia" w:hAnsi="Times New Roman" w:cs="Times New Roman"/>
          <w:sz w:val="28"/>
          <w:szCs w:val="28"/>
          <w:lang w:val="uk-UA"/>
        </w:rPr>
        <w:t>нерівностей</w:t>
      </w:r>
      <w:proofErr w:type="spellEnd"/>
      <w:r>
        <w:rPr>
          <w:rFonts w:ascii="Times New Roman" w:eastAsiaTheme="minorEastAsia" w:hAnsi="Times New Roman" w:cs="Times New Roman"/>
          <w:sz w:val="28"/>
          <w:szCs w:val="28"/>
          <w:lang w:val="uk-UA"/>
        </w:rPr>
        <w:t xml:space="preserve"> (2.3) і (2.4) слідує, що ряди</w:t>
      </w:r>
    </w:p>
    <w:p w:rsidR="00353E08" w:rsidRPr="00353E08" w:rsidRDefault="007A3DD2" w:rsidP="00A06A78">
      <w:pPr>
        <w:spacing w:after="0" w:line="360" w:lineRule="auto"/>
        <w:jc w:val="both"/>
        <w:rPr>
          <w:rFonts w:ascii="Times New Roman" w:eastAsiaTheme="minorEastAsia" w:hAnsi="Times New Roman" w:cs="Times New Roman"/>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r>
                <w:rPr>
                  <w:rFonts w:ascii="Cambria Math" w:eastAsiaTheme="minorEastAsia" w:hAnsi="Cambria Math" w:cs="Times New Roman"/>
                  <w:sz w:val="28"/>
                  <w:szCs w:val="28"/>
                </w:rPr>
                <m:t>(k+1)</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 xml:space="preserve"> і </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r>
                <w:rPr>
                  <w:rFonts w:ascii="Cambria Math" w:eastAsiaTheme="minorEastAsia" w:hAnsi="Cambria Math" w:cs="Times New Roman"/>
                  <w:sz w:val="28"/>
                  <w:szCs w:val="28"/>
                </w:rPr>
                <m:t>(k+1)</m:t>
              </m:r>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nary>
        </m:oMath>
      </m:oMathPara>
    </w:p>
    <w:p w:rsidR="00353E08" w:rsidRDefault="00353E08" w:rsidP="00A06A78">
      <w:pPr>
        <w:spacing w:after="0" w:line="360" w:lineRule="auto"/>
        <w:jc w:val="both"/>
        <w:rPr>
          <w:rFonts w:ascii="Times New Roman" w:eastAsiaTheme="minorEastAsia" w:hAnsi="Times New Roman" w:cs="Times New Roman"/>
          <w:sz w:val="28"/>
          <w:szCs w:val="28"/>
          <w:lang w:val="uk-UA"/>
        </w:rPr>
      </w:pPr>
      <w:r w:rsidRPr="00353E08">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збігаються тоді і тільки тоді, коли збігається ряд (2.1).</w:t>
      </w:r>
    </w:p>
    <w:p w:rsidR="00353E08" w:rsidRPr="00FF407C" w:rsidRDefault="00FF407C"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e>
                  </m:nary>
                </m:e>
              </m:nary>
            </m:e>
          </m:nary>
          <m:r>
            <w:rPr>
              <w:rFonts w:ascii="Cambria Math" w:eastAsiaTheme="minorEastAsia" w:hAnsi="Cambria Math" w:cs="Times New Roman"/>
              <w:sz w:val="28"/>
              <w:szCs w:val="28"/>
              <w:lang w:val="uk-UA"/>
            </w:rPr>
            <m:t xml:space="preserve">                            (2.6)</m:t>
          </m:r>
        </m:oMath>
      </m:oMathPara>
    </w:p>
    <w:p w:rsidR="00FF407C" w:rsidRPr="00F91DC2" w:rsidRDefault="000525FD"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e>
          </m:nary>
          <m:d>
            <m:dPr>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e>
                  </m:nary>
                </m:e>
              </m:nary>
            </m:e>
          </m:d>
          <m:r>
            <w:rPr>
              <w:rFonts w:ascii="Cambria Math" w:eastAsiaTheme="minorEastAsia" w:hAnsi="Cambria Math" w:cs="Times New Roman"/>
              <w:sz w:val="28"/>
              <w:szCs w:val="28"/>
              <w:lang w:val="uk-UA"/>
            </w:rPr>
            <m:t xml:space="preserve">                      (2.7)</m:t>
          </m:r>
        </m:oMath>
      </m:oMathPara>
    </w:p>
    <w:p w:rsidR="00F91DC2" w:rsidRDefault="00435968"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w:t>
      </w:r>
      <w:r w:rsidR="00F91DC2">
        <w:rPr>
          <w:rFonts w:ascii="Times New Roman" w:eastAsiaTheme="minorEastAsia" w:hAnsi="Times New Roman" w:cs="Times New Roman"/>
          <w:sz w:val="28"/>
          <w:szCs w:val="28"/>
          <w:lang w:val="uk-UA"/>
        </w:rPr>
        <w:t xml:space="preserve"> </w:t>
      </w:r>
      <w:r w:rsidR="0065024D">
        <w:rPr>
          <w:rFonts w:ascii="Times New Roman" w:eastAsiaTheme="minorEastAsia" w:hAnsi="Times New Roman" w:cs="Times New Roman"/>
          <w:sz w:val="28"/>
          <w:szCs w:val="28"/>
          <w:lang w:val="uk-UA"/>
        </w:rPr>
        <w:t xml:space="preserve">з </w:t>
      </w:r>
      <w:proofErr w:type="spellStart"/>
      <w:r w:rsidR="0065024D">
        <w:rPr>
          <w:rFonts w:ascii="Times New Roman" w:eastAsiaTheme="minorEastAsia" w:hAnsi="Times New Roman" w:cs="Times New Roman"/>
          <w:sz w:val="28"/>
          <w:szCs w:val="28"/>
          <w:lang w:val="uk-UA"/>
        </w:rPr>
        <w:t>нерівностей</w:t>
      </w:r>
      <w:proofErr w:type="spellEnd"/>
      <w:r w:rsidR="0065024D">
        <w:rPr>
          <w:rFonts w:ascii="Times New Roman" w:eastAsiaTheme="minorEastAsia" w:hAnsi="Times New Roman" w:cs="Times New Roman"/>
          <w:sz w:val="28"/>
          <w:szCs w:val="28"/>
          <w:lang w:val="uk-UA"/>
        </w:rPr>
        <w:t xml:space="preserve"> (2.6) і (2.7</w:t>
      </w:r>
      <w:r w:rsidR="00F91DC2">
        <w:rPr>
          <w:rFonts w:ascii="Times New Roman" w:eastAsiaTheme="minorEastAsia" w:hAnsi="Times New Roman" w:cs="Times New Roman"/>
          <w:sz w:val="28"/>
          <w:szCs w:val="28"/>
          <w:lang w:val="uk-UA"/>
        </w:rPr>
        <w:t>) витікає, що із збіжн</w:t>
      </w:r>
      <w:r w:rsidR="0065024D">
        <w:rPr>
          <w:rFonts w:ascii="Times New Roman" w:eastAsiaTheme="minorEastAsia" w:hAnsi="Times New Roman" w:cs="Times New Roman"/>
          <w:sz w:val="28"/>
          <w:szCs w:val="28"/>
          <w:lang w:val="uk-UA"/>
        </w:rPr>
        <w:t>ості ряду (2.3</w:t>
      </w:r>
      <w:r w:rsidR="00F91DC2">
        <w:rPr>
          <w:rFonts w:ascii="Times New Roman" w:eastAsiaTheme="minorEastAsia" w:hAnsi="Times New Roman" w:cs="Times New Roman"/>
          <w:sz w:val="28"/>
          <w:szCs w:val="28"/>
          <w:lang w:val="uk-UA"/>
        </w:rPr>
        <w:t xml:space="preserve">) слідує збіжність рядів </w:t>
      </w:r>
    </w:p>
    <w:p w:rsidR="00F91DC2" w:rsidRPr="00765BEB"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m:t>
              </m:r>
            </m:e>
          </m:nary>
        </m:oMath>
      </m:oMathPara>
    </w:p>
    <w:p w:rsidR="00765BEB" w:rsidRPr="00F91DC2"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m:t>
              </m:r>
            </m:e>
          </m:nary>
        </m:oMath>
      </m:oMathPara>
    </w:p>
    <w:p w:rsidR="00F91DC2" w:rsidRDefault="00F91DC2"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 основі результатів А. М. </w:t>
      </w:r>
      <w:proofErr w:type="spellStart"/>
      <w:r>
        <w:rPr>
          <w:rFonts w:ascii="Times New Roman" w:eastAsiaTheme="minorEastAsia" w:hAnsi="Times New Roman" w:cs="Times New Roman"/>
          <w:sz w:val="28"/>
          <w:szCs w:val="28"/>
          <w:lang w:val="uk-UA"/>
        </w:rPr>
        <w:t>Колмагорова</w:t>
      </w:r>
      <w:proofErr w:type="spellEnd"/>
      <w:r>
        <w:rPr>
          <w:rFonts w:ascii="Times New Roman" w:eastAsiaTheme="minorEastAsia" w:hAnsi="Times New Roman" w:cs="Times New Roman"/>
          <w:sz w:val="28"/>
          <w:szCs w:val="28"/>
          <w:lang w:val="uk-UA"/>
        </w:rPr>
        <w:t xml:space="preserve"> і С.О. </w:t>
      </w:r>
      <w:proofErr w:type="spellStart"/>
      <w:r>
        <w:rPr>
          <w:rFonts w:ascii="Times New Roman" w:eastAsiaTheme="minorEastAsia" w:hAnsi="Times New Roman" w:cs="Times New Roman"/>
          <w:sz w:val="28"/>
          <w:szCs w:val="28"/>
          <w:lang w:val="uk-UA"/>
        </w:rPr>
        <w:t>Теляковського</w:t>
      </w:r>
      <w:proofErr w:type="spellEnd"/>
      <w:r>
        <w:rPr>
          <w:rFonts w:ascii="Times New Roman" w:eastAsiaTheme="minorEastAsia" w:hAnsi="Times New Roman" w:cs="Times New Roman"/>
          <w:sz w:val="28"/>
          <w:szCs w:val="28"/>
          <w:lang w:val="uk-UA"/>
        </w:rPr>
        <w:t xml:space="preserve"> ряд</w:t>
      </w:r>
    </w:p>
    <w:p w:rsidR="00F91DC2" w:rsidRPr="00F91DC2" w:rsidRDefault="00F91DC2" w:rsidP="00A06A78">
      <w:pPr>
        <w:spacing w:after="0" w:line="360" w:lineRule="auto"/>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m:t>
                  </m:r>
                  <m:r>
                    <w:rPr>
                      <w:rFonts w:ascii="Cambria Math" w:hAnsi="Cambria Math" w:cs="Times New Roman"/>
                      <w:sz w:val="28"/>
                      <w:szCs w:val="28"/>
                      <w:lang w:val="en-US"/>
                    </w:rPr>
                    <m:t>a</m:t>
                  </m:r>
                </m:e>
                <m:sub>
                  <m:r>
                    <w:rPr>
                      <w:rFonts w:ascii="Cambria Math" w:hAnsi="Cambria Math" w:cs="Times New Roman"/>
                      <w:sz w:val="28"/>
                      <w:szCs w:val="28"/>
                      <w:lang w:val="uk-UA"/>
                    </w:rPr>
                    <m:t>0</m:t>
                  </m:r>
                </m:sub>
              </m:sSub>
            </m:num>
            <m:den>
              <m:r>
                <w:rPr>
                  <w:rFonts w:ascii="Cambria Math" w:hAnsi="Cambria Math" w:cs="Times New Roman"/>
                  <w:sz w:val="28"/>
                  <w:szCs w:val="28"/>
                  <w:lang w:val="uk-UA"/>
                </w:rPr>
                <m:t>2</m:t>
              </m:r>
            </m:den>
          </m:f>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m:t>
              </m:r>
            </m:sup>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kx</m:t>
                      </m:r>
                    </m:e>
                  </m:fun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hAnsi="Cambria Math" w:cs="Times New Roman"/>
                          <w:sz w:val="28"/>
                          <w:szCs w:val="28"/>
                          <w:lang w:val="uk-UA"/>
                        </w:rPr>
                        <m:t>kx</m:t>
                      </m:r>
                    </m:e>
                  </m:func>
                </m:e>
              </m:d>
              <m:r>
                <w:rPr>
                  <w:rFonts w:ascii="Cambria Math" w:hAnsi="Cambria Math" w:cs="Times New Roman"/>
                  <w:sz w:val="28"/>
                  <w:szCs w:val="28"/>
                  <w:lang w:val="uk-UA"/>
                </w:rPr>
                <m:t xml:space="preserve">                    </m:t>
              </m:r>
            </m:e>
          </m:nary>
        </m:oMath>
      </m:oMathPara>
    </w:p>
    <w:p w:rsidR="00435968" w:rsidRDefault="00F91DC2"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w:t>
      </w:r>
      <m:oMath>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oMath>
      <w:r w:rsidR="00435968" w:rsidRPr="00435968">
        <w:rPr>
          <w:rFonts w:ascii="Times New Roman" w:eastAsiaTheme="minorEastAsia" w:hAnsi="Times New Roman" w:cs="Times New Roman"/>
          <w:sz w:val="28"/>
          <w:szCs w:val="28"/>
          <w:lang w:val="uk-UA"/>
        </w:rPr>
        <w:t xml:space="preserve"> </w:t>
      </w:r>
      <w:r w:rsidR="00435968">
        <w:rPr>
          <w:rFonts w:ascii="Times New Roman" w:eastAsiaTheme="minorEastAsia" w:hAnsi="Times New Roman" w:cs="Times New Roman"/>
          <w:sz w:val="28"/>
          <w:szCs w:val="28"/>
          <w:lang w:val="uk-UA"/>
        </w:rPr>
        <w:t>бо із збі</w:t>
      </w:r>
      <w:r w:rsidR="0065024D">
        <w:rPr>
          <w:rFonts w:ascii="Times New Roman" w:eastAsiaTheme="minorEastAsia" w:hAnsi="Times New Roman" w:cs="Times New Roman"/>
          <w:sz w:val="28"/>
          <w:szCs w:val="28"/>
          <w:lang w:val="uk-UA"/>
        </w:rPr>
        <w:t>жності ряду (2.2</w:t>
      </w:r>
      <w:r w:rsidR="00435968">
        <w:rPr>
          <w:rFonts w:ascii="Times New Roman" w:eastAsiaTheme="minorEastAsia" w:hAnsi="Times New Roman" w:cs="Times New Roman"/>
          <w:sz w:val="28"/>
          <w:szCs w:val="28"/>
          <w:lang w:val="uk-UA"/>
        </w:rPr>
        <w:t>) слідує збіжність рядів</w:t>
      </w:r>
    </w:p>
    <w:p w:rsidR="00435968" w:rsidRPr="00765BEB" w:rsidRDefault="007A3DD2" w:rsidP="00A06A78">
      <w:pPr>
        <w:spacing w:after="0" w:line="360" w:lineRule="auto"/>
        <w:jc w:val="both"/>
        <w:rPr>
          <w:rFonts w:ascii="Times New Roman" w:eastAsiaTheme="minorEastAsia" w:hAnsi="Times New Roman" w:cs="Times New Roman"/>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rPr>
                        <m:t>k</m:t>
                      </m:r>
                    </m:sub>
                  </m:sSub>
                </m:e>
              </m:d>
              <m:r>
                <w:rPr>
                  <w:rFonts w:ascii="Cambria Math" w:eastAsiaTheme="minorEastAsia" w:hAnsi="Cambria Math" w:cs="Times New Roman"/>
                  <w:sz w:val="28"/>
                  <w:szCs w:val="28"/>
                </w:rPr>
                <m:t xml:space="preserve">&lt;∞,  </m:t>
              </m:r>
            </m:e>
          </m:nary>
        </m:oMath>
      </m:oMathPara>
    </w:p>
    <w:p w:rsidR="00765BEB" w:rsidRPr="00435968" w:rsidRDefault="007A3DD2" w:rsidP="00A06A78">
      <w:pPr>
        <w:spacing w:after="0" w:line="360" w:lineRule="auto"/>
        <w:jc w:val="both"/>
        <w:rPr>
          <w:rFonts w:ascii="Times New Roman" w:eastAsiaTheme="minorEastAsia" w:hAnsi="Times New Roman" w:cs="Times New Roman"/>
          <w:sz w:val="28"/>
          <w:szCs w:val="28"/>
        </w:rPr>
      </w:pPr>
      <m:oMathPara>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k=1</m:t>
              </m:r>
            </m:sub>
            <m:sup>
              <m:r>
                <w:rPr>
                  <w:rFonts w:ascii="Cambria Math" w:eastAsiaTheme="minorEastAsia" w:hAnsi="Cambria Math" w:cs="Times New Roman"/>
                  <w:sz w:val="28"/>
                  <w:szCs w:val="28"/>
                </w:rPr>
                <m:t>∞</m:t>
              </m:r>
            </m:sup>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k</m:t>
                      </m:r>
                    </m:sub>
                  </m:sSub>
                </m:e>
              </m:d>
            </m:e>
          </m:nary>
          <m:r>
            <w:rPr>
              <w:rFonts w:ascii="Cambria Math" w:eastAsiaTheme="minorEastAsia" w:hAnsi="Cambria Math" w:cs="Times New Roman"/>
              <w:sz w:val="28"/>
              <w:szCs w:val="28"/>
            </w:rPr>
            <m:t>&lt;∞,</m:t>
          </m:r>
        </m:oMath>
      </m:oMathPara>
    </w:p>
    <w:p w:rsidR="00435968" w:rsidRDefault="00435968" w:rsidP="00A06A78">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 із</w:t>
      </w:r>
      <w:r w:rsidR="0065024D">
        <w:rPr>
          <w:rFonts w:ascii="Times New Roman" w:eastAsiaTheme="minorEastAsia" w:hAnsi="Times New Roman" w:cs="Times New Roman"/>
          <w:sz w:val="28"/>
          <w:szCs w:val="28"/>
          <w:lang w:val="uk-UA"/>
        </w:rPr>
        <w:t xml:space="preserve"> (2.3</w:t>
      </w:r>
      <w:r>
        <w:rPr>
          <w:rFonts w:ascii="Times New Roman" w:eastAsiaTheme="minorEastAsia" w:hAnsi="Times New Roman" w:cs="Times New Roman"/>
          <w:sz w:val="28"/>
          <w:szCs w:val="28"/>
          <w:lang w:val="uk-UA"/>
        </w:rPr>
        <w:t xml:space="preserve">) слідує збіжність ряду </w:t>
      </w:r>
    </w:p>
    <w:p w:rsidR="00435968" w:rsidRPr="00435968" w:rsidRDefault="007A3DD2" w:rsidP="00A06A78">
      <w:pPr>
        <w:spacing w:after="0" w:line="360" w:lineRule="auto"/>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e>
          </m:nary>
          <m:r>
            <w:rPr>
              <w:rFonts w:ascii="Cambria Math" w:eastAsiaTheme="minorEastAsia" w:hAnsi="Cambria Math" w:cs="Times New Roman"/>
              <w:sz w:val="28"/>
              <w:szCs w:val="28"/>
              <w:lang w:val="uk-UA"/>
            </w:rPr>
            <m:t>&lt;∞.</m:t>
          </m:r>
        </m:oMath>
      </m:oMathPara>
    </w:p>
    <w:p w:rsidR="00435968" w:rsidRDefault="00435968"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Аналогічно, ряд</w:t>
      </w:r>
    </w:p>
    <w:p w:rsidR="00435968" w:rsidRPr="005F4275" w:rsidRDefault="007A3DD2" w:rsidP="00A06A78">
      <w:pPr>
        <w:spacing w:after="0" w:line="360" w:lineRule="auto"/>
        <w:ind w:firstLine="708"/>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kt</m:t>
                      </m:r>
                    </m:e>
                  </m:fun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kt</m:t>
                      </m:r>
                    </m:e>
                  </m:func>
                </m:e>
              </m:d>
            </m:e>
          </m:nary>
        </m:oMath>
      </m:oMathPara>
    </w:p>
    <w:p w:rsidR="005F4275" w:rsidRDefault="005F4275"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є рядом Фур’є функції, спряженої до </w:t>
      </w:r>
      <m:oMath>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w:t>
      </w:r>
      <w:r w:rsidRPr="005F4275">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Позначимо її </w:t>
      </w:r>
      <m:oMath>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f</m:t>
            </m:r>
          </m:e>
        </m:acc>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oMath>
    </w:p>
    <w:p w:rsidR="00AD3E69" w:rsidRDefault="00AD3E69"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Теорема доведена.</w:t>
      </w:r>
    </w:p>
    <w:p w:rsidR="00765BEB" w:rsidRDefault="00765BEB"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B40685" w:rsidRDefault="00B40685" w:rsidP="00A06A78">
      <w:pPr>
        <w:spacing w:after="0" w:line="360" w:lineRule="auto"/>
        <w:ind w:firstLine="708"/>
        <w:jc w:val="both"/>
        <w:rPr>
          <w:rFonts w:ascii="Times New Roman" w:eastAsiaTheme="minorEastAsia" w:hAnsi="Times New Roman" w:cs="Times New Roman"/>
          <w:b/>
          <w:sz w:val="28"/>
          <w:szCs w:val="28"/>
          <w:lang w:val="uk-UA"/>
        </w:rPr>
      </w:pPr>
    </w:p>
    <w:p w:rsidR="001E5E51" w:rsidRDefault="001E5E51" w:rsidP="00A06A78">
      <w:pPr>
        <w:spacing w:after="0" w:line="360" w:lineRule="auto"/>
        <w:ind w:firstLine="708"/>
        <w:jc w:val="both"/>
        <w:rPr>
          <w:rFonts w:ascii="Times New Roman" w:eastAsiaTheme="minorEastAsia" w:hAnsi="Times New Roman" w:cs="Times New Roman"/>
          <w:b/>
          <w:sz w:val="28"/>
          <w:szCs w:val="28"/>
          <w:lang w:val="uk-UA"/>
        </w:rPr>
      </w:pPr>
    </w:p>
    <w:p w:rsidR="001E5E51" w:rsidRDefault="001E5E51" w:rsidP="00A06A78">
      <w:pPr>
        <w:spacing w:after="0" w:line="360" w:lineRule="auto"/>
        <w:ind w:firstLine="708"/>
        <w:jc w:val="both"/>
        <w:rPr>
          <w:rFonts w:ascii="Times New Roman" w:eastAsiaTheme="minorEastAsia" w:hAnsi="Times New Roman" w:cs="Times New Roman"/>
          <w:b/>
          <w:sz w:val="28"/>
          <w:szCs w:val="28"/>
          <w:lang w:val="uk-UA"/>
        </w:rPr>
      </w:pPr>
    </w:p>
    <w:p w:rsidR="00C9679F" w:rsidRPr="00C9679F" w:rsidRDefault="00C9679F" w:rsidP="00A06A78">
      <w:pPr>
        <w:spacing w:after="0" w:line="360" w:lineRule="auto"/>
        <w:ind w:firstLine="708"/>
        <w:jc w:val="both"/>
        <w:rPr>
          <w:rFonts w:ascii="Times New Roman" w:eastAsiaTheme="minorEastAsia" w:hAnsi="Times New Roman" w:cs="Times New Roman"/>
          <w:b/>
          <w:sz w:val="28"/>
          <w:szCs w:val="28"/>
          <w:lang w:val="uk-UA"/>
        </w:rPr>
      </w:pPr>
      <w:r w:rsidRPr="00C9679F">
        <w:rPr>
          <w:rFonts w:ascii="Times New Roman" w:eastAsiaTheme="minorEastAsia" w:hAnsi="Times New Roman" w:cs="Times New Roman"/>
          <w:b/>
          <w:sz w:val="28"/>
          <w:szCs w:val="28"/>
          <w:lang w:val="uk-UA"/>
        </w:rPr>
        <w:lastRenderedPageBreak/>
        <w:t>2.2. Наслідки</w:t>
      </w:r>
    </w:p>
    <w:p w:rsidR="00672AFD" w:rsidRDefault="00571906" w:rsidP="00A06A78">
      <w:pPr>
        <w:spacing w:after="0" w:line="360" w:lineRule="auto"/>
        <w:ind w:firstLine="708"/>
        <w:jc w:val="both"/>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Наслідок 1.</w:t>
      </w:r>
    </w:p>
    <w:p w:rsidR="00B40685" w:rsidRPr="00B40685" w:rsidRDefault="00672AFD" w:rsidP="00B40685">
      <w:pPr>
        <w:spacing w:after="0" w:line="360" w:lineRule="auto"/>
        <w:ind w:left="708" w:firstLine="708"/>
        <w:jc w:val="both"/>
        <w:rPr>
          <w:rFonts w:ascii="Times New Roman" w:eastAsiaTheme="minorEastAsia" w:hAnsi="Times New Roman" w:cs="Times New Roman"/>
          <w:sz w:val="28"/>
          <w:szCs w:val="28"/>
          <w:lang w:val="uk-UA"/>
        </w:rPr>
      </w:pPr>
      <w:r w:rsidRPr="00672AFD">
        <w:rPr>
          <w:rFonts w:ascii="Times New Roman" w:eastAsiaTheme="minorEastAsia" w:hAnsi="Times New Roman" w:cs="Times New Roman"/>
          <w:sz w:val="28"/>
          <w:szCs w:val="28"/>
          <w:lang w:val="uk-UA"/>
        </w:rPr>
        <w:t xml:space="preserve">Якщо </w:t>
      </w:r>
    </w:p>
    <w:p w:rsidR="00B40685" w:rsidRDefault="007A3DD2" w:rsidP="00B40685">
      <w:pPr>
        <w:spacing w:after="0" w:line="360" w:lineRule="auto"/>
        <w:ind w:left="708" w:firstLine="708"/>
        <w:jc w:val="center"/>
        <w:rPr>
          <w:rFonts w:ascii="Times New Roman" w:eastAsiaTheme="minorEastAsia" w:hAnsi="Times New Roman" w:cs="Times New Roman"/>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r>
            <w:rPr>
              <w:rFonts w:ascii="Cambria Math" w:eastAsiaTheme="minorEastAsia" w:hAnsi="Cambria Math" w:cs="Times New Roman"/>
              <w:sz w:val="28"/>
              <w:szCs w:val="28"/>
            </w:rPr>
            <m:t>,</m:t>
          </m:r>
        </m:oMath>
      </m:oMathPara>
    </w:p>
    <w:p w:rsidR="00672AFD" w:rsidRDefault="00672AFD" w:rsidP="00B40685">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 з результату А.М. </w:t>
      </w:r>
      <w:proofErr w:type="spellStart"/>
      <w:r>
        <w:rPr>
          <w:rFonts w:ascii="Times New Roman" w:eastAsiaTheme="minorEastAsia" w:hAnsi="Times New Roman" w:cs="Times New Roman"/>
          <w:sz w:val="28"/>
          <w:szCs w:val="28"/>
          <w:lang w:val="uk-UA"/>
        </w:rPr>
        <w:t>Колмогорова</w:t>
      </w:r>
      <w:proofErr w:type="spellEnd"/>
      <w:r>
        <w:rPr>
          <w:rFonts w:ascii="Times New Roman" w:eastAsiaTheme="minorEastAsia" w:hAnsi="Times New Roman" w:cs="Times New Roman"/>
          <w:sz w:val="28"/>
          <w:szCs w:val="28"/>
          <w:lang w:val="uk-UA"/>
        </w:rPr>
        <w:t xml:space="preserve"> слідує результат В. Юнга </w:t>
      </w:r>
      <w:r w:rsidR="004D52E1">
        <w:rPr>
          <w:rFonts w:ascii="Times New Roman" w:eastAsiaTheme="minorEastAsia" w:hAnsi="Times New Roman" w:cs="Times New Roman"/>
          <w:sz w:val="28"/>
          <w:szCs w:val="28"/>
        </w:rPr>
        <w:t>[5</w:t>
      </w:r>
      <w:r w:rsidRPr="00672AFD">
        <w:rPr>
          <w:rFonts w:ascii="Times New Roman" w:eastAsiaTheme="minorEastAsia" w:hAnsi="Times New Roman" w:cs="Times New Roman"/>
          <w:sz w:val="28"/>
          <w:szCs w:val="28"/>
        </w:rPr>
        <w:t>].</w:t>
      </w:r>
    </w:p>
    <w:p w:rsidR="00672AFD" w:rsidRPr="00672AFD" w:rsidRDefault="00672AFD" w:rsidP="00A06A78">
      <w:pPr>
        <w:spacing w:after="0" w:line="360" w:lineRule="auto"/>
        <w:ind w:firstLine="708"/>
        <w:jc w:val="both"/>
        <w:rPr>
          <w:rFonts w:ascii="Times New Roman" w:eastAsiaTheme="minorEastAsia" w:hAnsi="Times New Roman" w:cs="Times New Roman"/>
          <w:i/>
          <w:sz w:val="28"/>
          <w:szCs w:val="28"/>
          <w:lang w:val="uk-UA"/>
        </w:rPr>
      </w:pPr>
      <w:r w:rsidRPr="00672AFD">
        <w:rPr>
          <w:rFonts w:ascii="Times New Roman" w:eastAsiaTheme="minorEastAsia" w:hAnsi="Times New Roman" w:cs="Times New Roman"/>
          <w:i/>
          <w:sz w:val="28"/>
          <w:szCs w:val="28"/>
          <w:lang w:val="uk-UA"/>
        </w:rPr>
        <w:t>Доведення:</w:t>
      </w:r>
    </w:p>
    <w:p w:rsidR="00672AFD" w:rsidRPr="00672AFD" w:rsidRDefault="007A3DD2" w:rsidP="00A06A78">
      <w:pPr>
        <w:spacing w:after="0" w:line="360" w:lineRule="auto"/>
        <w:ind w:firstLine="708"/>
        <w:jc w:val="both"/>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k+2</m:t>
                          </m:r>
                        </m:sub>
                      </m:sSub>
                    </m:e>
                  </m:d>
                  <m:r>
                    <w:rPr>
                      <w:rFonts w:ascii="Cambria Math" w:eastAsiaTheme="minorEastAsia" w:hAnsi="Cambria Math" w:cs="Times New Roman"/>
                      <w:sz w:val="28"/>
                      <w:szCs w:val="28"/>
                      <w:lang w:val="uk-UA"/>
                    </w:rPr>
                    <m:t>=</m:t>
                  </m:r>
                </m:e>
              </m:nary>
            </m:e>
          </m:nary>
        </m:oMath>
      </m:oMathPara>
    </w:p>
    <w:p w:rsidR="00672AFD" w:rsidRPr="00672AFD" w:rsidRDefault="00672AFD" w:rsidP="00A06A78">
      <w:pPr>
        <w:spacing w:after="0" w:line="36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-2</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k+2</m:t>
                          </m:r>
                        </m:sub>
                      </m:sSub>
                    </m:e>
                  </m:nary>
                  <m:r>
                    <w:rPr>
                      <w:rFonts w:ascii="Cambria Math" w:eastAsiaTheme="minorEastAsia" w:hAnsi="Cambria Math" w:cs="Times New Roman"/>
                      <w:sz w:val="28"/>
                      <w:szCs w:val="28"/>
                      <w:lang w:val="uk-UA"/>
                    </w:rPr>
                    <m:t>=</m:t>
                  </m:r>
                </m:e>
              </m:nary>
            </m:e>
          </m:nary>
        </m:oMath>
      </m:oMathPara>
    </w:p>
    <w:p w:rsidR="00672AFD" w:rsidRPr="00D75290" w:rsidRDefault="00672AFD" w:rsidP="00A06A78">
      <w:pPr>
        <w:spacing w:after="0" w:line="36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-2</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γ=1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γ</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γ</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γ=1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γ</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γ+1</m:t>
                              </m:r>
                            </m:sub>
                          </m:sSub>
                          <m:r>
                            <w:rPr>
                              <w:rFonts w:ascii="Cambria Math" w:eastAsiaTheme="minorEastAsia" w:hAnsi="Cambria Math" w:cs="Times New Roman"/>
                              <w:sz w:val="28"/>
                              <w:szCs w:val="28"/>
                              <w:lang w:val="uk-UA"/>
                            </w:rPr>
                            <m:t>=</m:t>
                          </m:r>
                        </m:e>
                      </m:nary>
                    </m:e>
                  </m:nary>
                </m:e>
              </m:nary>
            </m:e>
          </m:nary>
        </m:oMath>
      </m:oMathPara>
    </w:p>
    <w:p w:rsidR="00D75290" w:rsidRPr="00187B1A" w:rsidRDefault="00D75290" w:rsidP="00A06A78">
      <w:pPr>
        <w:spacing w:after="0" w:line="36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-2</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k=0</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e>
                      </m:nary>
                    </m:e>
                  </m:nary>
                </m:e>
              </m:nary>
            </m:e>
          </m:nary>
        </m:oMath>
      </m:oMathPara>
    </w:p>
    <w:p w:rsidR="00187B1A" w:rsidRPr="00187B1A" w:rsidRDefault="00187B1A" w:rsidP="00A06A78">
      <w:pPr>
        <w:spacing w:after="0" w:line="36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k=2</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e>
                  </m:nary>
                </m:e>
              </m:nary>
            </m:e>
          </m:nary>
        </m:oMath>
      </m:oMathPara>
    </w:p>
    <w:p w:rsidR="00187B1A" w:rsidRPr="00187B1A" w:rsidRDefault="00187B1A" w:rsidP="00A06A78">
      <w:pPr>
        <w:spacing w:after="0" w:line="36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e>
                  </m:nary>
                </m:e>
              </m:nary>
            </m:e>
          </m:nary>
        </m:oMath>
      </m:oMathPara>
    </w:p>
    <w:p w:rsidR="00187B1A" w:rsidRPr="00AA2ECA" w:rsidRDefault="00187B1A" w:rsidP="00A06A78">
      <w:pPr>
        <w:spacing w:after="0" w:line="36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k+1</m:t>
                      </m:r>
                    </m:sub>
                  </m:sSub>
                  <m:r>
                    <w:rPr>
                      <w:rFonts w:ascii="Cambria Math" w:eastAsiaTheme="minorEastAsia" w:hAnsi="Cambria Math" w:cs="Times New Roman"/>
                      <w:sz w:val="28"/>
                      <w:szCs w:val="28"/>
                      <w:lang w:val="uk-UA"/>
                    </w:rPr>
                    <m:t>=</m:t>
                  </m:r>
                </m:e>
              </m:nary>
            </m:e>
          </m:nary>
        </m:oMath>
      </m:oMathPara>
    </w:p>
    <w:p w:rsidR="00C962DD" w:rsidRDefault="00AA2ECA" w:rsidP="00A06A78">
      <w:pPr>
        <w:spacing w:after="0" w:line="360" w:lineRule="auto"/>
        <w:ind w:firstLine="708"/>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-3</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+3</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oMath>
      </m:oMathPara>
    </w:p>
    <w:p w:rsidR="00C962DD" w:rsidRDefault="00571906" w:rsidP="00A06A7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Отримали скінченну величину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xml:space="preserve">, тобто </w:t>
      </w:r>
    </w:p>
    <w:p w:rsidR="00571906" w:rsidRPr="00571906" w:rsidRDefault="007A3DD2" w:rsidP="00A06A78">
      <w:pPr>
        <w:spacing w:after="0" w:line="360" w:lineRule="auto"/>
        <w:ind w:firstLine="708"/>
        <w:jc w:val="both"/>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&lt;∞.</m:t>
              </m:r>
            </m:e>
          </m:nary>
        </m:oMath>
      </m:oMathPara>
    </w:p>
    <w:p w:rsidR="00B40685" w:rsidRDefault="00571906" w:rsidP="00571906">
      <w:pPr>
        <w:spacing w:after="0" w:line="360" w:lineRule="auto"/>
        <w:ind w:firstLine="708"/>
        <w:jc w:val="both"/>
        <w:rPr>
          <w:rFonts w:ascii="Times New Roman" w:eastAsiaTheme="minorEastAsia" w:hAnsi="Times New Roman" w:cs="Times New Roman"/>
          <w:b/>
          <w:sz w:val="28"/>
          <w:szCs w:val="28"/>
          <w:lang w:val="en-US"/>
        </w:rPr>
      </w:pPr>
      <w:r>
        <w:rPr>
          <w:rFonts w:ascii="Times New Roman" w:eastAsiaTheme="minorEastAsia" w:hAnsi="Times New Roman" w:cs="Times New Roman"/>
          <w:b/>
          <w:sz w:val="28"/>
          <w:szCs w:val="28"/>
          <w:lang w:val="uk-UA"/>
        </w:rPr>
        <w:t>Наслідок 2.</w:t>
      </w:r>
      <w:r>
        <w:rPr>
          <w:rFonts w:ascii="Times New Roman" w:eastAsiaTheme="minorEastAsia" w:hAnsi="Times New Roman" w:cs="Times New Roman"/>
          <w:b/>
          <w:sz w:val="28"/>
          <w:szCs w:val="28"/>
          <w:lang w:val="en-US"/>
        </w:rPr>
        <w:t xml:space="preserve"> </w:t>
      </w:r>
    </w:p>
    <w:p w:rsidR="00571906" w:rsidRDefault="00571906" w:rsidP="00B40685">
      <w:pPr>
        <w:spacing w:after="0" w:line="360" w:lineRule="auto"/>
        <w:ind w:left="708"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Анало</w:t>
      </w:r>
      <w:r w:rsidRPr="00571906">
        <w:rPr>
          <w:rFonts w:ascii="Times New Roman" w:eastAsiaTheme="minorEastAsia" w:hAnsi="Times New Roman" w:cs="Times New Roman"/>
          <w:sz w:val="28"/>
          <w:szCs w:val="28"/>
          <w:lang w:val="uk-UA"/>
        </w:rPr>
        <w:t>гічно, якщо</w:t>
      </w:r>
      <w:r>
        <w:rPr>
          <w:rFonts w:ascii="Times New Roman" w:eastAsiaTheme="minorEastAsia" w:hAnsi="Times New Roman" w:cs="Times New Roman"/>
          <w:b/>
          <w:sz w:val="28"/>
          <w:szCs w:val="28"/>
          <w:lang w:val="uk-UA"/>
        </w:rPr>
        <w:t xml:space="preserve"> </w:t>
      </w:r>
    </w:p>
    <w:p w:rsidR="00571906" w:rsidRPr="00571906" w:rsidRDefault="007A3DD2" w:rsidP="00571906">
      <w:pPr>
        <w:spacing w:after="0" w:line="360" w:lineRule="auto"/>
        <w:ind w:firstLine="708"/>
        <w:jc w:val="center"/>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m:oMathPara>
    </w:p>
    <w:p w:rsidR="00571906" w:rsidRDefault="00571906" w:rsidP="000C7E3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і</w:t>
      </w:r>
    </w:p>
    <w:p w:rsidR="00571906" w:rsidRPr="00571906" w:rsidRDefault="007A3DD2" w:rsidP="00571906">
      <w:pPr>
        <w:spacing w:after="0" w:line="360" w:lineRule="auto"/>
        <w:ind w:firstLine="708"/>
        <w:jc w:val="center"/>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m:t>
              </m:r>
            </m:e>
          </m:nary>
        </m:oMath>
      </m:oMathPara>
    </w:p>
    <w:p w:rsidR="00571906" w:rsidRDefault="00571906" w:rsidP="000C7E3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 ряд</w:t>
      </w:r>
    </w:p>
    <w:p w:rsidR="00571906" w:rsidRPr="00571906" w:rsidRDefault="007A3DD2" w:rsidP="00571906">
      <w:pPr>
        <w:spacing w:after="0" w:line="360" w:lineRule="auto"/>
        <w:ind w:firstLine="708"/>
        <w:jc w:val="center"/>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kx</m:t>
                  </m:r>
                </m:e>
              </m:func>
            </m:e>
          </m:nary>
        </m:oMath>
      </m:oMathPara>
    </w:p>
    <w:p w:rsidR="00571906" w:rsidRDefault="00571906" w:rsidP="000C7E3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w:t>
      </w:r>
    </w:p>
    <w:p w:rsidR="00571906" w:rsidRDefault="00571906" w:rsidP="000C7E37">
      <w:pPr>
        <w:spacing w:after="0" w:line="360" w:lineRule="auto"/>
        <w:ind w:firstLine="708"/>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Цей наслідок слідує з результату С.О. </w:t>
      </w:r>
      <w:proofErr w:type="spellStart"/>
      <w:r>
        <w:rPr>
          <w:rFonts w:ascii="Times New Roman" w:eastAsiaTheme="minorEastAsia" w:hAnsi="Times New Roman" w:cs="Times New Roman"/>
          <w:sz w:val="28"/>
          <w:szCs w:val="28"/>
          <w:lang w:val="uk-UA"/>
        </w:rPr>
        <w:t>Теляковського</w:t>
      </w:r>
      <w:proofErr w:type="spellEnd"/>
      <w:r>
        <w:rPr>
          <w:rFonts w:ascii="Times New Roman" w:eastAsiaTheme="minorEastAsia" w:hAnsi="Times New Roman" w:cs="Times New Roman"/>
          <w:sz w:val="28"/>
          <w:szCs w:val="28"/>
        </w:rPr>
        <w:t xml:space="preserve"> </w:t>
      </w:r>
      <w:r w:rsidR="008D115E">
        <w:rPr>
          <w:rFonts w:ascii="Times New Roman" w:eastAsiaTheme="minorEastAsia" w:hAnsi="Times New Roman" w:cs="Times New Roman"/>
          <w:sz w:val="28"/>
          <w:szCs w:val="28"/>
        </w:rPr>
        <w:t>[9</w:t>
      </w:r>
      <w:r>
        <w:rPr>
          <w:rFonts w:ascii="Times New Roman" w:eastAsiaTheme="minorEastAsia" w:hAnsi="Times New Roman" w:cs="Times New Roman"/>
          <w:sz w:val="28"/>
          <w:szCs w:val="28"/>
        </w:rPr>
        <w:t>].</w:t>
      </w:r>
    </w:p>
    <w:p w:rsidR="00B40685" w:rsidRDefault="00006D65" w:rsidP="00DC0B5F">
      <w:pPr>
        <w:spacing w:after="0" w:line="360" w:lineRule="auto"/>
        <w:ind w:firstLine="708"/>
        <w:rPr>
          <w:rFonts w:ascii="Times New Roman" w:eastAsiaTheme="minorEastAsia" w:hAnsi="Times New Roman" w:cs="Times New Roman"/>
          <w:b/>
          <w:sz w:val="28"/>
          <w:szCs w:val="28"/>
        </w:rPr>
      </w:pPr>
      <w:r>
        <w:rPr>
          <w:rFonts w:ascii="Times New Roman" w:eastAsiaTheme="minorEastAsia" w:hAnsi="Times New Roman" w:cs="Times New Roman"/>
          <w:b/>
          <w:sz w:val="28"/>
          <w:szCs w:val="28"/>
          <w:lang w:val="uk-UA"/>
        </w:rPr>
        <w:t>Наслідок 3.</w:t>
      </w:r>
      <w:r w:rsidRPr="000C7E37">
        <w:rPr>
          <w:rFonts w:ascii="Times New Roman" w:eastAsiaTheme="minorEastAsia" w:hAnsi="Times New Roman" w:cs="Times New Roman"/>
          <w:b/>
          <w:sz w:val="28"/>
          <w:szCs w:val="28"/>
        </w:rPr>
        <w:t xml:space="preserve"> </w:t>
      </w:r>
    </w:p>
    <w:p w:rsidR="00571906" w:rsidRPr="000C7E37" w:rsidRDefault="00DC0B5F" w:rsidP="00B40685">
      <w:pPr>
        <w:spacing w:after="0" w:line="360" w:lineRule="auto"/>
        <w:ind w:left="708" w:firstLine="708"/>
        <w:rPr>
          <w:rFonts w:ascii="Times New Roman" w:eastAsiaTheme="minorEastAsia" w:hAnsi="Times New Roman" w:cs="Times New Roman"/>
          <w:b/>
          <w:sz w:val="28"/>
          <w:szCs w:val="28"/>
        </w:rPr>
      </w:pPr>
      <w:r>
        <w:rPr>
          <w:rFonts w:ascii="Times New Roman" w:eastAsiaTheme="minorEastAsia" w:hAnsi="Times New Roman" w:cs="Times New Roman"/>
          <w:sz w:val="28"/>
          <w:szCs w:val="28"/>
          <w:lang w:val="uk-UA"/>
        </w:rPr>
        <w:t xml:space="preserve">Якщо </w:t>
      </w:r>
    </w:p>
    <w:p w:rsidR="00DC0B5F" w:rsidRPr="00DC0B5F" w:rsidRDefault="007A3DD2" w:rsidP="00DC0B5F">
      <w:pPr>
        <w:spacing w:after="0" w:line="360" w:lineRule="auto"/>
        <w:ind w:firstLine="708"/>
        <w:jc w:val="center"/>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m:oMathPara>
    </w:p>
    <w:p w:rsidR="00DC0B5F" w:rsidRPr="00DC0B5F" w:rsidRDefault="007A3DD2" w:rsidP="00DC0B5F">
      <w:pPr>
        <w:spacing w:after="0" w:line="360" w:lineRule="auto"/>
        <w:ind w:firstLine="708"/>
        <w:jc w:val="center"/>
        <w:rPr>
          <w:rFonts w:ascii="Times New Roman" w:eastAsiaTheme="minorEastAsia" w:hAnsi="Times New Roman" w:cs="Times New Roman"/>
          <w:i/>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≥0</m:t>
          </m:r>
        </m:oMath>
      </m:oMathPara>
    </w:p>
    <w:p w:rsidR="00DC0B5F" w:rsidRDefault="00DC0B5F" w:rsidP="000C7E3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та </w:t>
      </w:r>
    </w:p>
    <w:p w:rsidR="00DC0B5F" w:rsidRPr="00DC0B5F" w:rsidRDefault="007A3DD2" w:rsidP="00DC0B5F">
      <w:pPr>
        <w:spacing w:after="0" w:line="360" w:lineRule="auto"/>
        <w:ind w:firstLine="708"/>
        <w:jc w:val="center"/>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e>
                      </m:d>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&lt;∞,</m:t>
                  </m:r>
                </m:e>
              </m:nary>
            </m:e>
          </m:nary>
        </m:oMath>
      </m:oMathPara>
    </w:p>
    <w:p w:rsidR="00DC0B5F" w:rsidRDefault="00DC0B5F" w:rsidP="000C7E3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 тригонометричний ряд </w:t>
      </w:r>
    </w:p>
    <w:p w:rsidR="00DC0B5F" w:rsidRPr="00DC0B5F" w:rsidRDefault="00DC0B5F" w:rsidP="00DC0B5F">
      <w:pPr>
        <w:spacing w:after="0" w:line="360" w:lineRule="auto"/>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k=0</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ikt</m:t>
                  </m:r>
                </m:sup>
              </m:sSup>
            </m:e>
          </m:nary>
          <m:r>
            <w:rPr>
              <w:rFonts w:ascii="Cambria Math" w:eastAsiaTheme="minorEastAsia" w:hAnsi="Cambria Math" w:cs="Times New Roman"/>
              <w:sz w:val="28"/>
              <w:szCs w:val="28"/>
              <w:lang w:val="uk-UA"/>
            </w:rPr>
            <m:t>,                                       (2.1)</m:t>
          </m:r>
        </m:oMath>
      </m:oMathPara>
    </w:p>
    <w:p w:rsidR="00DC0B5F" w:rsidRPr="00A35D29" w:rsidRDefault="00DC0B5F" w:rsidP="00DC0B5F">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є</w:t>
      </w:r>
      <w:r w:rsidR="00B40685">
        <w:rPr>
          <w:rFonts w:ascii="Times New Roman" w:eastAsiaTheme="minorEastAsia" w:hAnsi="Times New Roman" w:cs="Times New Roman"/>
          <w:sz w:val="28"/>
          <w:szCs w:val="28"/>
          <w:lang w:val="uk-UA"/>
        </w:rPr>
        <w:t xml:space="preserve"> рядом Фур’є </w:t>
      </w:r>
      <w:proofErr w:type="spellStart"/>
      <w:r w:rsidR="00B40685">
        <w:rPr>
          <w:rFonts w:ascii="Times New Roman" w:eastAsiaTheme="minorEastAsia" w:hAnsi="Times New Roman" w:cs="Times New Roman"/>
          <w:sz w:val="28"/>
          <w:szCs w:val="28"/>
          <w:lang w:val="uk-UA"/>
        </w:rPr>
        <w:t>сумовної</w:t>
      </w:r>
      <w:proofErr w:type="spellEnd"/>
      <w:r w:rsidR="00B40685">
        <w:rPr>
          <w:rFonts w:ascii="Times New Roman" w:eastAsiaTheme="minorEastAsia" w:hAnsi="Times New Roman" w:cs="Times New Roman"/>
          <w:sz w:val="28"/>
          <w:szCs w:val="28"/>
          <w:lang w:val="uk-UA"/>
        </w:rPr>
        <w:t xml:space="preserve"> функції. </w:t>
      </w:r>
    </w:p>
    <w:p w:rsidR="00DC0B5F" w:rsidRDefault="00B84BFE" w:rsidP="00DC0B5F">
      <w:pPr>
        <w:spacing w:after="0" w:line="360" w:lineRule="auto"/>
        <w:ind w:firstLine="708"/>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Доведення:</w:t>
      </w:r>
    </w:p>
    <w:p w:rsidR="00B84BFE" w:rsidRDefault="00B84BFE" w:rsidP="00DC0B5F">
      <w:pPr>
        <w:spacing w:after="0" w:line="360" w:lineRule="auto"/>
        <w:ind w:firstLine="708"/>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Якщо використати представлення ряду (2.1) у вигляді тригонометричних рядів, що є дійсною і уявною частинами цього ряду (див</w:t>
      </w:r>
      <w:r w:rsidR="004D52E1">
        <w:rPr>
          <w:rFonts w:ascii="Times New Roman" w:eastAsiaTheme="minorEastAsia" w:hAnsi="Times New Roman" w:cs="Times New Roman"/>
          <w:sz w:val="28"/>
          <w:szCs w:val="28"/>
          <w:lang w:val="uk-UA"/>
        </w:rPr>
        <w:t>ись першу формулу на сторінці 24</w:t>
      </w:r>
      <w:r>
        <w:rPr>
          <w:rFonts w:ascii="Times New Roman" w:eastAsiaTheme="minorEastAsia" w:hAnsi="Times New Roman" w:cs="Times New Roman"/>
          <w:sz w:val="28"/>
          <w:szCs w:val="28"/>
          <w:lang w:val="uk-UA"/>
        </w:rPr>
        <w:t xml:space="preserve">), то на основі наслідків 1 і 2 будемо мати, що ряд </w:t>
      </w:r>
    </w:p>
    <w:p w:rsidR="00B84BFE" w:rsidRPr="000C7E37" w:rsidRDefault="007A3DD2" w:rsidP="00B84BFE">
      <w:pPr>
        <w:spacing w:after="0" w:line="360" w:lineRule="auto"/>
        <w:ind w:firstLine="708"/>
        <w:jc w:val="center"/>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0</m:t>
                  </m:r>
                </m:sub>
              </m:sSub>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e>
                  </m:fun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kx</m:t>
                      </m:r>
                    </m:e>
                  </m:func>
                </m:e>
              </m:d>
            </m:e>
          </m:nary>
        </m:oMath>
      </m:oMathPara>
    </w:p>
    <w:p w:rsidR="000C7E37" w:rsidRDefault="000C7E37" w:rsidP="000C7E3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є рядом Фур’є, а також і ряд </w:t>
      </w:r>
    </w:p>
    <w:p w:rsidR="000C7E37" w:rsidRPr="000C7E37" w:rsidRDefault="007A3DD2" w:rsidP="000C7E37">
      <w:pPr>
        <w:spacing w:after="0" w:line="360" w:lineRule="auto"/>
        <w:ind w:firstLine="708"/>
        <w:jc w:val="center"/>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e>
                  </m:fun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kx</m:t>
                      </m:r>
                    </m:e>
                  </m:func>
                </m:e>
              </m:d>
            </m:e>
          </m:nary>
        </m:oMath>
      </m:oMathPara>
    </w:p>
    <w:p w:rsidR="000C7E37" w:rsidRDefault="000C7E37" w:rsidP="000C7E37">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Що й доводить наслідок 3.</w:t>
      </w:r>
    </w:p>
    <w:p w:rsidR="0023632D" w:rsidRDefault="0023632D" w:rsidP="000C7E37">
      <w:pPr>
        <w:spacing w:after="0" w:line="360" w:lineRule="auto"/>
        <w:rPr>
          <w:rFonts w:ascii="Times New Roman" w:eastAsiaTheme="minorEastAsia" w:hAnsi="Times New Roman" w:cs="Times New Roman"/>
          <w:sz w:val="28"/>
          <w:szCs w:val="28"/>
          <w:lang w:val="uk-UA"/>
        </w:rPr>
      </w:pPr>
    </w:p>
    <w:p w:rsidR="000C7E37" w:rsidRPr="000C7E37" w:rsidRDefault="000C7E37" w:rsidP="00B84BFE">
      <w:pPr>
        <w:spacing w:after="0" w:line="360" w:lineRule="auto"/>
        <w:ind w:firstLine="708"/>
        <w:jc w:val="center"/>
        <w:rPr>
          <w:rFonts w:ascii="Times New Roman" w:eastAsiaTheme="minorEastAsia" w:hAnsi="Times New Roman" w:cs="Times New Roman"/>
          <w:sz w:val="28"/>
          <w:szCs w:val="28"/>
          <w:lang w:val="uk-UA"/>
        </w:rPr>
      </w:pPr>
    </w:p>
    <w:p w:rsidR="00DC0B5F" w:rsidRPr="00DC0B5F" w:rsidRDefault="00DC0B5F" w:rsidP="00DC0B5F">
      <w:pPr>
        <w:spacing w:after="0" w:line="360" w:lineRule="auto"/>
        <w:ind w:firstLine="708"/>
        <w:rPr>
          <w:rFonts w:ascii="Times New Roman" w:eastAsiaTheme="minorEastAsia" w:hAnsi="Times New Roman" w:cs="Times New Roman"/>
          <w:sz w:val="28"/>
          <w:szCs w:val="28"/>
          <w:lang w:val="uk-UA"/>
        </w:rPr>
      </w:pPr>
    </w:p>
    <w:p w:rsidR="00571906" w:rsidRPr="00571906" w:rsidRDefault="00571906" w:rsidP="00571906">
      <w:pPr>
        <w:spacing w:after="0" w:line="360" w:lineRule="auto"/>
        <w:ind w:firstLine="708"/>
        <w:rPr>
          <w:rFonts w:ascii="Times New Roman" w:eastAsiaTheme="minorEastAsia" w:hAnsi="Times New Roman" w:cs="Times New Roman"/>
          <w:sz w:val="28"/>
          <w:szCs w:val="28"/>
          <w:lang w:val="uk-UA"/>
        </w:rPr>
      </w:pPr>
    </w:p>
    <w:p w:rsidR="00571906" w:rsidRPr="00571906" w:rsidRDefault="00571906" w:rsidP="00A06A78">
      <w:pPr>
        <w:spacing w:after="0" w:line="360" w:lineRule="auto"/>
        <w:ind w:firstLine="708"/>
        <w:jc w:val="both"/>
        <w:rPr>
          <w:rFonts w:ascii="Times New Roman" w:eastAsiaTheme="minorEastAsia" w:hAnsi="Times New Roman" w:cs="Times New Roman"/>
          <w:i/>
          <w:sz w:val="28"/>
          <w:szCs w:val="28"/>
          <w:lang w:val="uk-UA"/>
        </w:rPr>
      </w:pPr>
    </w:p>
    <w:p w:rsidR="003B2C56" w:rsidRDefault="003B2C56" w:rsidP="003B2C56">
      <w:pPr>
        <w:spacing w:after="0" w:line="360" w:lineRule="auto"/>
        <w:rPr>
          <w:rFonts w:ascii="Times New Roman" w:eastAsiaTheme="minorEastAsia" w:hAnsi="Times New Roman" w:cs="Times New Roman"/>
          <w:i/>
          <w:sz w:val="28"/>
          <w:szCs w:val="28"/>
          <w:lang w:val="uk-UA"/>
        </w:rPr>
      </w:pPr>
    </w:p>
    <w:p w:rsidR="005B5EB0" w:rsidRDefault="005B5EB0" w:rsidP="003B2C56">
      <w:pPr>
        <w:spacing w:after="0" w:line="360" w:lineRule="auto"/>
        <w:jc w:val="center"/>
        <w:rPr>
          <w:rFonts w:ascii="Times New Roman" w:eastAsiaTheme="minorEastAsia" w:hAnsi="Times New Roman" w:cs="Times New Roman"/>
          <w:b/>
          <w:sz w:val="28"/>
          <w:szCs w:val="28"/>
          <w:lang w:val="uk-UA"/>
        </w:rPr>
      </w:pPr>
    </w:p>
    <w:p w:rsidR="005B5EB0" w:rsidRDefault="005B5EB0" w:rsidP="003B2C56">
      <w:pPr>
        <w:spacing w:after="0" w:line="360" w:lineRule="auto"/>
        <w:jc w:val="center"/>
        <w:rPr>
          <w:rFonts w:ascii="Times New Roman" w:eastAsiaTheme="minorEastAsia" w:hAnsi="Times New Roman" w:cs="Times New Roman"/>
          <w:b/>
          <w:sz w:val="28"/>
          <w:szCs w:val="28"/>
          <w:lang w:val="uk-UA"/>
        </w:rPr>
      </w:pPr>
    </w:p>
    <w:p w:rsidR="005B5EB0" w:rsidRDefault="005B5EB0" w:rsidP="003B2C56">
      <w:pPr>
        <w:spacing w:after="0" w:line="360" w:lineRule="auto"/>
        <w:jc w:val="center"/>
        <w:rPr>
          <w:rFonts w:ascii="Times New Roman" w:eastAsiaTheme="minorEastAsia" w:hAnsi="Times New Roman" w:cs="Times New Roman"/>
          <w:b/>
          <w:sz w:val="28"/>
          <w:szCs w:val="28"/>
          <w:lang w:val="uk-UA"/>
        </w:rPr>
      </w:pPr>
    </w:p>
    <w:p w:rsidR="00B40685" w:rsidRDefault="00B40685"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1E5E51" w:rsidRDefault="001E5E51" w:rsidP="003B2C56">
      <w:pPr>
        <w:spacing w:after="0" w:line="360" w:lineRule="auto"/>
        <w:jc w:val="center"/>
        <w:rPr>
          <w:rFonts w:ascii="Times New Roman" w:eastAsiaTheme="minorEastAsia" w:hAnsi="Times New Roman" w:cs="Times New Roman"/>
          <w:b/>
          <w:sz w:val="28"/>
          <w:szCs w:val="28"/>
          <w:lang w:val="uk-UA"/>
        </w:rPr>
      </w:pPr>
    </w:p>
    <w:p w:rsidR="0099530E" w:rsidRPr="0023632D" w:rsidRDefault="0023632D" w:rsidP="003B2C56">
      <w:pPr>
        <w:spacing w:after="0" w:line="360" w:lineRule="auto"/>
        <w:jc w:val="center"/>
        <w:rPr>
          <w:rFonts w:ascii="Times New Roman" w:eastAsiaTheme="minorEastAsia" w:hAnsi="Times New Roman" w:cs="Times New Roman"/>
          <w:b/>
          <w:sz w:val="28"/>
          <w:szCs w:val="28"/>
          <w:lang w:val="uk-UA"/>
        </w:rPr>
      </w:pPr>
      <w:r w:rsidRPr="0023632D">
        <w:rPr>
          <w:rFonts w:ascii="Times New Roman" w:eastAsiaTheme="minorEastAsia" w:hAnsi="Times New Roman" w:cs="Times New Roman"/>
          <w:b/>
          <w:sz w:val="28"/>
          <w:szCs w:val="28"/>
          <w:lang w:val="uk-UA"/>
        </w:rPr>
        <w:lastRenderedPageBreak/>
        <w:t>РОЗДІЛ 3</w:t>
      </w:r>
    </w:p>
    <w:p w:rsidR="0023632D" w:rsidRPr="0023632D" w:rsidRDefault="0023632D" w:rsidP="003B2C56">
      <w:pPr>
        <w:spacing w:after="0" w:line="360" w:lineRule="auto"/>
        <w:jc w:val="center"/>
        <w:rPr>
          <w:rFonts w:ascii="Times New Roman" w:eastAsiaTheme="minorEastAsia" w:hAnsi="Times New Roman" w:cs="Times New Roman"/>
          <w:b/>
          <w:sz w:val="28"/>
          <w:szCs w:val="28"/>
          <w:lang w:val="uk-UA"/>
        </w:rPr>
      </w:pPr>
      <w:r w:rsidRPr="0023632D">
        <w:rPr>
          <w:rFonts w:ascii="Times New Roman" w:eastAsiaTheme="minorEastAsia" w:hAnsi="Times New Roman" w:cs="Times New Roman"/>
          <w:b/>
          <w:sz w:val="28"/>
          <w:szCs w:val="28"/>
          <w:lang w:val="uk-UA"/>
        </w:rPr>
        <w:t>ПРИКЛАДИ ТРИГОНОМЕТРИЧНИХ РЯДІВ, ЯКІ Є РЯДАМИ ФУР’Є</w:t>
      </w:r>
    </w:p>
    <w:p w:rsidR="0023632D" w:rsidRDefault="003B2C56"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Pr="003B2C56">
        <w:rPr>
          <w:rFonts w:ascii="Times New Roman" w:eastAsiaTheme="minorEastAsia" w:hAnsi="Times New Roman" w:cs="Times New Roman"/>
          <w:b/>
          <w:sz w:val="28"/>
          <w:szCs w:val="28"/>
          <w:lang w:val="uk-UA"/>
        </w:rPr>
        <w:t>Приклад 1.</w:t>
      </w:r>
      <w:r>
        <w:rPr>
          <w:rFonts w:ascii="Times New Roman" w:eastAsiaTheme="minorEastAsia" w:hAnsi="Times New Roman" w:cs="Times New Roman"/>
          <w:b/>
          <w:sz w:val="28"/>
          <w:szCs w:val="28"/>
          <w:lang w:val="uk-UA"/>
        </w:rPr>
        <w:t xml:space="preserve"> </w:t>
      </w:r>
      <w:r>
        <w:rPr>
          <w:rFonts w:ascii="Times New Roman" w:eastAsiaTheme="minorEastAsia" w:hAnsi="Times New Roman" w:cs="Times New Roman"/>
          <w:sz w:val="28"/>
          <w:szCs w:val="28"/>
          <w:lang w:val="uk-UA"/>
        </w:rPr>
        <w:t xml:space="preserve">Тригонометричний ряд </w:t>
      </w:r>
    </w:p>
    <w:p w:rsidR="00713DDC" w:rsidRDefault="003B2C56" w:rsidP="00713DDC">
      <w:pPr>
        <w:spacing w:after="0" w:line="360" w:lineRule="auto"/>
        <w:jc w:val="center"/>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den>
              </m:f>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e>
              </m:func>
            </m:e>
          </m:nary>
          <m:r>
            <w:rPr>
              <w:rFonts w:ascii="Cambria Math" w:eastAsiaTheme="minorEastAsia" w:hAnsi="Cambria Math" w:cs="Times New Roman"/>
              <w:sz w:val="28"/>
              <w:szCs w:val="28"/>
              <w:lang w:val="uk-UA"/>
            </w:rPr>
            <m:t xml:space="preserve">                                   (3.1)</m:t>
          </m:r>
        </m:oMath>
      </m:oMathPara>
    </w:p>
    <w:p w:rsidR="003B2C56" w:rsidRDefault="003B2C56" w:rsidP="00713DDC">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згідно результату В. Юнга </w:t>
      </w:r>
      <w:r w:rsidRPr="00087D95">
        <w:rPr>
          <w:rFonts w:ascii="Times New Roman" w:eastAsiaTheme="minorEastAsia" w:hAnsi="Times New Roman" w:cs="Times New Roman"/>
          <w:sz w:val="28"/>
          <w:szCs w:val="28"/>
        </w:rPr>
        <w:t>[</w:t>
      </w:r>
      <w:r w:rsidR="008D115E">
        <w:rPr>
          <w:rFonts w:ascii="Times New Roman" w:eastAsiaTheme="minorEastAsia" w:hAnsi="Times New Roman" w:cs="Times New Roman"/>
          <w:sz w:val="28"/>
          <w:szCs w:val="28"/>
        </w:rPr>
        <w:t>5</w:t>
      </w:r>
      <w:r w:rsidRPr="00087D95">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бо </w:t>
      </w:r>
    </w:p>
    <w:p w:rsidR="00087D95" w:rsidRPr="00087D95" w:rsidRDefault="007A3DD2" w:rsidP="003B2C56">
      <w:pPr>
        <w:spacing w:after="0" w:line="360" w:lineRule="auto"/>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den>
          </m:f>
          <m:r>
            <w:rPr>
              <w:rFonts w:ascii="Cambria Math" w:eastAsiaTheme="minorEastAsia" w:hAnsi="Cambria Math" w:cs="Times New Roman"/>
              <w:sz w:val="28"/>
              <w:szCs w:val="28"/>
              <w:lang w:val="uk-UA"/>
            </w:rPr>
            <m:t>-2</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den>
          </m:f>
          <m:r>
            <w:rPr>
              <w:rFonts w:ascii="Cambria Math" w:eastAsiaTheme="minorEastAsia" w:hAnsi="Cambria Math" w:cs="Times New Roman"/>
              <w:sz w:val="28"/>
              <w:szCs w:val="28"/>
              <w:lang w:val="uk-UA"/>
            </w:rPr>
            <m:t>=</m:t>
          </m:r>
        </m:oMath>
      </m:oMathPara>
    </w:p>
    <w:p w:rsidR="00087D95" w:rsidRPr="00087D95" w:rsidRDefault="00087D95" w:rsidP="00087D95">
      <w:pPr>
        <w:spacing w:after="0" w:line="360" w:lineRule="auto"/>
        <w:jc w:val="center"/>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k+2</m:t>
                      </m:r>
                    </m:e>
                  </m:d>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den>
          </m:f>
          <m:r>
            <w:rPr>
              <w:rFonts w:ascii="Cambria Math" w:eastAsiaTheme="minorEastAsia" w:hAnsi="Cambria Math" w:cs="Times New Roman"/>
              <w:sz w:val="28"/>
              <w:szCs w:val="28"/>
              <w:lang w:val="uk-UA"/>
            </w:rPr>
            <m:t>=</m:t>
          </m:r>
        </m:oMath>
      </m:oMathPara>
    </w:p>
    <w:p w:rsidR="00087D95" w:rsidRPr="00087D95" w:rsidRDefault="00087D95" w:rsidP="00087D95">
      <w:pPr>
        <w:spacing w:after="0" w:line="360" w:lineRule="auto"/>
        <w:jc w:val="center"/>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d>
                <m:dPr>
                  <m:ctrlPr>
                    <w:rPr>
                      <w:rFonts w:ascii="Cambria Math" w:eastAsiaTheme="minorEastAsia" w:hAnsi="Cambria Math" w:cs="Times New Roman"/>
                      <w:i/>
                      <w:sz w:val="28"/>
                      <w:szCs w:val="28"/>
                      <w:lang w:val="uk-UA"/>
                    </w:rPr>
                  </m:ctrlPr>
                </m:dPr>
                <m:e>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e>
              </m: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den>
          </m:f>
        </m:oMath>
      </m:oMathPara>
    </w:p>
    <w:p w:rsidR="00087D95" w:rsidRDefault="00087D95" w:rsidP="00087D95">
      <w:pPr>
        <w:spacing w:after="0" w:line="360" w:lineRule="auto"/>
        <w:rPr>
          <w:rFonts w:ascii="Times New Roman" w:eastAsiaTheme="minorEastAsia" w:hAnsi="Times New Roman" w:cs="Times New Roman"/>
          <w:sz w:val="28"/>
          <w:szCs w:val="28"/>
          <w:lang w:val="en-US"/>
        </w:rPr>
      </w:pPr>
      <w:proofErr w:type="spellStart"/>
      <w:r>
        <w:rPr>
          <w:rFonts w:ascii="Times New Roman" w:eastAsiaTheme="minorEastAsia" w:hAnsi="Times New Roman" w:cs="Times New Roman"/>
          <w:sz w:val="28"/>
          <w:szCs w:val="28"/>
          <w:lang w:val="en-US"/>
        </w:rPr>
        <w:t>Оскільки</w:t>
      </w:r>
      <w:proofErr w:type="spellEnd"/>
      <w:r>
        <w:rPr>
          <w:rFonts w:ascii="Times New Roman" w:eastAsiaTheme="minorEastAsia" w:hAnsi="Times New Roman" w:cs="Times New Roman"/>
          <w:sz w:val="28"/>
          <w:szCs w:val="28"/>
          <w:lang w:val="en-US"/>
        </w:rPr>
        <w:t xml:space="preserve"> </w:t>
      </w:r>
    </w:p>
    <w:p w:rsidR="00087D95" w:rsidRPr="00087D95" w:rsidRDefault="007A3DD2" w:rsidP="00087D95">
      <w:pPr>
        <w:spacing w:after="0" w:line="360" w:lineRule="auto"/>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(√(k+2)-√k)</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&gt;0, </m:t>
          </m:r>
        </m:oMath>
      </m:oMathPara>
    </w:p>
    <w:p w:rsidR="00087D95" w:rsidRDefault="00087D95" w:rsidP="00087D95">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 </w:t>
      </w:r>
    </w:p>
    <w:p w:rsidR="00087D95" w:rsidRPr="00087D95" w:rsidRDefault="00087D95" w:rsidP="003B2C56">
      <w:pPr>
        <w:spacing w:after="0" w:line="360" w:lineRule="auto"/>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k+2+k≥2</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oMath>
      </m:oMathPara>
    </w:p>
    <w:p w:rsidR="00087D95" w:rsidRDefault="005620C5"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і</w:t>
      </w:r>
    </w:p>
    <w:p w:rsidR="005620C5" w:rsidRPr="00713DDC" w:rsidRDefault="00713DDC" w:rsidP="003B2C56">
      <w:pPr>
        <w:spacing w:after="0" w:line="360" w:lineRule="auto"/>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k+1≥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r>
            <w:rPr>
              <w:rFonts w:ascii="Cambria Math" w:eastAsiaTheme="minorEastAsia" w:hAnsi="Cambria Math" w:cs="Times New Roman"/>
              <w:sz w:val="28"/>
              <w:szCs w:val="28"/>
              <w:lang w:val="uk-UA"/>
            </w:rPr>
            <m:t>≥</m:t>
          </m:r>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k+2</m:t>
              </m:r>
            </m:e>
          </m:rad>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m:t>
              </m:r>
            </m:e>
          </m:rad>
        </m:oMath>
      </m:oMathPara>
    </w:p>
    <w:p w:rsidR="00713DDC" w:rsidRDefault="00713DDC"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Використовуючи останню нерівність, будемо мати</w:t>
      </w:r>
    </w:p>
    <w:p w:rsidR="00713DDC" w:rsidRPr="00713DDC" w:rsidRDefault="007A3DD2" w:rsidP="003B2C56">
      <w:pPr>
        <w:spacing w:after="0" w:line="360" w:lineRule="auto"/>
        <w:rPr>
          <w:rFonts w:ascii="Times New Roman" w:eastAsiaTheme="minorEastAsia" w:hAnsi="Times New Roman" w:cs="Times New Roman"/>
          <w:i/>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oMath>
      </m:oMathPara>
    </w:p>
    <w:p w:rsidR="00713DDC" w:rsidRPr="00A35658" w:rsidRDefault="00713DDC" w:rsidP="003B2C56">
      <w:pPr>
        <w:spacing w:after="0" w:line="360" w:lineRule="auto"/>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k+2</m:t>
                  </m:r>
                </m:e>
              </m:rad>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m:t>
                  </m:r>
                </m:e>
              </m:rad>
              <m:d>
                <m:dPr>
                  <m:ctrlPr>
                    <w:rPr>
                      <w:rFonts w:ascii="Cambria Math" w:eastAsiaTheme="minorEastAsia" w:hAnsi="Cambria Math" w:cs="Times New Roman"/>
                      <w:i/>
                      <w:sz w:val="28"/>
                      <w:szCs w:val="28"/>
                      <w:lang w:val="uk-UA"/>
                    </w:rPr>
                  </m:ctrlPr>
                </m:dPr>
                <m:e>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e>
              </m: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k+2</m:t>
                  </m:r>
                </m:e>
              </m:rad>
            </m:den>
          </m:f>
          <m:r>
            <w:rPr>
              <w:rFonts w:ascii="Cambria Math" w:eastAsiaTheme="minorEastAsia" w:hAnsi="Cambria Math" w:cs="Times New Roman"/>
              <w:sz w:val="28"/>
              <w:szCs w:val="28"/>
              <w:lang w:val="uk-UA"/>
            </w:rPr>
            <m:t>=</m:t>
          </m:r>
        </m:oMath>
      </m:oMathPara>
    </w:p>
    <w:p w:rsidR="00A35658" w:rsidRPr="00A35658" w:rsidRDefault="00A35658" w:rsidP="003B2C56">
      <w:pPr>
        <w:spacing w:after="0" w:line="360" w:lineRule="auto"/>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k+2</m:t>
                          </m:r>
                        </m:e>
                      </m:rad>
                      <m:r>
                        <w:rPr>
                          <w:rFonts w:ascii="Cambria Math" w:eastAsiaTheme="minorEastAsia" w:hAnsi="Cambria Math" w:cs="Times New Roman"/>
                          <w:sz w:val="28"/>
                          <w:szCs w:val="28"/>
                          <w:lang w:val="uk-UA"/>
                        </w:rPr>
                        <m:t>-</m:t>
                      </m:r>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m:t>
                          </m:r>
                        </m:e>
                      </m:rad>
                    </m:e>
                  </m:d>
                </m:e>
                <m:sup>
                  <m:r>
                    <w:rPr>
                      <w:rFonts w:ascii="Cambria Math" w:eastAsiaTheme="minorEastAsia" w:hAnsi="Cambria Math" w:cs="Times New Roman"/>
                      <w:sz w:val="28"/>
                      <w:szCs w:val="28"/>
                      <w:lang w:val="uk-UA"/>
                    </w:rPr>
                    <m:t>2</m:t>
                  </m:r>
                </m:sup>
              </m:sSup>
            </m:num>
            <m:den>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m:t>
                  </m:r>
                </m:e>
              </m:rad>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4</m:t>
                  </m:r>
                </m:deg>
                <m:e>
                  <m:r>
                    <w:rPr>
                      <w:rFonts w:ascii="Cambria Math" w:eastAsiaTheme="minorEastAsia" w:hAnsi="Cambria Math" w:cs="Times New Roman"/>
                      <w:sz w:val="28"/>
                      <w:szCs w:val="28"/>
                      <w:lang w:val="uk-UA"/>
                    </w:rPr>
                    <m:t>k+2</m:t>
                  </m:r>
                </m:e>
              </m:rad>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k+1</m:t>
                  </m:r>
                </m:e>
              </m:rad>
            </m:den>
          </m:f>
          <m:r>
            <w:rPr>
              <w:rFonts w:ascii="Cambria Math" w:eastAsiaTheme="minorEastAsia" w:hAnsi="Cambria Math" w:cs="Times New Roman"/>
              <w:sz w:val="28"/>
              <w:szCs w:val="28"/>
              <w:lang w:val="uk-UA"/>
            </w:rPr>
            <m:t>&gt;0.</m:t>
          </m:r>
        </m:oMath>
      </m:oMathPara>
    </w:p>
    <w:p w:rsidR="00A35658" w:rsidRDefault="00A35658"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Слід відмітити, що ряд (3.1) не є рядом Фур’є функції з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A3565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бо </w:t>
      </w:r>
    </w:p>
    <w:p w:rsidR="00A35658" w:rsidRPr="00944B73" w:rsidRDefault="007A3DD2" w:rsidP="003B2C56">
      <w:pPr>
        <w:spacing w:after="0" w:line="360" w:lineRule="auto"/>
        <w:rPr>
          <w:rFonts w:ascii="Times New Roman" w:eastAsiaTheme="minorEastAsia" w:hAnsi="Times New Roman" w:cs="Times New Roman"/>
          <w:i/>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k</m:t>
                              </m:r>
                            </m:e>
                          </m:rad>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e>
              </m:nary>
            </m:e>
          </m:nary>
        </m:oMath>
      </m:oMathPara>
    </w:p>
    <w:p w:rsidR="00B40685" w:rsidRPr="007A3DD2" w:rsidRDefault="00944B73" w:rsidP="00432B45">
      <w:pPr>
        <w:spacing w:after="0" w:line="360" w:lineRule="auto"/>
        <w:ind w:firstLine="708"/>
        <w:rPr>
          <w:rFonts w:ascii="Times New Roman" w:eastAsiaTheme="minorEastAsia" w:hAnsi="Times New Roman" w:cs="Times New Roman"/>
          <w:b/>
          <w:sz w:val="28"/>
          <w:szCs w:val="28"/>
        </w:rPr>
      </w:pPr>
      <w:r>
        <w:rPr>
          <w:rFonts w:ascii="Times New Roman" w:eastAsiaTheme="minorEastAsia" w:hAnsi="Times New Roman" w:cs="Times New Roman"/>
          <w:b/>
          <w:sz w:val="28"/>
          <w:szCs w:val="28"/>
          <w:lang w:val="uk-UA"/>
        </w:rPr>
        <w:t>Приклад 2.</w:t>
      </w:r>
      <w:r w:rsidR="00524679" w:rsidRPr="007A3DD2">
        <w:rPr>
          <w:rFonts w:ascii="Times New Roman" w:eastAsiaTheme="minorEastAsia" w:hAnsi="Times New Roman" w:cs="Times New Roman"/>
          <w:b/>
          <w:sz w:val="28"/>
          <w:szCs w:val="28"/>
        </w:rPr>
        <w:t xml:space="preserve"> </w:t>
      </w:r>
    </w:p>
    <w:p w:rsidR="00944B73" w:rsidRDefault="00524679" w:rsidP="00432B45">
      <w:pPr>
        <w:spacing w:after="0" w:line="360" w:lineRule="auto"/>
        <w:ind w:firstLine="708"/>
        <w:rPr>
          <w:rFonts w:ascii="Times New Roman" w:eastAsiaTheme="minorEastAsia" w:hAnsi="Times New Roman" w:cs="Times New Roman"/>
          <w:sz w:val="28"/>
          <w:szCs w:val="28"/>
          <w:lang w:val="uk-UA"/>
        </w:rPr>
      </w:pPr>
      <w:r w:rsidRPr="00524679">
        <w:rPr>
          <w:rFonts w:ascii="Times New Roman" w:eastAsiaTheme="minorEastAsia" w:hAnsi="Times New Roman" w:cs="Times New Roman"/>
          <w:sz w:val="28"/>
          <w:szCs w:val="28"/>
          <w:lang w:val="uk-UA"/>
        </w:rPr>
        <w:lastRenderedPageBreak/>
        <w:t>Візьмемо послідовність</w:t>
      </w:r>
      <w:r>
        <w:rPr>
          <w:rFonts w:ascii="Times New Roman" w:eastAsiaTheme="minorEastAsia" w:hAnsi="Times New Roman" w:cs="Times New Roman"/>
          <w:b/>
          <w:sz w:val="28"/>
          <w:szCs w:val="28"/>
          <w:lang w:val="uk-UA"/>
        </w:rPr>
        <w:t xml:space="preserve"> </w:t>
      </w:r>
      <m:oMath>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en-US"/>
                      </w:rPr>
                      <m:t>n</m:t>
                    </m:r>
                  </m:e>
                </m:func>
              </m:den>
            </m:f>
          </m:e>
        </m:d>
        <m:r>
          <w:rPr>
            <w:rFonts w:ascii="Cambria Math" w:eastAsiaTheme="minorEastAsia" w:hAnsi="Cambria Math" w:cs="Times New Roman"/>
            <w:sz w:val="28"/>
            <w:szCs w:val="28"/>
            <w:lang w:val="uk-UA"/>
          </w:rPr>
          <m:t>, n=2,3,…</m:t>
        </m:r>
      </m:oMath>
    </w:p>
    <w:p w:rsidR="00524679" w:rsidRDefault="00524679" w:rsidP="00B40685">
      <w:pPr>
        <w:spacing w:after="0" w:line="360" w:lineRule="auto"/>
        <w:ind w:firstLine="708"/>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Покажемо, що ця послідовність випукла. </w:t>
      </w:r>
    </w:p>
    <w:p w:rsidR="00524679" w:rsidRDefault="00524679" w:rsidP="005C7C23">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Дійсно </w:t>
      </w:r>
    </w:p>
    <w:p w:rsidR="00524679" w:rsidRPr="00524679" w:rsidRDefault="007A3DD2" w:rsidP="00944B73">
      <w:pPr>
        <w:spacing w:after="0" w:line="360" w:lineRule="auto"/>
        <w:ind w:firstLine="708"/>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r>
                    <w:rPr>
                      <w:rFonts w:ascii="Cambria Math" w:eastAsiaTheme="minorEastAsia" w:hAnsi="Cambria Math" w:cs="Times New Roman"/>
                      <w:sz w:val="28"/>
                      <w:szCs w:val="28"/>
                      <w:lang w:val="en-US"/>
                    </w:rPr>
                    <m:t>n</m:t>
                  </m:r>
                </m:e>
              </m:func>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num>
            <m:den>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n+1</m:t>
                      </m:r>
                    </m:e>
                  </m:d>
                </m:e>
              </m:func>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e>
              </m:func>
            </m:den>
          </m:f>
          <m:r>
            <w:rPr>
              <w:rFonts w:ascii="Cambria Math" w:eastAsiaTheme="minorEastAsia" w:hAnsi="Cambria Math" w:cs="Times New Roman"/>
              <w:sz w:val="28"/>
              <w:szCs w:val="28"/>
              <w:lang w:val="uk-UA"/>
            </w:rPr>
            <m:t>=</m:t>
          </m:r>
        </m:oMath>
      </m:oMathPara>
    </w:p>
    <w:p w:rsidR="00524679" w:rsidRPr="00524679" w:rsidRDefault="00524679" w:rsidP="00944B73">
      <w:pPr>
        <w:spacing w:after="0" w:line="360" w:lineRule="auto"/>
        <w:ind w:firstLine="708"/>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n+1</m:t>
                          </m:r>
                        </m:e>
                      </m:d>
                      <m:r>
                        <w:rPr>
                          <w:rFonts w:ascii="Cambria Math" w:eastAsiaTheme="minorEastAsia" w:hAnsi="Cambria Math" w:cs="Times New Roman"/>
                          <w:sz w:val="28"/>
                          <w:szCs w:val="28"/>
                          <w:lang w:val="uk-UA"/>
                        </w:rPr>
                        <m:t>-2</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eqArr>
                            <m:eqArrPr>
                              <m:ctrlPr>
                                <w:rPr>
                                  <w:rFonts w:ascii="Cambria Math" w:eastAsiaTheme="minorEastAsia" w:hAnsi="Cambria Math" w:cs="Times New Roman"/>
                                  <w:i/>
                                  <w:sz w:val="28"/>
                                  <w:szCs w:val="28"/>
                                  <w:lang w:val="uk-UA"/>
                                </w:rPr>
                              </m:ctrlPr>
                            </m:eqArr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(n+1)</m:t>
                                      </m:r>
                                    </m:e>
                                  </m:func>
                                </m:e>
                              </m:func>
                            </m:e>
                          </m:eqArr>
                        </m:e>
                      </m:func>
                    </m:e>
                  </m:func>
                </m:e>
              </m:func>
            </m:num>
            <m:den>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(n+1)</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(n+2)</m:t>
                      </m:r>
                    </m:e>
                  </m:func>
                </m:e>
              </m:func>
            </m:den>
          </m:f>
          <m:r>
            <w:rPr>
              <w:rFonts w:ascii="Cambria Math" w:eastAsiaTheme="minorEastAsia" w:hAnsi="Cambria Math" w:cs="Times New Roman"/>
              <w:sz w:val="28"/>
              <w:szCs w:val="28"/>
              <w:lang w:val="uk-UA"/>
            </w:rPr>
            <m:t>.</m:t>
          </m:r>
        </m:oMath>
      </m:oMathPara>
    </w:p>
    <w:p w:rsidR="00524679" w:rsidRDefault="00524679" w:rsidP="00944B73">
      <w:pPr>
        <w:spacing w:after="0" w:line="360" w:lineRule="auto"/>
        <w:ind w:firstLine="708"/>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Потрібно довести, що </w:t>
      </w:r>
    </w:p>
    <w:p w:rsidR="00524679" w:rsidRPr="00524679" w:rsidRDefault="007A3DD2" w:rsidP="00944B73">
      <w:pPr>
        <w:spacing w:after="0" w:line="360" w:lineRule="auto"/>
        <w:ind w:firstLine="708"/>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 xml:space="preserve">       ln</m:t>
              </m:r>
            </m:fName>
            <m:e>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n+2)</m:t>
              </m:r>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n+1</m:t>
                      </m:r>
                    </m:e>
                  </m:d>
                  <m:r>
                    <w:rPr>
                      <w:rFonts w:ascii="Cambria Math" w:eastAsiaTheme="minorEastAsia" w:hAnsi="Cambria Math" w:cs="Times New Roman"/>
                      <w:sz w:val="28"/>
                      <w:szCs w:val="28"/>
                      <w:lang w:val="en-US"/>
                    </w:rPr>
                    <m:t>-2</m:t>
                  </m:r>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r>
                        <w:rPr>
                          <w:rFonts w:ascii="Cambria Math" w:eastAsiaTheme="minorEastAsia" w:hAnsi="Cambria Math" w:cs="Times New Roman"/>
                          <w:sz w:val="28"/>
                          <w:szCs w:val="28"/>
                          <w:lang w:val="en-US"/>
                        </w:rPr>
                        <m:t>n</m:t>
                      </m:r>
                    </m:e>
                  </m:func>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n+2</m:t>
                          </m:r>
                        </m:e>
                      </m:d>
                    </m:e>
                  </m:func>
                  <m:r>
                    <w:rPr>
                      <w:rFonts w:ascii="Cambria Math" w:eastAsiaTheme="minorEastAsia" w:hAnsi="Cambria Math" w:cs="Times New Roman"/>
                      <w:sz w:val="28"/>
                      <w:szCs w:val="28"/>
                      <w:lang w:val="en-US"/>
                    </w:rPr>
                    <m:t>+</m:t>
                  </m:r>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r>
                        <w:rPr>
                          <w:rFonts w:ascii="Cambria Math" w:eastAsiaTheme="minorEastAsia" w:hAnsi="Cambria Math" w:cs="Times New Roman"/>
                          <w:sz w:val="28"/>
                          <w:szCs w:val="28"/>
                          <w:lang w:val="en-US"/>
                        </w:rPr>
                        <m:t>n</m:t>
                      </m:r>
                    </m:e>
                  </m:func>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r>
                        <w:rPr>
                          <w:rFonts w:ascii="Cambria Math" w:eastAsiaTheme="minorEastAsia" w:hAnsi="Cambria Math" w:cs="Times New Roman"/>
                          <w:sz w:val="28"/>
                          <w:szCs w:val="28"/>
                          <w:lang w:val="en-US"/>
                        </w:rPr>
                        <m:t>(n+1)</m:t>
                      </m:r>
                    </m:e>
                  </m:func>
                </m:e>
              </m:func>
            </m:e>
          </m:func>
          <m:r>
            <w:rPr>
              <w:rFonts w:ascii="Cambria Math" w:eastAsiaTheme="minorEastAsia" w:hAnsi="Cambria Math" w:cs="Times New Roman"/>
              <w:sz w:val="28"/>
              <w:szCs w:val="28"/>
              <w:lang w:val="uk-UA"/>
            </w:rPr>
            <m:t xml:space="preserve">≥0.            (3.2) </m:t>
          </m:r>
        </m:oMath>
      </m:oMathPara>
    </w:p>
    <w:p w:rsidR="00713DDC" w:rsidRDefault="007C71CC" w:rsidP="003B2C56">
      <w:pPr>
        <w:spacing w:after="0" w:line="360" w:lineRule="auto"/>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Запишемо</w:t>
      </w:r>
      <w:proofErr w:type="spellEnd"/>
      <w:r>
        <w:rPr>
          <w:rFonts w:ascii="Times New Roman" w:eastAsiaTheme="minorEastAsia" w:hAnsi="Times New Roman" w:cs="Times New Roman"/>
          <w:sz w:val="28"/>
          <w:szCs w:val="28"/>
          <w:lang w:val="uk-UA"/>
        </w:rPr>
        <w:t xml:space="preserve"> ліву частину останньої нерівності таким чином </w:t>
      </w:r>
    </w:p>
    <w:p w:rsidR="007C71CC" w:rsidRPr="0006077B" w:rsidRDefault="007A3DD2" w:rsidP="003B2C56">
      <w:pPr>
        <w:spacing w:after="0" w:line="360" w:lineRule="auto"/>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uk-UA"/>
                </w:rPr>
                <m:t>+2)</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n+1</m:t>
                      </m:r>
                    </m:e>
                  </m:d>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r>
                        <w:rPr>
                          <w:rFonts w:ascii="Cambria Math" w:eastAsiaTheme="minorEastAsia" w:hAnsi="Cambria Math" w:cs="Times New Roman"/>
                          <w:sz w:val="28"/>
                          <w:szCs w:val="28"/>
                          <w:lang w:val="uk-UA"/>
                        </w:rPr>
                        <m:t>+</m:t>
                      </m:r>
                    </m:e>
                  </m:func>
                </m:e>
              </m:func>
            </m:e>
          </m:func>
        </m:oMath>
      </m:oMathPara>
    </w:p>
    <w:p w:rsidR="0006077B" w:rsidRPr="0006077B" w:rsidRDefault="007A3DD2" w:rsidP="003B2C56">
      <w:pPr>
        <w:spacing w:after="0" w:line="360" w:lineRule="auto"/>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n+1</m:t>
                  </m:r>
                </m:e>
              </m:d>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r>
                    <w:rPr>
                      <w:rFonts w:ascii="Cambria Math" w:eastAsiaTheme="minorEastAsia" w:hAnsi="Cambria Math" w:cs="Times New Roman"/>
                      <w:sz w:val="28"/>
                      <w:szCs w:val="28"/>
                      <w:lang w:val="uk-UA"/>
                    </w:rPr>
                    <m:t>=</m:t>
                  </m:r>
                </m:e>
              </m:func>
            </m:e>
          </m:func>
        </m:oMath>
      </m:oMathPara>
    </w:p>
    <w:p w:rsidR="0006077B" w:rsidRPr="0006077B" w:rsidRDefault="0006077B" w:rsidP="003B2C56">
      <w:pPr>
        <w:spacing w:after="0" w:line="360" w:lineRule="auto"/>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n+1</m:t>
                          </m:r>
                        </m:e>
                      </m:d>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e>
                  </m:func>
                </m:e>
              </m:d>
            </m:e>
          </m:func>
          <m:r>
            <w:rPr>
              <w:rFonts w:ascii="Cambria Math" w:eastAsiaTheme="minorEastAsia" w:hAnsi="Cambria Math" w:cs="Times New Roman"/>
              <w:sz w:val="28"/>
              <w:szCs w:val="28"/>
              <w:lang w:val="uk-UA"/>
            </w:rPr>
            <m:t>-</m:t>
          </m:r>
        </m:oMath>
      </m:oMathPara>
    </w:p>
    <w:p w:rsidR="0006077B" w:rsidRPr="004109D0" w:rsidRDefault="0006077B" w:rsidP="003B2C56">
      <w:pPr>
        <w:spacing w:after="0" w:line="360" w:lineRule="auto"/>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n+1</m:t>
                          </m:r>
                        </m:e>
                      </m:d>
                    </m:e>
                  </m:func>
                </m:e>
              </m:func>
            </m:e>
          </m:d>
          <m:r>
            <w:rPr>
              <w:rFonts w:ascii="Cambria Math" w:eastAsiaTheme="minorEastAsia" w:hAnsi="Cambria Math" w:cs="Times New Roman"/>
              <w:sz w:val="28"/>
              <w:szCs w:val="28"/>
              <w:lang w:val="uk-UA"/>
            </w:rPr>
            <m:t>=</m:t>
          </m:r>
        </m:oMath>
      </m:oMathPara>
    </w:p>
    <w:p w:rsidR="004109D0" w:rsidRPr="004109D0" w:rsidRDefault="004109D0" w:rsidP="003B2C56">
      <w:pPr>
        <w:spacing w:after="0" w:line="360" w:lineRule="auto"/>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(n+2)</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n+1</m:t>
                      </m:r>
                    </m:num>
                    <m:den>
                      <m:r>
                        <w:rPr>
                          <w:rFonts w:ascii="Cambria Math" w:eastAsiaTheme="minorEastAsia" w:hAnsi="Cambria Math" w:cs="Times New Roman"/>
                          <w:sz w:val="28"/>
                          <w:szCs w:val="28"/>
                          <w:lang w:val="uk-UA"/>
                        </w:rPr>
                        <m:t>n</m:t>
                      </m:r>
                    </m:den>
                  </m:f>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n+2</m:t>
                          </m:r>
                        </m:num>
                        <m:den>
                          <m:r>
                            <w:rPr>
                              <w:rFonts w:ascii="Cambria Math" w:eastAsiaTheme="minorEastAsia" w:hAnsi="Cambria Math" w:cs="Times New Roman"/>
                              <w:sz w:val="28"/>
                              <w:szCs w:val="28"/>
                              <w:lang w:val="uk-UA"/>
                            </w:rPr>
                            <m:t>n+1</m:t>
                          </m:r>
                        </m:den>
                      </m:f>
                      <m:r>
                        <w:rPr>
                          <w:rFonts w:ascii="Cambria Math" w:eastAsiaTheme="minorEastAsia" w:hAnsi="Cambria Math" w:cs="Times New Roman"/>
                          <w:sz w:val="28"/>
                          <w:szCs w:val="28"/>
                          <w:lang w:val="uk-UA"/>
                        </w:rPr>
                        <m:t>=</m:t>
                      </m:r>
                    </m:e>
                  </m:func>
                </m:e>
              </m:func>
            </m:e>
          </m:func>
        </m:oMath>
      </m:oMathPara>
    </w:p>
    <w:p w:rsidR="004109D0" w:rsidRPr="00B37809" w:rsidRDefault="004109D0" w:rsidP="003B2C56">
      <w:pPr>
        <w:spacing w:after="0" w:line="360" w:lineRule="auto"/>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(n+2)</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n</m:t>
                          </m:r>
                        </m:den>
                      </m:f>
                    </m:e>
                  </m:d>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n+1</m:t>
                              </m:r>
                            </m:den>
                          </m:f>
                        </m:e>
                      </m:d>
                    </m:e>
                  </m:func>
                </m:e>
              </m:func>
            </m:e>
          </m:func>
          <m:r>
            <w:rPr>
              <w:rFonts w:ascii="Cambria Math" w:eastAsiaTheme="minorEastAsia" w:hAnsi="Cambria Math" w:cs="Times New Roman"/>
              <w:sz w:val="28"/>
              <w:szCs w:val="28"/>
              <w:lang w:val="en-US"/>
            </w:rPr>
            <m:t>.</m:t>
          </m:r>
        </m:oMath>
      </m:oMathPara>
    </w:p>
    <w:p w:rsidR="00B37809" w:rsidRDefault="00B37809"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Оскільки </w:t>
      </w:r>
    </w:p>
    <w:p w:rsidR="005C7C23" w:rsidRPr="005C7C23" w:rsidRDefault="007A3DD2" w:rsidP="003B2C56">
      <w:pPr>
        <w:spacing w:after="0" w:line="360" w:lineRule="auto"/>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n+2)&gt;</m:t>
              </m:r>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r>
                    <w:rPr>
                      <w:rFonts w:ascii="Cambria Math" w:eastAsiaTheme="minorEastAsia" w:hAnsi="Cambria Math" w:cs="Times New Roman"/>
                      <w:sz w:val="28"/>
                      <w:szCs w:val="28"/>
                      <w:lang w:val="en-US"/>
                    </w:rPr>
                    <m:t>n</m:t>
                  </m:r>
                </m:e>
              </m:func>
            </m:e>
          </m:func>
        </m:oMath>
      </m:oMathPara>
    </w:p>
    <w:p w:rsidR="005C7C23" w:rsidRDefault="005C7C23"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і </w:t>
      </w:r>
    </w:p>
    <w:p w:rsidR="005C7C23" w:rsidRPr="005C7C23" w:rsidRDefault="007A3DD2" w:rsidP="003B2C56">
      <w:pPr>
        <w:spacing w:after="0" w:line="360" w:lineRule="auto"/>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en-US"/>
                        </w:rPr>
                        <m:t>n</m:t>
                      </m:r>
                    </m:den>
                  </m:f>
                </m:e>
              </m:d>
              <m:r>
                <w:rPr>
                  <w:rFonts w:ascii="Cambria Math" w:eastAsiaTheme="minorEastAsia" w:hAnsi="Cambria Math" w:cs="Times New Roman"/>
                  <w:sz w:val="28"/>
                  <w:szCs w:val="28"/>
                  <w:lang w:val="uk-UA"/>
                </w:rPr>
                <m:t>&gt;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n+1</m:t>
                          </m:r>
                        </m:den>
                      </m:f>
                    </m:e>
                  </m:d>
                </m:e>
              </m:func>
            </m:e>
          </m:func>
          <m:r>
            <w:rPr>
              <w:rFonts w:ascii="Cambria Math" w:eastAsiaTheme="minorEastAsia" w:hAnsi="Cambria Math" w:cs="Times New Roman"/>
              <w:sz w:val="28"/>
              <w:szCs w:val="28"/>
              <w:lang w:val="uk-UA"/>
            </w:rPr>
            <m:t xml:space="preserve">, </m:t>
          </m:r>
        </m:oMath>
      </m:oMathPara>
    </w:p>
    <w:p w:rsidR="005C7C23" w:rsidRDefault="005C7C23"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 </w:t>
      </w:r>
    </w:p>
    <w:p w:rsidR="005C7C23" w:rsidRPr="00310442" w:rsidRDefault="007A3DD2" w:rsidP="003B2C56">
      <w:pPr>
        <w:spacing w:after="0" w:line="360" w:lineRule="auto"/>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n+2</m:t>
                  </m:r>
                </m:e>
              </m:d>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n</m:t>
                          </m:r>
                        </m:den>
                      </m:f>
                    </m:e>
                  </m:d>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n</m:t>
                  </m:r>
                </m:e>
              </m:func>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n+1</m:t>
                          </m:r>
                        </m:den>
                      </m:f>
                    </m:e>
                  </m:d>
                </m:e>
              </m:func>
              <m:r>
                <w:rPr>
                  <w:rFonts w:ascii="Cambria Math" w:eastAsiaTheme="minorEastAsia" w:hAnsi="Cambria Math" w:cs="Times New Roman"/>
                  <w:sz w:val="28"/>
                  <w:szCs w:val="28"/>
                  <w:lang w:val="uk-UA"/>
                </w:rPr>
                <m:t>&gt;0.</m:t>
              </m:r>
            </m:e>
          </m:func>
        </m:oMath>
      </m:oMathPara>
    </w:p>
    <w:p w:rsidR="00310442" w:rsidRDefault="00310442"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Нерівність (3.2) доведена. </w:t>
      </w:r>
    </w:p>
    <w:p w:rsidR="00310442" w:rsidRDefault="00310442"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Згідно теореми В. Юнга </w:t>
      </w:r>
      <w:r w:rsidR="008D115E">
        <w:rPr>
          <w:rFonts w:ascii="Times New Roman" w:eastAsiaTheme="minorEastAsia" w:hAnsi="Times New Roman" w:cs="Times New Roman"/>
          <w:sz w:val="28"/>
          <w:szCs w:val="28"/>
        </w:rPr>
        <w:t>[5</w:t>
      </w:r>
      <w:r w:rsidRPr="0031044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тригонометричний ряд </w:t>
      </w:r>
    </w:p>
    <w:p w:rsidR="00310442" w:rsidRPr="00310442" w:rsidRDefault="007A3DD2" w:rsidP="003B2C56">
      <w:pPr>
        <w:spacing w:after="0" w:line="360" w:lineRule="auto"/>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e>
                  </m:func>
                </m:num>
                <m:den>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den>
              </m:f>
            </m:e>
          </m:nary>
        </m:oMath>
      </m:oMathPara>
    </w:p>
    <w:p w:rsidR="00310442" w:rsidRDefault="00310442"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w:t>
      </w:r>
    </w:p>
    <w:p w:rsidR="00310442" w:rsidRDefault="00310442"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ab/>
        <w:t xml:space="preserve">Перевіримо чи є рядом Фур’є ряд </w:t>
      </w:r>
    </w:p>
    <w:p w:rsidR="00310442" w:rsidRPr="00310442" w:rsidRDefault="00310442" w:rsidP="003B2C56">
      <w:pPr>
        <w:spacing w:after="0" w:line="360" w:lineRule="auto"/>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kx</m:t>
                      </m:r>
                    </m:e>
                  </m:func>
                </m:num>
                <m:den>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den>
              </m:f>
              <m:r>
                <w:rPr>
                  <w:rFonts w:ascii="Cambria Math" w:eastAsiaTheme="minorEastAsia" w:hAnsi="Cambria Math" w:cs="Times New Roman"/>
                  <w:sz w:val="28"/>
                  <w:szCs w:val="28"/>
                  <w:lang w:val="uk-UA"/>
                </w:rPr>
                <m:t>.</m:t>
              </m:r>
            </m:e>
          </m:nary>
          <m:r>
            <w:rPr>
              <w:rFonts w:ascii="Cambria Math" w:eastAsiaTheme="minorEastAsia" w:hAnsi="Cambria Math" w:cs="Times New Roman"/>
              <w:sz w:val="28"/>
              <w:szCs w:val="28"/>
              <w:lang w:val="uk-UA"/>
            </w:rPr>
            <m:t xml:space="preserve">                                             (3.2)   </m:t>
          </m:r>
        </m:oMath>
      </m:oMathPara>
    </w:p>
    <w:p w:rsidR="00285BB9" w:rsidRDefault="00A666CC" w:rsidP="003B2C56">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Знову використаємо теорему В. Юнга </w:t>
      </w:r>
      <w:r w:rsidR="008D115E">
        <w:rPr>
          <w:rFonts w:ascii="Times New Roman" w:eastAsiaTheme="minorEastAsia" w:hAnsi="Times New Roman" w:cs="Times New Roman"/>
          <w:sz w:val="28"/>
          <w:szCs w:val="28"/>
        </w:rPr>
        <w:t>[5</w:t>
      </w:r>
      <w:r w:rsidRPr="00A666CC">
        <w:rPr>
          <w:rFonts w:ascii="Times New Roman" w:eastAsiaTheme="minorEastAsia" w:hAnsi="Times New Roman" w:cs="Times New Roman"/>
          <w:sz w:val="28"/>
          <w:szCs w:val="28"/>
        </w:rPr>
        <w:t>].</w:t>
      </w:r>
    </w:p>
    <w:p w:rsidR="00285BB9" w:rsidRDefault="00285BB9"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Очевидно, що </w:t>
      </w:r>
      <w:proofErr w:type="spellStart"/>
      <w:r>
        <w:rPr>
          <w:rFonts w:ascii="Times New Roman" w:eastAsiaTheme="minorEastAsia" w:hAnsi="Times New Roman" w:cs="Times New Roman"/>
          <w:sz w:val="28"/>
          <w:szCs w:val="28"/>
          <w:lang w:val="uk-UA"/>
        </w:rPr>
        <w:t>послідовнісь</w:t>
      </w:r>
      <w:proofErr w:type="spellEnd"/>
      <w:r>
        <w:rPr>
          <w:rFonts w:ascii="Times New Roman" w:eastAsiaTheme="minorEastAsia" w:hAnsi="Times New Roman" w:cs="Times New Roman"/>
          <w:sz w:val="28"/>
          <w:szCs w:val="28"/>
          <w:lang w:val="uk-UA"/>
        </w:rPr>
        <w:t xml:space="preserve"> </w:t>
      </w:r>
      <m:oMath>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en-US"/>
                      </w:rPr>
                      <m:t>n</m:t>
                    </m:r>
                  </m:e>
                </m:func>
              </m:den>
            </m:f>
          </m:e>
        </m:d>
      </m:oMath>
      <w:r w:rsidRPr="00285BB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прямує до нуля і є монотонною. Потрібно перевірити, чи збігається ряд </w:t>
      </w:r>
    </w:p>
    <w:p w:rsidR="00285BB9" w:rsidRPr="00285BB9" w:rsidRDefault="007A3DD2" w:rsidP="003B2C56">
      <w:pPr>
        <w:spacing w:after="0" w:line="360" w:lineRule="auto"/>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k</m:t>
                      </m:r>
                    </m:sub>
                  </m:sSub>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e>
          </m:nary>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k</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den>
              </m:f>
              <m:r>
                <w:rPr>
                  <w:rFonts w:ascii="Cambria Math" w:eastAsiaTheme="minorEastAsia" w:hAnsi="Cambria Math" w:cs="Times New Roman"/>
                  <w:sz w:val="28"/>
                  <w:szCs w:val="28"/>
                  <w:lang w:val="uk-UA"/>
                </w:rPr>
                <m:t>.</m:t>
              </m:r>
            </m:e>
          </m:nary>
        </m:oMath>
      </m:oMathPara>
    </w:p>
    <w:p w:rsidR="00285BB9" w:rsidRDefault="00285BB9"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Цей ряд є </w:t>
      </w:r>
      <w:proofErr w:type="spellStart"/>
      <w:r>
        <w:rPr>
          <w:rFonts w:ascii="Times New Roman" w:eastAsiaTheme="minorEastAsia" w:hAnsi="Times New Roman" w:cs="Times New Roman"/>
          <w:sz w:val="28"/>
          <w:szCs w:val="28"/>
          <w:lang w:val="uk-UA"/>
        </w:rPr>
        <w:t>знакододатним</w:t>
      </w:r>
      <w:proofErr w:type="spellEnd"/>
      <w:r>
        <w:rPr>
          <w:rFonts w:ascii="Times New Roman" w:eastAsiaTheme="minorEastAsia" w:hAnsi="Times New Roman" w:cs="Times New Roman"/>
          <w:sz w:val="28"/>
          <w:szCs w:val="28"/>
          <w:lang w:val="uk-UA"/>
        </w:rPr>
        <w:t xml:space="preserve">. Використаємо ознаку </w:t>
      </w:r>
      <w:proofErr w:type="spellStart"/>
      <w:r>
        <w:rPr>
          <w:rFonts w:ascii="Times New Roman" w:eastAsiaTheme="minorEastAsia" w:hAnsi="Times New Roman" w:cs="Times New Roman"/>
          <w:sz w:val="28"/>
          <w:szCs w:val="28"/>
          <w:lang w:val="uk-UA"/>
        </w:rPr>
        <w:t>Маклорена</w:t>
      </w:r>
      <w:proofErr w:type="spellEnd"/>
      <w:r>
        <w:rPr>
          <w:rFonts w:ascii="Times New Roman" w:eastAsiaTheme="minorEastAsia" w:hAnsi="Times New Roman" w:cs="Times New Roman"/>
          <w:sz w:val="28"/>
          <w:szCs w:val="28"/>
          <w:lang w:val="uk-UA"/>
        </w:rPr>
        <w:t>-Коші. Очевидно, що</w:t>
      </w:r>
    </w:p>
    <w:p w:rsidR="00285BB9" w:rsidRPr="00285BB9" w:rsidRDefault="007A3DD2" w:rsidP="00285BB9">
      <w:pPr>
        <w:spacing w:after="0" w:line="360" w:lineRule="auto"/>
        <w:jc w:val="center"/>
        <w:rPr>
          <w:rFonts w:ascii="Times New Roman" w:eastAsiaTheme="minorEastAsia" w:hAnsi="Times New Roman" w:cs="Times New Roman"/>
          <w:sz w:val="28"/>
          <w:szCs w:val="28"/>
          <w:lang w:val="uk-UA"/>
        </w:rPr>
      </w:pPr>
      <m:oMathPara>
        <m:oMath>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en-US"/>
                    </w:rPr>
                    <m:t>dx</m:t>
                  </m:r>
                </m:num>
                <m:den>
                  <m:r>
                    <w:rPr>
                      <w:rFonts w:ascii="Cambria Math" w:eastAsiaTheme="minorEastAsia" w:hAnsi="Cambria Math" w:cs="Times New Roman"/>
                      <w:sz w:val="28"/>
                      <w:szCs w:val="28"/>
                      <w:lang w:val="uk-UA"/>
                    </w:rPr>
                    <m:t>x</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x</m:t>
                      </m:r>
                    </m:e>
                  </m:func>
                </m:den>
              </m:f>
              <m:r>
                <w:rPr>
                  <w:rFonts w:ascii="Cambria Math" w:eastAsiaTheme="minorEastAsia" w:hAnsi="Cambria Math" w:cs="Times New Roman"/>
                  <w:sz w:val="28"/>
                  <w:szCs w:val="28"/>
                  <w:lang w:val="uk-UA"/>
                </w:rPr>
                <m:t>=∞.</m:t>
              </m:r>
            </m:e>
          </m:nary>
        </m:oMath>
      </m:oMathPara>
    </w:p>
    <w:p w:rsidR="00285BB9" w:rsidRDefault="00285BB9" w:rsidP="00285BB9">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Тому ряд (3.2) не 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w:t>
      </w:r>
    </w:p>
    <w:p w:rsidR="00B40685" w:rsidRDefault="00432B45" w:rsidP="00432B45">
      <w:pPr>
        <w:spacing w:after="0" w:line="360" w:lineRule="auto"/>
        <w:ind w:firstLine="708"/>
        <w:rPr>
          <w:rFonts w:ascii="Times New Roman" w:eastAsiaTheme="minorEastAsia" w:hAnsi="Times New Roman" w:cs="Times New Roman"/>
          <w:b/>
          <w:sz w:val="28"/>
          <w:szCs w:val="28"/>
          <w:lang w:val="uk-UA"/>
        </w:rPr>
      </w:pPr>
      <w:r w:rsidRPr="00432B45">
        <w:rPr>
          <w:rFonts w:ascii="Times New Roman" w:eastAsiaTheme="minorEastAsia" w:hAnsi="Times New Roman" w:cs="Times New Roman"/>
          <w:b/>
          <w:sz w:val="28"/>
          <w:szCs w:val="28"/>
          <w:lang w:val="uk-UA"/>
        </w:rPr>
        <w:t>Приклад 3.</w:t>
      </w:r>
      <w:r>
        <w:rPr>
          <w:rFonts w:ascii="Times New Roman" w:eastAsiaTheme="minorEastAsia" w:hAnsi="Times New Roman" w:cs="Times New Roman"/>
          <w:b/>
          <w:sz w:val="28"/>
          <w:szCs w:val="28"/>
          <w:lang w:val="uk-UA"/>
        </w:rPr>
        <w:t xml:space="preserve"> </w:t>
      </w:r>
    </w:p>
    <w:p w:rsidR="00432B45" w:rsidRDefault="00432B45" w:rsidP="00432B45">
      <w:pPr>
        <w:spacing w:after="0" w:line="360" w:lineRule="auto"/>
        <w:ind w:firstLine="708"/>
        <w:rPr>
          <w:rFonts w:ascii="Times New Roman" w:eastAsiaTheme="minorEastAsia" w:hAnsi="Times New Roman" w:cs="Times New Roman"/>
          <w:b/>
          <w:sz w:val="28"/>
          <w:szCs w:val="28"/>
          <w:lang w:val="uk-UA"/>
        </w:rPr>
      </w:pPr>
      <w:r w:rsidRPr="00432B45">
        <w:rPr>
          <w:rFonts w:ascii="Times New Roman" w:eastAsiaTheme="minorEastAsia" w:hAnsi="Times New Roman" w:cs="Times New Roman"/>
          <w:sz w:val="28"/>
          <w:szCs w:val="28"/>
          <w:lang w:val="uk-UA"/>
        </w:rPr>
        <w:t>Нехай задано послідовність</w:t>
      </w:r>
      <w:r>
        <w:rPr>
          <w:rFonts w:ascii="Times New Roman" w:eastAsiaTheme="minorEastAsia" w:hAnsi="Times New Roman" w:cs="Times New Roman"/>
          <w:b/>
          <w:sz w:val="28"/>
          <w:szCs w:val="28"/>
          <w:lang w:val="uk-UA"/>
        </w:rPr>
        <w:t xml:space="preserve"> </w:t>
      </w:r>
    </w:p>
    <w:p w:rsidR="00432B45" w:rsidRPr="00FD577E" w:rsidRDefault="007A3DD2" w:rsidP="00432B45">
      <w:pPr>
        <w:spacing w:after="0" w:line="360" w:lineRule="auto"/>
        <w:ind w:firstLine="708"/>
        <w:rPr>
          <w:rFonts w:ascii="Times New Roman" w:eastAsiaTheme="minorEastAsia" w:hAnsi="Times New Roman" w:cs="Times New Roman"/>
          <w:sz w:val="28"/>
          <w:szCs w:val="28"/>
          <w:lang w:val="en-US"/>
        </w:rPr>
      </w:pPr>
      <m:oMathPara>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den>
              </m:f>
            </m:e>
          </m:d>
          <m:r>
            <w:rPr>
              <w:rFonts w:ascii="Cambria Math" w:eastAsiaTheme="minorEastAsia" w:hAnsi="Cambria Math" w:cs="Times New Roman"/>
              <w:sz w:val="28"/>
              <w:szCs w:val="28"/>
              <w:lang w:val="en-US"/>
            </w:rPr>
            <m:t>, k=2,3,…</m:t>
          </m:r>
        </m:oMath>
      </m:oMathPara>
    </w:p>
    <w:p w:rsidR="00FD577E" w:rsidRDefault="00FD577E" w:rsidP="00FD577E">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Вияснимо, чи є тригонометричний ряд </w:t>
      </w:r>
    </w:p>
    <w:p w:rsidR="00FD577E" w:rsidRPr="00FD577E" w:rsidRDefault="00FD577E" w:rsidP="00432B45">
      <w:pPr>
        <w:spacing w:after="0" w:line="360" w:lineRule="auto"/>
        <w:ind w:firstLine="708"/>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den>
              </m:f>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kx</m:t>
                  </m:r>
                </m:e>
              </m:func>
              <m:r>
                <w:rPr>
                  <w:rFonts w:ascii="Cambria Math" w:eastAsiaTheme="minorEastAsia" w:hAnsi="Cambria Math" w:cs="Times New Roman"/>
                  <w:sz w:val="28"/>
                  <w:szCs w:val="28"/>
                  <w:lang w:val="uk-UA"/>
                </w:rPr>
                <m:t xml:space="preserve">                                 (3.3)</m:t>
              </m:r>
            </m:e>
          </m:nary>
        </m:oMath>
      </m:oMathPara>
    </w:p>
    <w:p w:rsidR="00713DDC" w:rsidRDefault="00FD577E"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w:t>
      </w:r>
    </w:p>
    <w:p w:rsidR="00FD577E" w:rsidRDefault="00FD577E"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Задана послідовність не є випуклою послідовністю, бо є різницею двох випуклих послідовностей </w:t>
      </w:r>
    </w:p>
    <w:p w:rsidR="00FD577E" w:rsidRPr="00FD577E" w:rsidRDefault="007A3DD2" w:rsidP="003B2C56">
      <w:pPr>
        <w:spacing w:after="0" w:line="360" w:lineRule="auto"/>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en-US"/>
                </w:rPr>
                <m:t>k</m:t>
              </m:r>
              <m:func>
                <m:funcPr>
                  <m:ctrlPr>
                    <w:rPr>
                      <w:rFonts w:ascii="Cambria Math" w:eastAsiaTheme="minorEastAsia" w:hAnsi="Cambria Math" w:cs="Times New Roman"/>
                      <w:i/>
                      <w:sz w:val="28"/>
                      <w:szCs w:val="28"/>
                      <w:lang w:val="en-US"/>
                    </w:rPr>
                  </m:ctrlPr>
                </m:funcPr>
                <m:fName>
                  <m:r>
                    <m:rPr>
                      <m:sty m:val="p"/>
                    </m:rPr>
                    <w:rPr>
                      <w:rFonts w:ascii="Cambria Math" w:hAnsi="Cambria Math" w:cs="Times New Roman"/>
                      <w:sz w:val="28"/>
                      <w:szCs w:val="28"/>
                      <w:lang w:val="en-US"/>
                    </w:rPr>
                    <m:t>ln</m:t>
                  </m:r>
                </m:fName>
                <m:e>
                  <m:r>
                    <w:rPr>
                      <w:rFonts w:ascii="Cambria Math" w:eastAsiaTheme="minorEastAsia" w:hAnsi="Cambria Math" w:cs="Times New Roman"/>
                      <w:sz w:val="28"/>
                      <w:szCs w:val="28"/>
                      <w:lang w:val="en-US"/>
                    </w:rPr>
                    <m:t>k</m:t>
                  </m:r>
                </m:e>
              </m:func>
              <m:r>
                <w:rPr>
                  <w:rFonts w:ascii="Cambria Math" w:eastAsiaTheme="minorEastAsia" w:hAnsi="Cambria Math" w:cs="Times New Roman"/>
                  <w:sz w:val="28"/>
                  <w:szCs w:val="28"/>
                  <w:lang w:val="en-US"/>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den>
          </m:f>
        </m:oMath>
      </m:oMathPara>
    </w:p>
    <w:p w:rsidR="00FD577E" w:rsidRDefault="00FD577E"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Можна показати, що ця послідовність є </w:t>
      </w:r>
      <w:proofErr w:type="spellStart"/>
      <w:r>
        <w:rPr>
          <w:rFonts w:ascii="Times New Roman" w:eastAsiaTheme="minorEastAsia" w:hAnsi="Times New Roman" w:cs="Times New Roman"/>
          <w:sz w:val="28"/>
          <w:szCs w:val="28"/>
          <w:lang w:val="uk-UA"/>
        </w:rPr>
        <w:t>квазівипуклою</w:t>
      </w:r>
      <w:proofErr w:type="spellEnd"/>
      <w:r>
        <w:rPr>
          <w:rFonts w:ascii="Times New Roman" w:eastAsiaTheme="minorEastAsia" w:hAnsi="Times New Roman" w:cs="Times New Roman"/>
          <w:sz w:val="28"/>
          <w:szCs w:val="28"/>
          <w:lang w:val="uk-UA"/>
        </w:rPr>
        <w:t xml:space="preserve">, тобто </w:t>
      </w:r>
    </w:p>
    <w:p w:rsidR="00FD577E" w:rsidRPr="004A0611" w:rsidRDefault="007A3DD2" w:rsidP="003B2C56">
      <w:pPr>
        <w:spacing w:after="0" w:line="360" w:lineRule="auto"/>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k+1</m:t>
                  </m:r>
                </m:e>
              </m:d>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&lt;∞.</m:t>
              </m:r>
            </m:e>
          </m:nary>
        </m:oMath>
      </m:oMathPara>
    </w:p>
    <w:p w:rsidR="004A0611" w:rsidRDefault="004A0611"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Однак ми скористуємось однією відомою теоремою (див. А. Зигмунд </w:t>
      </w:r>
      <w:r w:rsidRPr="004A0611">
        <w:rPr>
          <w:rFonts w:ascii="Times New Roman" w:eastAsiaTheme="minorEastAsia" w:hAnsi="Times New Roman" w:cs="Times New Roman"/>
          <w:sz w:val="28"/>
          <w:szCs w:val="28"/>
          <w:lang w:val="uk-UA"/>
        </w:rPr>
        <w:t>[</w:t>
      </w:r>
      <w:r w:rsidR="0021613F">
        <w:rPr>
          <w:rFonts w:ascii="Times New Roman" w:eastAsiaTheme="minorEastAsia" w:hAnsi="Times New Roman" w:cs="Times New Roman"/>
          <w:sz w:val="28"/>
          <w:szCs w:val="28"/>
          <w:lang w:val="uk-UA"/>
        </w:rPr>
        <w:t>3</w:t>
      </w:r>
      <w:r w:rsidRPr="004A0611">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сторінка 131)</w:t>
      </w:r>
      <w:r w:rsidRPr="004A061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Для того, щоб послідовність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uk-UA"/>
                  </w:rPr>
                  <m:t>k</m:t>
                </m:r>
              </m:sub>
            </m:sSub>
          </m:e>
        </m:d>
      </m:oMath>
      <w:r w:rsidRPr="004A061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була </w:t>
      </w:r>
      <w:proofErr w:type="spellStart"/>
      <w:r>
        <w:rPr>
          <w:rFonts w:ascii="Times New Roman" w:eastAsiaTheme="minorEastAsia" w:hAnsi="Times New Roman" w:cs="Times New Roman"/>
          <w:sz w:val="28"/>
          <w:szCs w:val="28"/>
          <w:lang w:val="uk-UA"/>
        </w:rPr>
        <w:t>квазівипукла</w:t>
      </w:r>
      <w:proofErr w:type="spellEnd"/>
      <w:r>
        <w:rPr>
          <w:rFonts w:ascii="Times New Roman" w:eastAsiaTheme="minorEastAsia" w:hAnsi="Times New Roman" w:cs="Times New Roman"/>
          <w:sz w:val="28"/>
          <w:szCs w:val="28"/>
          <w:lang w:val="uk-UA"/>
        </w:rPr>
        <w:t xml:space="preserve">, необхідно і достатньо, щоб вона була різницею двох випуклих послідовностей, які прямують до нуля. На основі цієї теореми робимо висновок, що ряд (3.3) є рядом Фур’є </w:t>
      </w:r>
      <w:proofErr w:type="spellStart"/>
      <w:r>
        <w:rPr>
          <w:rFonts w:ascii="Times New Roman" w:eastAsiaTheme="minorEastAsia" w:hAnsi="Times New Roman" w:cs="Times New Roman"/>
          <w:sz w:val="28"/>
          <w:szCs w:val="28"/>
          <w:lang w:val="uk-UA"/>
        </w:rPr>
        <w:t>сумовної</w:t>
      </w:r>
      <w:proofErr w:type="spellEnd"/>
      <w:r>
        <w:rPr>
          <w:rFonts w:ascii="Times New Roman" w:eastAsiaTheme="minorEastAsia" w:hAnsi="Times New Roman" w:cs="Times New Roman"/>
          <w:sz w:val="28"/>
          <w:szCs w:val="28"/>
          <w:lang w:val="uk-UA"/>
        </w:rPr>
        <w:t xml:space="preserve"> функції. </w:t>
      </w:r>
    </w:p>
    <w:p w:rsidR="004A0611" w:rsidRDefault="004A0611" w:rsidP="003B2C5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Однак ряд  </w:t>
      </w:r>
    </w:p>
    <w:p w:rsidR="00477476" w:rsidRPr="00477476" w:rsidRDefault="007A3DD2" w:rsidP="00477476">
      <w:pPr>
        <w:spacing w:after="0" w:line="360" w:lineRule="auto"/>
        <w:jc w:val="center"/>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den>
              </m:f>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sin</m:t>
                  </m:r>
                </m:fName>
                <m:e>
                  <m:r>
                    <w:rPr>
                      <w:rFonts w:ascii="Cambria Math" w:eastAsiaTheme="minorEastAsia" w:hAnsi="Cambria Math" w:cs="Times New Roman"/>
                      <w:sz w:val="28"/>
                      <w:szCs w:val="28"/>
                      <w:lang w:val="uk-UA"/>
                    </w:rPr>
                    <m:t>kx</m:t>
                  </m:r>
                </m:e>
              </m:func>
            </m:e>
          </m:nary>
        </m:oMath>
      </m:oMathPara>
    </w:p>
    <w:p w:rsidR="00477476" w:rsidRDefault="0030660D" w:rsidP="00477476">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w:t>
      </w:r>
      <w:r w:rsidR="00477476">
        <w:rPr>
          <w:rFonts w:ascii="Times New Roman" w:eastAsiaTheme="minorEastAsia" w:hAnsi="Times New Roman" w:cs="Times New Roman"/>
          <w:sz w:val="28"/>
          <w:szCs w:val="28"/>
          <w:lang w:val="uk-UA"/>
        </w:rPr>
        <w:t xml:space="preserve">е є рядом Фур’є, бо ряд </w:t>
      </w:r>
    </w:p>
    <w:p w:rsidR="00477476" w:rsidRPr="00477476" w:rsidRDefault="007A3DD2" w:rsidP="00477476">
      <w:pPr>
        <w:spacing w:after="0" w:line="360" w:lineRule="auto"/>
        <w:jc w:val="center"/>
        <w:rPr>
          <w:rFonts w:ascii="Times New Roman" w:eastAsiaTheme="minorEastAsia" w:hAnsi="Times New Roman" w:cs="Times New Roman"/>
          <w:sz w:val="28"/>
          <w:szCs w:val="28"/>
          <w:lang w:val="uk-UA"/>
        </w:rPr>
      </w:pPr>
      <m:oMathPara>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k=2</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ln</m:t>
                      </m:r>
                    </m:fName>
                    <m:e>
                      <m:r>
                        <w:rPr>
                          <w:rFonts w:ascii="Cambria Math" w:eastAsiaTheme="minorEastAsia" w:hAnsi="Cambria Math" w:cs="Times New Roman"/>
                          <w:sz w:val="28"/>
                          <w:szCs w:val="28"/>
                          <w:lang w:val="uk-UA"/>
                        </w:rPr>
                        <m:t>k</m:t>
                      </m:r>
                    </m:e>
                  </m:func>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den>
              </m:f>
            </m:e>
          </m:nary>
        </m:oMath>
      </m:oMathPara>
    </w:p>
    <w:p w:rsidR="00477476" w:rsidRPr="00477476" w:rsidRDefault="00477476" w:rsidP="00477476">
      <w:pPr>
        <w:spacing w:after="0" w:line="360" w:lineRule="auto"/>
        <w:rPr>
          <w:rFonts w:ascii="Times New Roman" w:eastAsiaTheme="minorEastAsia" w:hAnsi="Times New Roman" w:cs="Times New Roman"/>
          <w:i/>
          <w:sz w:val="28"/>
          <w:szCs w:val="28"/>
          <w:lang w:val="uk-UA"/>
        </w:rPr>
      </w:pPr>
      <m:oMathPara>
        <m:oMathParaPr>
          <m:jc m:val="left"/>
        </m:oMathParaPr>
        <m:oMath>
          <m:r>
            <w:rPr>
              <w:rFonts w:ascii="Cambria Math" w:eastAsiaTheme="minorEastAsia" w:hAnsi="Cambria Math" w:cs="Times New Roman"/>
              <w:sz w:val="28"/>
              <w:szCs w:val="28"/>
              <w:lang w:val="en-US"/>
            </w:rPr>
            <m:t>-</m:t>
          </m:r>
          <m:r>
            <w:rPr>
              <w:rFonts w:ascii="Cambria Math" w:eastAsiaTheme="minorEastAsia" w:hAnsi="Cambria Math" w:cs="Times New Roman"/>
              <w:sz w:val="28"/>
              <w:szCs w:val="28"/>
              <w:lang w:val="uk-UA"/>
            </w:rPr>
            <m:t>розбіжний.</m:t>
          </m:r>
        </m:oMath>
      </m:oMathPara>
    </w:p>
    <w:p w:rsidR="00FD577E" w:rsidRPr="004A0611" w:rsidRDefault="00FD577E" w:rsidP="003B2C56">
      <w:pPr>
        <w:spacing w:after="0" w:line="360" w:lineRule="auto"/>
        <w:rPr>
          <w:rFonts w:ascii="Times New Roman" w:eastAsiaTheme="minorEastAsia" w:hAnsi="Times New Roman" w:cs="Times New Roman"/>
          <w:sz w:val="28"/>
          <w:szCs w:val="28"/>
          <w:lang w:val="uk-UA"/>
        </w:rPr>
      </w:pPr>
    </w:p>
    <w:p w:rsidR="004A0611" w:rsidRPr="004A0611" w:rsidRDefault="004A0611" w:rsidP="003B2C56">
      <w:pPr>
        <w:spacing w:after="0" w:line="360" w:lineRule="auto"/>
        <w:rPr>
          <w:rFonts w:ascii="Times New Roman" w:eastAsiaTheme="minorEastAsia" w:hAnsi="Times New Roman" w:cs="Times New Roman"/>
          <w:sz w:val="28"/>
          <w:szCs w:val="28"/>
          <w:lang w:val="uk-UA"/>
        </w:rPr>
      </w:pPr>
    </w:p>
    <w:p w:rsidR="00FD577E" w:rsidRPr="00FD577E" w:rsidRDefault="00FD577E" w:rsidP="003B2C56">
      <w:pPr>
        <w:spacing w:after="0" w:line="360" w:lineRule="auto"/>
        <w:rPr>
          <w:rFonts w:ascii="Times New Roman" w:eastAsiaTheme="minorEastAsia" w:hAnsi="Times New Roman" w:cs="Times New Roman"/>
          <w:sz w:val="28"/>
          <w:szCs w:val="28"/>
          <w:lang w:val="uk-UA"/>
        </w:rPr>
      </w:pPr>
    </w:p>
    <w:p w:rsidR="003B2C56" w:rsidRPr="003B2C56" w:rsidRDefault="003B2C56" w:rsidP="003B2C56">
      <w:pPr>
        <w:spacing w:after="0" w:line="360" w:lineRule="auto"/>
        <w:rPr>
          <w:rFonts w:ascii="Times New Roman" w:eastAsiaTheme="minorEastAsia" w:hAnsi="Times New Roman" w:cs="Times New Roman"/>
          <w:sz w:val="28"/>
          <w:szCs w:val="28"/>
          <w:lang w:val="uk-UA"/>
        </w:rPr>
      </w:pPr>
    </w:p>
    <w:p w:rsidR="00F01A36" w:rsidRPr="00AD3E69" w:rsidRDefault="00F01A36" w:rsidP="00DE46B7">
      <w:pPr>
        <w:spacing w:after="0" w:line="360" w:lineRule="auto"/>
        <w:jc w:val="both"/>
        <w:rPr>
          <w:rFonts w:ascii="Times New Roman" w:eastAsiaTheme="minorEastAsia" w:hAnsi="Times New Roman" w:cs="Times New Roman"/>
          <w:i/>
          <w:sz w:val="28"/>
          <w:szCs w:val="28"/>
          <w:lang w:val="uk-UA"/>
        </w:rPr>
        <w:sectPr w:rsidR="00F01A36" w:rsidRPr="00AD3E69" w:rsidSect="00A06A78">
          <w:footerReference w:type="default" r:id="rId8"/>
          <w:footerReference w:type="first" r:id="rId9"/>
          <w:pgSz w:w="11906" w:h="16838"/>
          <w:pgMar w:top="1134" w:right="850" w:bottom="1134" w:left="1701" w:header="708" w:footer="708" w:gutter="0"/>
          <w:cols w:space="708"/>
          <w:titlePg/>
          <w:docGrid w:linePitch="360"/>
        </w:sectPr>
      </w:pPr>
    </w:p>
    <w:p w:rsidR="000F1747" w:rsidRDefault="000F1747" w:rsidP="000F1747">
      <w:pPr>
        <w:spacing w:after="0" w:line="360" w:lineRule="auto"/>
        <w:ind w:right="57"/>
        <w:jc w:val="center"/>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lastRenderedPageBreak/>
        <w:t>ВИСНОВОК</w:t>
      </w:r>
    </w:p>
    <w:p w:rsidR="00DC4E95" w:rsidRDefault="00DC4E95" w:rsidP="00DC4E95">
      <w:pPr>
        <w:spacing w:after="0" w:line="360" w:lineRule="auto"/>
        <w:ind w:right="57" w:firstLine="708"/>
        <w:rPr>
          <w:rFonts w:ascii="Times New Roman" w:hAnsi="Times New Roman" w:cs="Times New Roman"/>
          <w:sz w:val="28"/>
          <w:szCs w:val="28"/>
          <w:lang w:val="uk-UA"/>
        </w:rPr>
      </w:pPr>
      <w:r>
        <w:rPr>
          <w:rFonts w:ascii="Times New Roman" w:hAnsi="Times New Roman" w:cs="Times New Roman"/>
          <w:sz w:val="28"/>
          <w:szCs w:val="28"/>
          <w:lang w:val="uk-UA"/>
        </w:rPr>
        <w:t>1) Наведені означення</w:t>
      </w:r>
      <w:r>
        <w:rPr>
          <w:rFonts w:ascii="Times New Roman" w:hAnsi="Times New Roman" w:cs="Times New Roman"/>
          <w:sz w:val="28"/>
          <w:szCs w:val="28"/>
          <w:lang w:val="uk-UA"/>
        </w:rPr>
        <w:t xml:space="preserve"> тригонометричного ряду та ряду Фур’є.</w:t>
      </w:r>
      <w:r>
        <w:rPr>
          <w:rFonts w:ascii="Times New Roman" w:hAnsi="Times New Roman" w:cs="Times New Roman"/>
          <w:sz w:val="28"/>
          <w:szCs w:val="28"/>
          <w:lang w:val="uk-UA"/>
        </w:rPr>
        <w:t xml:space="preserve"> Розглянуто теорему </w:t>
      </w:r>
      <w:proofErr w:type="spellStart"/>
      <w:r>
        <w:rPr>
          <w:rFonts w:ascii="Times New Roman" w:hAnsi="Times New Roman" w:cs="Times New Roman"/>
          <w:sz w:val="28"/>
          <w:szCs w:val="28"/>
          <w:lang w:val="uk-UA"/>
        </w:rPr>
        <w:t>Рісса</w:t>
      </w:r>
      <w:proofErr w:type="spellEnd"/>
      <w:r>
        <w:rPr>
          <w:rFonts w:ascii="Times New Roman" w:hAnsi="Times New Roman" w:cs="Times New Roman"/>
          <w:sz w:val="28"/>
          <w:szCs w:val="28"/>
          <w:lang w:val="uk-UA"/>
        </w:rPr>
        <w:t>-Фішера.</w:t>
      </w:r>
    </w:p>
    <w:p w:rsidR="00DC4E95" w:rsidRPr="00B505CA" w:rsidRDefault="00DC4E95" w:rsidP="00DC4E95">
      <w:pPr>
        <w:spacing w:after="0" w:line="360" w:lineRule="auto"/>
        <w:ind w:right="57"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2) Також приведенні </w:t>
      </w:r>
      <w:r>
        <w:rPr>
          <w:rFonts w:ascii="Times New Roman" w:eastAsiaTheme="minorEastAsia" w:hAnsi="Times New Roman" w:cs="Times New Roman"/>
          <w:sz w:val="28"/>
          <w:szCs w:val="28"/>
          <w:lang w:val="uk-UA"/>
        </w:rPr>
        <w:t>класичні</w:t>
      </w:r>
      <w:r w:rsidRPr="00B4021E">
        <w:rPr>
          <w:rFonts w:ascii="Times New Roman" w:eastAsiaTheme="minorEastAsia" w:hAnsi="Times New Roman" w:cs="Times New Roman"/>
          <w:sz w:val="28"/>
          <w:szCs w:val="28"/>
          <w:lang w:val="uk-UA"/>
        </w:rPr>
        <w:t xml:space="preserve"> теорем</w:t>
      </w:r>
      <w:r>
        <w:rPr>
          <w:rFonts w:ascii="Times New Roman" w:eastAsiaTheme="minorEastAsia" w:hAnsi="Times New Roman" w:cs="Times New Roman"/>
          <w:sz w:val="28"/>
          <w:szCs w:val="28"/>
          <w:lang w:val="uk-UA"/>
        </w:rPr>
        <w:t xml:space="preserve">и, що </w:t>
      </w:r>
      <w:r w:rsidRPr="00B4021E">
        <w:rPr>
          <w:rFonts w:ascii="Times New Roman" w:eastAsiaTheme="minorEastAsia" w:hAnsi="Times New Roman" w:cs="Times New Roman"/>
          <w:sz w:val="28"/>
          <w:szCs w:val="28"/>
          <w:lang w:val="uk-UA"/>
        </w:rPr>
        <w:t xml:space="preserve">забезпечують збіжність тригонометричних рядів і умови </w:t>
      </w:r>
      <w:proofErr w:type="spellStart"/>
      <w:r w:rsidRPr="00B4021E">
        <w:rPr>
          <w:rFonts w:ascii="Times New Roman" w:eastAsiaTheme="minorEastAsia" w:hAnsi="Times New Roman" w:cs="Times New Roman"/>
          <w:sz w:val="28"/>
          <w:szCs w:val="28"/>
          <w:lang w:val="uk-UA"/>
        </w:rPr>
        <w:t>інтегровності</w:t>
      </w:r>
      <w:proofErr w:type="spellEnd"/>
      <w:r w:rsidRPr="00B4021E">
        <w:rPr>
          <w:rFonts w:ascii="Times New Roman" w:eastAsiaTheme="minorEastAsia" w:hAnsi="Times New Roman" w:cs="Times New Roman"/>
          <w:sz w:val="28"/>
          <w:szCs w:val="28"/>
          <w:lang w:val="uk-UA"/>
        </w:rPr>
        <w:t xml:space="preserve"> дійсних тригонометричних рядів</w:t>
      </w:r>
      <w:r>
        <w:rPr>
          <w:rFonts w:ascii="Times New Roman" w:eastAsiaTheme="minorEastAsia" w:hAnsi="Times New Roman" w:cs="Times New Roman"/>
          <w:sz w:val="28"/>
          <w:szCs w:val="28"/>
          <w:lang w:val="uk-UA"/>
        </w:rPr>
        <w:t>.</w:t>
      </w:r>
    </w:p>
    <w:p w:rsidR="00DC4E95" w:rsidRDefault="00DC4E95" w:rsidP="00DC4E95">
      <w:pPr>
        <w:spacing w:after="0" w:line="360" w:lineRule="auto"/>
        <w:ind w:right="57" w:firstLine="851"/>
        <w:rPr>
          <w:rFonts w:ascii="Times New Roman" w:eastAsiaTheme="minorEastAsia" w:hAnsi="Times New Roman" w:cs="Times New Roman"/>
          <w:iCs/>
          <w:sz w:val="28"/>
          <w:szCs w:val="28"/>
          <w:lang w:val="uk-UA"/>
        </w:rPr>
      </w:pPr>
      <w:r>
        <w:rPr>
          <w:rFonts w:ascii="Times New Roman" w:hAnsi="Times New Roman" w:cs="Times New Roman"/>
          <w:sz w:val="28"/>
          <w:szCs w:val="28"/>
          <w:lang w:val="uk-UA"/>
        </w:rPr>
        <w:t xml:space="preserve"> 3) </w:t>
      </w:r>
      <w:r>
        <w:rPr>
          <w:rFonts w:ascii="Times New Roman" w:hAnsi="Times New Roman" w:cs="Times New Roman"/>
          <w:sz w:val="28"/>
          <w:szCs w:val="28"/>
          <w:lang w:val="uk-UA"/>
        </w:rPr>
        <w:t xml:space="preserve">Доведено </w:t>
      </w:r>
      <w:r>
        <w:rPr>
          <w:rFonts w:ascii="Times New Roman" w:hAnsi="Times New Roman" w:cs="Times New Roman"/>
          <w:sz w:val="28"/>
          <w:szCs w:val="28"/>
          <w:lang w:val="uk-UA"/>
        </w:rPr>
        <w:t xml:space="preserve">теорему та </w:t>
      </w:r>
      <w:r>
        <w:rPr>
          <w:rFonts w:ascii="Times New Roman" w:hAnsi="Times New Roman" w:cs="Times New Roman"/>
          <w:sz w:val="28"/>
          <w:szCs w:val="28"/>
          <w:lang w:val="uk-UA"/>
        </w:rPr>
        <w:t>деякі наслідки</w:t>
      </w:r>
      <w:r>
        <w:rPr>
          <w:rFonts w:ascii="Times New Roman" w:hAnsi="Times New Roman" w:cs="Times New Roman"/>
          <w:sz w:val="28"/>
          <w:szCs w:val="28"/>
          <w:lang w:val="uk-UA"/>
        </w:rPr>
        <w:t xml:space="preserve"> про умови на коефіцієнти комплексних тригонометричних рядів</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при виконанні яких даний тригонометричний ряд буде рядом Фур’є.</w:t>
      </w:r>
    </w:p>
    <w:p w:rsidR="00DC4E95" w:rsidRPr="00307578" w:rsidRDefault="00DC4E95" w:rsidP="00DC4E95">
      <w:pPr>
        <w:spacing w:after="0" w:line="360" w:lineRule="auto"/>
        <w:ind w:right="57" w:firstLine="851"/>
        <w:rPr>
          <w:rFonts w:ascii="Times New Roman" w:hAnsi="Times New Roman" w:cs="Times New Roman"/>
          <w:sz w:val="28"/>
          <w:szCs w:val="28"/>
          <w:lang w:val="uk-UA"/>
        </w:rPr>
      </w:pPr>
      <w:r>
        <w:rPr>
          <w:rFonts w:ascii="Times New Roman" w:eastAsiaTheme="minorEastAsia" w:hAnsi="Times New Roman" w:cs="Times New Roman"/>
          <w:iCs/>
          <w:sz w:val="28"/>
          <w:szCs w:val="28"/>
          <w:lang w:val="uk-UA"/>
        </w:rPr>
        <w:t>4) Наведено</w:t>
      </w:r>
      <w:r>
        <w:rPr>
          <w:rFonts w:ascii="Times New Roman" w:eastAsiaTheme="minorEastAsia" w:hAnsi="Times New Roman" w:cs="Times New Roman"/>
          <w:iCs/>
          <w:sz w:val="28"/>
          <w:szCs w:val="28"/>
          <w:lang w:val="uk-UA"/>
        </w:rPr>
        <w:t xml:space="preserve"> прикла</w:t>
      </w:r>
      <w:r>
        <w:rPr>
          <w:rFonts w:ascii="Times New Roman" w:eastAsiaTheme="minorEastAsia" w:hAnsi="Times New Roman" w:cs="Times New Roman"/>
          <w:iCs/>
          <w:sz w:val="28"/>
          <w:szCs w:val="28"/>
          <w:lang w:val="uk-UA"/>
        </w:rPr>
        <w:t>ди тригонометричних рядів, які будуть, або не будуть</w:t>
      </w:r>
      <w:r>
        <w:rPr>
          <w:rFonts w:ascii="Times New Roman" w:eastAsiaTheme="minorEastAsia" w:hAnsi="Times New Roman" w:cs="Times New Roman"/>
          <w:iCs/>
          <w:sz w:val="28"/>
          <w:szCs w:val="28"/>
          <w:lang w:val="uk-UA"/>
        </w:rPr>
        <w:t xml:space="preserve"> рядами Фур’є.</w:t>
      </w:r>
    </w:p>
    <w:p w:rsidR="000F1747" w:rsidRPr="00DC4E95" w:rsidRDefault="000F1747" w:rsidP="00DC4E95">
      <w:pPr>
        <w:spacing w:after="0" w:line="360" w:lineRule="auto"/>
        <w:rPr>
          <w:rFonts w:ascii="Times New Roman" w:eastAsiaTheme="minorEastAsia" w:hAnsi="Times New Roman" w:cs="Times New Roman"/>
          <w:sz w:val="28"/>
          <w:szCs w:val="28"/>
          <w:lang w:val="uk-UA"/>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0F1747" w:rsidRPr="00DC4E95" w:rsidRDefault="000F1747" w:rsidP="00A06A78">
      <w:pPr>
        <w:spacing w:after="0" w:line="360" w:lineRule="auto"/>
        <w:jc w:val="both"/>
        <w:rPr>
          <w:rFonts w:ascii="Times New Roman" w:eastAsiaTheme="minorEastAsia" w:hAnsi="Times New Roman" w:cs="Times New Roman"/>
          <w:sz w:val="28"/>
          <w:szCs w:val="28"/>
        </w:rPr>
      </w:pPr>
    </w:p>
    <w:p w:rsidR="00945E50" w:rsidRDefault="00945E50" w:rsidP="00945E50">
      <w:pPr>
        <w:spacing w:after="0" w:line="360" w:lineRule="auto"/>
        <w:ind w:right="57"/>
        <w:rPr>
          <w:rFonts w:ascii="Times New Roman" w:eastAsiaTheme="minorEastAsia" w:hAnsi="Times New Roman" w:cs="Times New Roman"/>
          <w:sz w:val="28"/>
          <w:szCs w:val="28"/>
        </w:rPr>
      </w:pPr>
    </w:p>
    <w:p w:rsidR="000F1747" w:rsidRDefault="000F1747" w:rsidP="00945E50">
      <w:pPr>
        <w:spacing w:after="0" w:line="360" w:lineRule="auto"/>
        <w:ind w:right="57"/>
        <w:jc w:val="center"/>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lastRenderedPageBreak/>
        <w:t>СПИСОК ВИКОРИСТАНИХ ДЖЕРЕЛ</w:t>
      </w:r>
    </w:p>
    <w:p w:rsidR="00635321" w:rsidRDefault="00635321" w:rsidP="00AA1E4B">
      <w:p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1. </w:t>
      </w:r>
      <w:proofErr w:type="spellStart"/>
      <w:r>
        <w:rPr>
          <w:rFonts w:ascii="Times New Roman" w:eastAsiaTheme="minorEastAsia" w:hAnsi="Times New Roman" w:cs="Times New Roman"/>
          <w:sz w:val="28"/>
          <w:szCs w:val="28"/>
          <w:lang w:val="uk-UA"/>
        </w:rPr>
        <w:t>Патонсон</w:t>
      </w:r>
      <w:proofErr w:type="spellEnd"/>
      <w:r>
        <w:rPr>
          <w:rFonts w:ascii="Times New Roman" w:eastAsiaTheme="minorEastAsia" w:hAnsi="Times New Roman" w:cs="Times New Roman"/>
          <w:sz w:val="28"/>
          <w:szCs w:val="28"/>
          <w:lang w:val="uk-UA"/>
        </w:rPr>
        <w:t xml:space="preserve"> И.П. </w:t>
      </w:r>
      <w:proofErr w:type="spellStart"/>
      <w:r>
        <w:rPr>
          <w:rFonts w:ascii="Times New Roman" w:eastAsiaTheme="minorEastAsia" w:hAnsi="Times New Roman" w:cs="Times New Roman"/>
          <w:sz w:val="28"/>
          <w:szCs w:val="28"/>
          <w:lang w:val="uk-UA"/>
        </w:rPr>
        <w:t>Теория</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функций</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вещественной</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переменной</w:t>
      </w:r>
      <w:proofErr w:type="spellEnd"/>
      <w:r>
        <w:rPr>
          <w:rFonts w:ascii="Times New Roman" w:eastAsiaTheme="minorEastAsia" w:hAnsi="Times New Roman" w:cs="Times New Roman"/>
          <w:sz w:val="28"/>
          <w:szCs w:val="28"/>
          <w:lang w:val="uk-UA"/>
        </w:rPr>
        <w:t>. М.: Наука, 1974.</w:t>
      </w:r>
    </w:p>
    <w:p w:rsidR="000F1747" w:rsidRPr="00635321" w:rsidRDefault="00635321" w:rsidP="00AA1E4B">
      <w:pPr>
        <w:spacing w:after="0" w:line="360" w:lineRule="auto"/>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481с. </w:t>
      </w:r>
    </w:p>
    <w:p w:rsidR="000F1747" w:rsidRDefault="000F7BF1" w:rsidP="00AA1E4B">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2. Бари Н. К. </w:t>
      </w:r>
      <w:r w:rsidR="00100358">
        <w:rPr>
          <w:rFonts w:ascii="Times New Roman" w:eastAsiaTheme="minorEastAsia" w:hAnsi="Times New Roman" w:cs="Times New Roman"/>
          <w:sz w:val="28"/>
          <w:szCs w:val="28"/>
        </w:rPr>
        <w:t xml:space="preserve">Тригонометрические </w:t>
      </w:r>
      <w:proofErr w:type="gramStart"/>
      <w:r w:rsidR="00100358">
        <w:rPr>
          <w:rFonts w:ascii="Times New Roman" w:eastAsiaTheme="minorEastAsia" w:hAnsi="Times New Roman" w:cs="Times New Roman"/>
          <w:sz w:val="28"/>
          <w:szCs w:val="28"/>
        </w:rPr>
        <w:t>ряды</w:t>
      </w:r>
      <w:r w:rsidR="00100358">
        <w:rPr>
          <w:rFonts w:ascii="Times New Roman" w:eastAsiaTheme="minorEastAsia" w:hAnsi="Times New Roman" w:cs="Times New Roman"/>
          <w:sz w:val="28"/>
          <w:szCs w:val="28"/>
        </w:rPr>
        <w:t>.-</w:t>
      </w:r>
      <w:proofErr w:type="gramEnd"/>
      <w:r w:rsidR="00100358">
        <w:rPr>
          <w:rFonts w:ascii="Times New Roman" w:eastAsiaTheme="minorEastAsia" w:hAnsi="Times New Roman" w:cs="Times New Roman"/>
          <w:sz w:val="28"/>
          <w:szCs w:val="28"/>
        </w:rPr>
        <w:t xml:space="preserve">М.: </w:t>
      </w:r>
      <w:proofErr w:type="spellStart"/>
      <w:r w:rsidR="00100358">
        <w:rPr>
          <w:rFonts w:ascii="Times New Roman" w:eastAsiaTheme="minorEastAsia" w:hAnsi="Times New Roman" w:cs="Times New Roman"/>
          <w:sz w:val="28"/>
          <w:szCs w:val="28"/>
        </w:rPr>
        <w:t>Физматгиз</w:t>
      </w:r>
      <w:proofErr w:type="spellEnd"/>
      <w:r w:rsidR="00100358">
        <w:rPr>
          <w:rFonts w:ascii="Times New Roman" w:eastAsiaTheme="minorEastAsia" w:hAnsi="Times New Roman" w:cs="Times New Roman"/>
          <w:sz w:val="28"/>
          <w:szCs w:val="28"/>
        </w:rPr>
        <w:t>, 1961.-936с.</w:t>
      </w:r>
    </w:p>
    <w:p w:rsidR="000F7BF1" w:rsidRDefault="000F7BF1" w:rsidP="00AA1E4B">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3.</w:t>
      </w:r>
      <w:r w:rsidR="00100358" w:rsidRPr="00100358">
        <w:rPr>
          <w:rFonts w:ascii="Times New Roman" w:eastAsiaTheme="minorEastAsia" w:hAnsi="Times New Roman" w:cs="Times New Roman"/>
          <w:sz w:val="28"/>
          <w:szCs w:val="28"/>
        </w:rPr>
        <w:t xml:space="preserve"> </w:t>
      </w:r>
      <w:r w:rsidR="00100358">
        <w:rPr>
          <w:rFonts w:ascii="Times New Roman" w:eastAsiaTheme="minorEastAsia" w:hAnsi="Times New Roman" w:cs="Times New Roman"/>
          <w:sz w:val="28"/>
          <w:szCs w:val="28"/>
        </w:rPr>
        <w:t xml:space="preserve">Зигмунд А. </w:t>
      </w:r>
      <w:r w:rsidR="00100358">
        <w:rPr>
          <w:rFonts w:ascii="Times New Roman" w:eastAsiaTheme="minorEastAsia" w:hAnsi="Times New Roman" w:cs="Times New Roman"/>
          <w:sz w:val="28"/>
          <w:szCs w:val="28"/>
        </w:rPr>
        <w:t>Тригонометрические ряды: В 2-х т. Т.</w:t>
      </w:r>
      <w:proofErr w:type="gramStart"/>
      <w:r w:rsidR="00100358">
        <w:rPr>
          <w:rFonts w:ascii="Times New Roman" w:eastAsiaTheme="minorEastAsia" w:hAnsi="Times New Roman" w:cs="Times New Roman"/>
          <w:sz w:val="28"/>
          <w:szCs w:val="28"/>
        </w:rPr>
        <w:t>1.-</w:t>
      </w:r>
      <w:proofErr w:type="gramEnd"/>
      <w:r w:rsidR="00100358">
        <w:rPr>
          <w:rFonts w:ascii="Times New Roman" w:eastAsiaTheme="minorEastAsia" w:hAnsi="Times New Roman" w:cs="Times New Roman"/>
          <w:sz w:val="28"/>
          <w:szCs w:val="28"/>
        </w:rPr>
        <w:t>М.:</w:t>
      </w:r>
      <w:r w:rsidR="00100358">
        <w:rPr>
          <w:rFonts w:ascii="Times New Roman" w:eastAsiaTheme="minorEastAsia" w:hAnsi="Times New Roman" w:cs="Times New Roman"/>
          <w:sz w:val="28"/>
          <w:szCs w:val="28"/>
        </w:rPr>
        <w:t xml:space="preserve"> Мир, 196</w:t>
      </w:r>
      <w:r w:rsidR="00100358">
        <w:rPr>
          <w:rFonts w:ascii="Times New Roman" w:eastAsiaTheme="minorEastAsia" w:hAnsi="Times New Roman" w:cs="Times New Roman"/>
          <w:sz w:val="28"/>
          <w:szCs w:val="28"/>
        </w:rPr>
        <w:t>5.</w:t>
      </w:r>
      <w:r w:rsidR="00100358">
        <w:rPr>
          <w:rFonts w:ascii="Times New Roman" w:eastAsiaTheme="minorEastAsia" w:hAnsi="Times New Roman" w:cs="Times New Roman"/>
          <w:sz w:val="28"/>
          <w:szCs w:val="28"/>
        </w:rPr>
        <w:t>-615</w:t>
      </w:r>
      <w:r w:rsidR="00100358">
        <w:rPr>
          <w:rFonts w:ascii="Times New Roman" w:eastAsiaTheme="minorEastAsia" w:hAnsi="Times New Roman" w:cs="Times New Roman"/>
          <w:sz w:val="28"/>
          <w:szCs w:val="28"/>
        </w:rPr>
        <w:t>с.</w:t>
      </w:r>
    </w:p>
    <w:p w:rsidR="000F7BF1" w:rsidRDefault="000F7BF1" w:rsidP="00AA1E4B">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4.</w:t>
      </w:r>
      <w:r w:rsidR="00AC2714">
        <w:rPr>
          <w:rFonts w:ascii="Times New Roman" w:eastAsiaTheme="minorEastAsia" w:hAnsi="Times New Roman" w:cs="Times New Roman"/>
          <w:sz w:val="28"/>
          <w:szCs w:val="28"/>
        </w:rPr>
        <w:t xml:space="preserve"> </w:t>
      </w:r>
      <w:proofErr w:type="spellStart"/>
      <w:r w:rsidR="00AC2714">
        <w:rPr>
          <w:rFonts w:ascii="Times New Roman" w:eastAsiaTheme="minorEastAsia" w:hAnsi="Times New Roman" w:cs="Times New Roman"/>
          <w:sz w:val="28"/>
          <w:szCs w:val="28"/>
        </w:rPr>
        <w:t>Эдрардс</w:t>
      </w:r>
      <w:proofErr w:type="spellEnd"/>
      <w:r w:rsidR="00AC2714">
        <w:rPr>
          <w:rFonts w:ascii="Times New Roman" w:eastAsiaTheme="minorEastAsia" w:hAnsi="Times New Roman" w:cs="Times New Roman"/>
          <w:sz w:val="28"/>
          <w:szCs w:val="28"/>
        </w:rPr>
        <w:t xml:space="preserve"> Р. Ряды Фурье в современном изложении: В 2-хт. Т.</w:t>
      </w:r>
      <w:proofErr w:type="gramStart"/>
      <w:r w:rsidR="00AC2714">
        <w:rPr>
          <w:rFonts w:ascii="Times New Roman" w:eastAsiaTheme="minorEastAsia" w:hAnsi="Times New Roman" w:cs="Times New Roman"/>
          <w:sz w:val="28"/>
          <w:szCs w:val="28"/>
        </w:rPr>
        <w:t>1.-</w:t>
      </w:r>
      <w:proofErr w:type="gramEnd"/>
      <w:r w:rsidR="00AC2714">
        <w:rPr>
          <w:rFonts w:ascii="Times New Roman" w:eastAsiaTheme="minorEastAsia" w:hAnsi="Times New Roman" w:cs="Times New Roman"/>
          <w:sz w:val="28"/>
          <w:szCs w:val="28"/>
        </w:rPr>
        <w:t xml:space="preserve">М.: Мир, 1985.-264с. </w:t>
      </w:r>
    </w:p>
    <w:p w:rsidR="000F7BF1" w:rsidRPr="00AC2714" w:rsidRDefault="000F7BF1" w:rsidP="00AA1E4B">
      <w:pPr>
        <w:spacing w:after="0" w:line="360" w:lineRule="auto"/>
        <w:rPr>
          <w:rFonts w:ascii="Times New Roman" w:eastAsiaTheme="minorEastAsia" w:hAnsi="Times New Roman" w:cs="Times New Roman"/>
          <w:sz w:val="28"/>
          <w:szCs w:val="28"/>
          <w:lang w:val="en-US"/>
        </w:rPr>
      </w:pPr>
      <w:r w:rsidRPr="00AC2714">
        <w:rPr>
          <w:rFonts w:ascii="Times New Roman" w:eastAsiaTheme="minorEastAsia" w:hAnsi="Times New Roman" w:cs="Times New Roman"/>
          <w:sz w:val="28"/>
          <w:szCs w:val="28"/>
          <w:lang w:val="en-US"/>
        </w:rPr>
        <w:t>5.</w:t>
      </w:r>
      <w:r w:rsidR="00AC2714" w:rsidRPr="00AC2714">
        <w:rPr>
          <w:rFonts w:ascii="Times New Roman" w:eastAsiaTheme="minorEastAsia" w:hAnsi="Times New Roman" w:cs="Times New Roman"/>
          <w:sz w:val="28"/>
          <w:szCs w:val="28"/>
          <w:lang w:val="en-US"/>
        </w:rPr>
        <w:t xml:space="preserve"> </w:t>
      </w:r>
      <w:r w:rsidR="00AC2714">
        <w:rPr>
          <w:rFonts w:ascii="Times New Roman" w:eastAsiaTheme="minorEastAsia" w:hAnsi="Times New Roman" w:cs="Times New Roman"/>
          <w:sz w:val="28"/>
          <w:szCs w:val="28"/>
          <w:lang w:val="en-US"/>
        </w:rPr>
        <w:t xml:space="preserve">Young W.H. On the Fourier series of bounded functions // Proc. London Math. Soc.-1913.-12, </w:t>
      </w:r>
      <w:r w:rsidR="00AC2714">
        <w:rPr>
          <w:rFonts w:ascii="Times New Roman" w:eastAsiaTheme="minorEastAsia" w:hAnsi="Times New Roman" w:cs="Times New Roman"/>
          <w:sz w:val="28"/>
          <w:szCs w:val="28"/>
          <w:lang w:val="uk-UA"/>
        </w:rPr>
        <w:t>№</w:t>
      </w:r>
      <w:r w:rsidR="00AC2714">
        <w:rPr>
          <w:rFonts w:ascii="Times New Roman" w:eastAsiaTheme="minorEastAsia" w:hAnsi="Times New Roman" w:cs="Times New Roman"/>
          <w:sz w:val="28"/>
          <w:szCs w:val="28"/>
          <w:lang w:val="en-US"/>
        </w:rPr>
        <w:t xml:space="preserve">1.-P.41-70. </w:t>
      </w:r>
    </w:p>
    <w:p w:rsidR="000F7BF1" w:rsidRDefault="000F7BF1" w:rsidP="00AA1E4B">
      <w:pPr>
        <w:spacing w:after="0" w:line="360" w:lineRule="auto"/>
        <w:rPr>
          <w:rFonts w:ascii="Times New Roman" w:eastAsiaTheme="minorEastAsia" w:hAnsi="Times New Roman" w:cs="Times New Roman"/>
          <w:sz w:val="28"/>
          <w:szCs w:val="28"/>
          <w:lang w:val="en-US"/>
        </w:rPr>
      </w:pPr>
      <w:r w:rsidRPr="00AC2714">
        <w:rPr>
          <w:rFonts w:ascii="Times New Roman" w:eastAsiaTheme="minorEastAsia" w:hAnsi="Times New Roman" w:cs="Times New Roman"/>
          <w:sz w:val="28"/>
          <w:szCs w:val="28"/>
          <w:lang w:val="en-US"/>
        </w:rPr>
        <w:t>6.</w:t>
      </w:r>
      <w:r w:rsidR="00606EBF">
        <w:rPr>
          <w:rFonts w:ascii="Times New Roman" w:eastAsiaTheme="minorEastAsia" w:hAnsi="Times New Roman" w:cs="Times New Roman"/>
          <w:sz w:val="28"/>
          <w:szCs w:val="28"/>
          <w:lang w:val="en-US"/>
        </w:rPr>
        <w:t xml:space="preserve"> Sidon S. </w:t>
      </w:r>
      <w:proofErr w:type="spellStart"/>
      <w:r w:rsidR="00606EBF">
        <w:rPr>
          <w:rFonts w:ascii="Times New Roman" w:eastAsiaTheme="minorEastAsia" w:hAnsi="Times New Roman" w:cs="Times New Roman"/>
          <w:sz w:val="28"/>
          <w:szCs w:val="28"/>
          <w:lang w:val="en-US"/>
        </w:rPr>
        <w:t>Reihentheoretische</w:t>
      </w:r>
      <w:proofErr w:type="spellEnd"/>
      <w:r w:rsidR="00606EBF">
        <w:rPr>
          <w:rFonts w:ascii="Times New Roman" w:eastAsiaTheme="minorEastAsia" w:hAnsi="Times New Roman" w:cs="Times New Roman"/>
          <w:sz w:val="28"/>
          <w:szCs w:val="28"/>
          <w:lang w:val="en-US"/>
        </w:rPr>
        <w:t xml:space="preserve"> </w:t>
      </w:r>
      <w:proofErr w:type="spellStart"/>
      <w:r w:rsidR="00606EBF">
        <w:rPr>
          <w:rFonts w:ascii="Times New Roman" w:eastAsiaTheme="minorEastAsia" w:hAnsi="Times New Roman" w:cs="Times New Roman"/>
          <w:sz w:val="28"/>
          <w:szCs w:val="28"/>
          <w:lang w:val="en-US"/>
        </w:rPr>
        <w:t>Sätze</w:t>
      </w:r>
      <w:proofErr w:type="spellEnd"/>
      <w:r w:rsidR="00606EBF">
        <w:rPr>
          <w:rFonts w:ascii="Times New Roman" w:eastAsiaTheme="minorEastAsia" w:hAnsi="Times New Roman" w:cs="Times New Roman"/>
          <w:sz w:val="28"/>
          <w:szCs w:val="28"/>
          <w:lang w:val="en-US"/>
        </w:rPr>
        <w:t xml:space="preserve"> </w:t>
      </w:r>
      <w:r w:rsidR="00AC2714">
        <w:rPr>
          <w:rFonts w:ascii="Times New Roman" w:eastAsiaTheme="minorEastAsia" w:hAnsi="Times New Roman" w:cs="Times New Roman"/>
          <w:sz w:val="28"/>
          <w:szCs w:val="28"/>
          <w:lang w:val="en-US"/>
        </w:rPr>
        <w:t xml:space="preserve">und </w:t>
      </w:r>
      <w:proofErr w:type="spellStart"/>
      <w:r w:rsidR="00AC2714">
        <w:rPr>
          <w:rFonts w:ascii="Times New Roman" w:eastAsiaTheme="minorEastAsia" w:hAnsi="Times New Roman" w:cs="Times New Roman"/>
          <w:sz w:val="28"/>
          <w:szCs w:val="28"/>
          <w:lang w:val="en-US"/>
        </w:rPr>
        <w:t>ihre</w:t>
      </w:r>
      <w:proofErr w:type="spellEnd"/>
      <w:r w:rsidR="00AC2714">
        <w:rPr>
          <w:rFonts w:ascii="Times New Roman" w:eastAsiaTheme="minorEastAsia" w:hAnsi="Times New Roman" w:cs="Times New Roman"/>
          <w:sz w:val="28"/>
          <w:szCs w:val="28"/>
          <w:lang w:val="en-US"/>
        </w:rPr>
        <w:t xml:space="preserve"> </w:t>
      </w:r>
      <w:proofErr w:type="spellStart"/>
      <w:r w:rsidR="00AC2714">
        <w:rPr>
          <w:rFonts w:ascii="Times New Roman" w:eastAsiaTheme="minorEastAsia" w:hAnsi="Times New Roman" w:cs="Times New Roman"/>
          <w:sz w:val="28"/>
          <w:szCs w:val="28"/>
          <w:lang w:val="en-US"/>
        </w:rPr>
        <w:t>Anwendungen</w:t>
      </w:r>
      <w:proofErr w:type="spellEnd"/>
      <w:r w:rsidR="00AC2714">
        <w:rPr>
          <w:rFonts w:ascii="Times New Roman" w:eastAsiaTheme="minorEastAsia" w:hAnsi="Times New Roman" w:cs="Times New Roman"/>
          <w:sz w:val="28"/>
          <w:szCs w:val="28"/>
          <w:lang w:val="en-US"/>
        </w:rPr>
        <w:t xml:space="preserve"> in der </w:t>
      </w:r>
      <w:proofErr w:type="spellStart"/>
      <w:r w:rsidR="00AC2714">
        <w:rPr>
          <w:rFonts w:ascii="Times New Roman" w:eastAsiaTheme="minorEastAsia" w:hAnsi="Times New Roman" w:cs="Times New Roman"/>
          <w:sz w:val="28"/>
          <w:szCs w:val="28"/>
          <w:lang w:val="en-US"/>
        </w:rPr>
        <w:t>Theorie</w:t>
      </w:r>
      <w:proofErr w:type="spellEnd"/>
      <w:r w:rsidR="00AC2714">
        <w:rPr>
          <w:rFonts w:ascii="Times New Roman" w:eastAsiaTheme="minorEastAsia" w:hAnsi="Times New Roman" w:cs="Times New Roman"/>
          <w:sz w:val="28"/>
          <w:szCs w:val="28"/>
          <w:lang w:val="en-US"/>
        </w:rPr>
        <w:t xml:space="preserve"> der </w:t>
      </w:r>
      <w:proofErr w:type="spellStart"/>
      <w:r w:rsidR="00AC2714">
        <w:rPr>
          <w:rFonts w:ascii="Times New Roman" w:eastAsiaTheme="minorEastAsia" w:hAnsi="Times New Roman" w:cs="Times New Roman"/>
          <w:sz w:val="28"/>
          <w:szCs w:val="28"/>
          <w:lang w:val="en-US"/>
        </w:rPr>
        <w:t>Fourierschen</w:t>
      </w:r>
      <w:proofErr w:type="spellEnd"/>
      <w:r w:rsidR="00AC2714">
        <w:rPr>
          <w:rFonts w:ascii="Times New Roman" w:eastAsiaTheme="minorEastAsia" w:hAnsi="Times New Roman" w:cs="Times New Roman"/>
          <w:sz w:val="28"/>
          <w:szCs w:val="28"/>
          <w:lang w:val="en-US"/>
        </w:rPr>
        <w:t xml:space="preserve"> </w:t>
      </w:r>
      <w:proofErr w:type="spellStart"/>
      <w:r w:rsidR="00AC2714">
        <w:rPr>
          <w:rFonts w:ascii="Times New Roman" w:eastAsiaTheme="minorEastAsia" w:hAnsi="Times New Roman" w:cs="Times New Roman"/>
          <w:sz w:val="28"/>
          <w:szCs w:val="28"/>
          <w:lang w:val="en-US"/>
        </w:rPr>
        <w:t>Reihen</w:t>
      </w:r>
      <w:proofErr w:type="spellEnd"/>
      <w:r w:rsidR="00AC2714">
        <w:rPr>
          <w:rFonts w:ascii="Times New Roman" w:eastAsiaTheme="minorEastAsia" w:hAnsi="Times New Roman" w:cs="Times New Roman"/>
          <w:sz w:val="28"/>
          <w:szCs w:val="28"/>
          <w:lang w:val="en-US"/>
        </w:rPr>
        <w:t xml:space="preserve"> // </w:t>
      </w:r>
      <w:proofErr w:type="spellStart"/>
      <w:r w:rsidR="00AC2714">
        <w:rPr>
          <w:rFonts w:ascii="Times New Roman" w:eastAsiaTheme="minorEastAsia" w:hAnsi="Times New Roman" w:cs="Times New Roman"/>
          <w:sz w:val="28"/>
          <w:szCs w:val="28"/>
          <w:lang w:val="en-US"/>
        </w:rPr>
        <w:t>Mathematische</w:t>
      </w:r>
      <w:proofErr w:type="spellEnd"/>
      <w:r w:rsidR="00AC2714">
        <w:rPr>
          <w:rFonts w:ascii="Times New Roman" w:eastAsiaTheme="minorEastAsia" w:hAnsi="Times New Roman" w:cs="Times New Roman"/>
          <w:sz w:val="28"/>
          <w:szCs w:val="28"/>
          <w:lang w:val="en-US"/>
        </w:rPr>
        <w:t xml:space="preserve"> Zeitschrift.-1921.-10.-P.121-127.</w:t>
      </w:r>
    </w:p>
    <w:p w:rsidR="000F7BF1" w:rsidRPr="005A1EF6" w:rsidRDefault="000F7BF1" w:rsidP="00AA1E4B">
      <w:pPr>
        <w:spacing w:after="0" w:line="360" w:lineRule="auto"/>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7.</w:t>
      </w:r>
      <w:r w:rsidR="005A1EF6">
        <w:rPr>
          <w:rFonts w:ascii="Times New Roman" w:eastAsiaTheme="minorEastAsia" w:hAnsi="Times New Roman" w:cs="Times New Roman"/>
          <w:sz w:val="28"/>
          <w:szCs w:val="28"/>
          <w:lang w:val="en-US"/>
        </w:rPr>
        <w:t xml:space="preserve"> Tonelli L. </w:t>
      </w:r>
      <w:proofErr w:type="spellStart"/>
      <w:r w:rsidR="005A1EF6">
        <w:rPr>
          <w:rFonts w:ascii="Times New Roman" w:eastAsiaTheme="minorEastAsia" w:hAnsi="Times New Roman" w:cs="Times New Roman"/>
          <w:sz w:val="28"/>
          <w:szCs w:val="28"/>
          <w:lang w:val="en-US"/>
        </w:rPr>
        <w:t>Serie</w:t>
      </w:r>
      <w:proofErr w:type="spellEnd"/>
      <w:r w:rsidR="005A1EF6">
        <w:rPr>
          <w:rFonts w:ascii="Times New Roman" w:eastAsiaTheme="minorEastAsia" w:hAnsi="Times New Roman" w:cs="Times New Roman"/>
          <w:sz w:val="28"/>
          <w:szCs w:val="28"/>
          <w:lang w:val="en-US"/>
        </w:rPr>
        <w:t xml:space="preserve"> </w:t>
      </w:r>
      <w:proofErr w:type="gramStart"/>
      <w:r w:rsidR="005A1EF6">
        <w:rPr>
          <w:rFonts w:ascii="Times New Roman" w:eastAsiaTheme="minorEastAsia" w:hAnsi="Times New Roman" w:cs="Times New Roman"/>
          <w:sz w:val="28"/>
          <w:szCs w:val="28"/>
          <w:lang w:val="en-US"/>
        </w:rPr>
        <w:t>trigonometriche.-</w:t>
      </w:r>
      <w:proofErr w:type="gramEnd"/>
      <w:r w:rsidR="005A1EF6">
        <w:rPr>
          <w:rFonts w:ascii="Times New Roman" w:eastAsiaTheme="minorEastAsia" w:hAnsi="Times New Roman" w:cs="Times New Roman"/>
          <w:sz w:val="28"/>
          <w:szCs w:val="28"/>
          <w:lang w:val="en-US"/>
        </w:rPr>
        <w:t xml:space="preserve">1928. </w:t>
      </w:r>
    </w:p>
    <w:p w:rsidR="000F7BF1" w:rsidRPr="005A1EF6" w:rsidRDefault="000F7BF1" w:rsidP="00AA1E4B">
      <w:pPr>
        <w:spacing w:after="0" w:line="360" w:lineRule="auto"/>
        <w:rPr>
          <w:rFonts w:ascii="Times New Roman" w:eastAsiaTheme="minorEastAsia" w:hAnsi="Times New Roman" w:cs="Times New Roman"/>
          <w:sz w:val="28"/>
          <w:szCs w:val="28"/>
          <w:lang w:val="en-US"/>
        </w:rPr>
      </w:pPr>
      <w:r w:rsidRPr="005A1EF6">
        <w:rPr>
          <w:rFonts w:ascii="Times New Roman" w:eastAsiaTheme="minorEastAsia" w:hAnsi="Times New Roman" w:cs="Times New Roman"/>
          <w:sz w:val="28"/>
          <w:szCs w:val="28"/>
          <w:lang w:val="en-US"/>
        </w:rPr>
        <w:t>8.</w:t>
      </w:r>
      <w:r w:rsidR="005A1EF6">
        <w:rPr>
          <w:rFonts w:ascii="Times New Roman" w:eastAsiaTheme="minorEastAsia" w:hAnsi="Times New Roman" w:cs="Times New Roman"/>
          <w:sz w:val="28"/>
          <w:szCs w:val="28"/>
          <w:lang w:val="en-US"/>
        </w:rPr>
        <w:t xml:space="preserve"> </w:t>
      </w:r>
      <w:proofErr w:type="spellStart"/>
      <w:r w:rsidR="005A1EF6">
        <w:rPr>
          <w:rFonts w:ascii="Times New Roman" w:eastAsiaTheme="minorEastAsia" w:hAnsi="Times New Roman" w:cs="Times New Roman"/>
          <w:sz w:val="28"/>
          <w:szCs w:val="28"/>
          <w:lang w:val="uk-UA"/>
        </w:rPr>
        <w:t>Колмогоров</w:t>
      </w:r>
      <w:proofErr w:type="spellEnd"/>
      <w:r w:rsidR="005A1EF6">
        <w:rPr>
          <w:rFonts w:ascii="Times New Roman" w:eastAsiaTheme="minorEastAsia" w:hAnsi="Times New Roman" w:cs="Times New Roman"/>
          <w:sz w:val="28"/>
          <w:szCs w:val="28"/>
          <w:lang w:val="uk-UA"/>
        </w:rPr>
        <w:t xml:space="preserve"> А.Н. </w:t>
      </w:r>
      <w:r w:rsidR="005A1EF6">
        <w:rPr>
          <w:rFonts w:ascii="Times New Roman" w:eastAsiaTheme="minorEastAsia" w:hAnsi="Times New Roman" w:cs="Times New Roman"/>
          <w:sz w:val="28"/>
          <w:szCs w:val="28"/>
          <w:lang w:val="en-US"/>
        </w:rPr>
        <w:t xml:space="preserve">Sur </w:t>
      </w:r>
      <w:proofErr w:type="spellStart"/>
      <w:r w:rsidR="005A1EF6">
        <w:rPr>
          <w:rFonts w:ascii="Times New Roman" w:eastAsiaTheme="minorEastAsia" w:hAnsi="Times New Roman" w:cs="Times New Roman"/>
          <w:sz w:val="28"/>
          <w:szCs w:val="28"/>
          <w:lang w:val="en-US"/>
        </w:rPr>
        <w:t>l’ordre</w:t>
      </w:r>
      <w:proofErr w:type="spellEnd"/>
      <w:r w:rsidR="005A1EF6">
        <w:rPr>
          <w:rFonts w:ascii="Times New Roman" w:eastAsiaTheme="minorEastAsia" w:hAnsi="Times New Roman" w:cs="Times New Roman"/>
          <w:sz w:val="28"/>
          <w:szCs w:val="28"/>
          <w:lang w:val="en-US"/>
        </w:rPr>
        <w:t xml:space="preserve"> be grandeur des coefficients de la </w:t>
      </w:r>
      <w:proofErr w:type="spellStart"/>
      <w:r w:rsidR="005A1EF6">
        <w:rPr>
          <w:rFonts w:ascii="Times New Roman" w:eastAsiaTheme="minorEastAsia" w:hAnsi="Times New Roman" w:cs="Times New Roman"/>
          <w:sz w:val="28"/>
          <w:szCs w:val="28"/>
          <w:lang w:val="en-US"/>
        </w:rPr>
        <w:t>serie</w:t>
      </w:r>
      <w:proofErr w:type="spellEnd"/>
      <w:r w:rsidR="005A1EF6">
        <w:rPr>
          <w:rFonts w:ascii="Times New Roman" w:eastAsiaTheme="minorEastAsia" w:hAnsi="Times New Roman" w:cs="Times New Roman"/>
          <w:sz w:val="28"/>
          <w:szCs w:val="28"/>
          <w:lang w:val="en-US"/>
        </w:rPr>
        <w:t xml:space="preserve"> be Fourier-Lebesgue // </w:t>
      </w:r>
      <w:proofErr w:type="spellStart"/>
      <w:r w:rsidR="005A1EF6">
        <w:rPr>
          <w:rFonts w:ascii="Times New Roman" w:eastAsiaTheme="minorEastAsia" w:hAnsi="Times New Roman" w:cs="Times New Roman"/>
          <w:sz w:val="28"/>
          <w:szCs w:val="28"/>
          <w:lang w:val="en-US"/>
        </w:rPr>
        <w:t>Bull.Acad.pol.sci</w:t>
      </w:r>
      <w:proofErr w:type="spellEnd"/>
      <w:proofErr w:type="gramStart"/>
      <w:r w:rsidR="005A1EF6">
        <w:rPr>
          <w:rFonts w:ascii="Times New Roman" w:eastAsiaTheme="minorEastAsia" w:hAnsi="Times New Roman" w:cs="Times New Roman"/>
          <w:sz w:val="28"/>
          <w:szCs w:val="28"/>
          <w:lang w:val="en-US"/>
        </w:rPr>
        <w:t>.(</w:t>
      </w:r>
      <w:proofErr w:type="gramEnd"/>
      <w:r w:rsidR="005A1EF6">
        <w:rPr>
          <w:rFonts w:ascii="Times New Roman" w:eastAsiaTheme="minorEastAsia" w:hAnsi="Times New Roman" w:cs="Times New Roman"/>
          <w:sz w:val="28"/>
          <w:szCs w:val="28"/>
          <w:lang w:val="en-US"/>
        </w:rPr>
        <w:t>A).-1923.-P.83-86.</w:t>
      </w:r>
    </w:p>
    <w:p w:rsidR="000F7BF1" w:rsidRPr="005A1EF6" w:rsidRDefault="000F7BF1" w:rsidP="00AA1E4B">
      <w:pPr>
        <w:spacing w:after="0"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9.</w:t>
      </w:r>
      <w:r w:rsidR="005A1EF6" w:rsidRPr="005A1EF6">
        <w:rPr>
          <w:rFonts w:ascii="Times New Roman" w:eastAsiaTheme="minorEastAsia" w:hAnsi="Times New Roman" w:cs="Times New Roman"/>
          <w:sz w:val="28"/>
          <w:szCs w:val="28"/>
        </w:rPr>
        <w:t xml:space="preserve"> </w:t>
      </w:r>
      <w:proofErr w:type="spellStart"/>
      <w:r w:rsidR="005A1EF6">
        <w:rPr>
          <w:rFonts w:ascii="Times New Roman" w:eastAsiaTheme="minorEastAsia" w:hAnsi="Times New Roman" w:cs="Times New Roman"/>
          <w:sz w:val="28"/>
          <w:szCs w:val="28"/>
          <w:lang w:val="uk-UA"/>
        </w:rPr>
        <w:t>Теляковский</w:t>
      </w:r>
      <w:proofErr w:type="spellEnd"/>
      <w:r w:rsidR="005A1EF6">
        <w:rPr>
          <w:rFonts w:ascii="Times New Roman" w:eastAsiaTheme="minorEastAsia" w:hAnsi="Times New Roman" w:cs="Times New Roman"/>
          <w:sz w:val="28"/>
          <w:szCs w:val="28"/>
          <w:lang w:val="uk-UA"/>
        </w:rPr>
        <w:t xml:space="preserve"> С. А. </w:t>
      </w:r>
      <w:proofErr w:type="spellStart"/>
      <w:r w:rsidR="005A1EF6">
        <w:rPr>
          <w:rFonts w:ascii="Times New Roman" w:eastAsiaTheme="minorEastAsia" w:hAnsi="Times New Roman" w:cs="Times New Roman"/>
          <w:sz w:val="28"/>
          <w:szCs w:val="28"/>
          <w:lang w:val="uk-UA"/>
        </w:rPr>
        <w:t>Некоторые</w:t>
      </w:r>
      <w:proofErr w:type="spellEnd"/>
      <w:r w:rsidR="005A1EF6">
        <w:rPr>
          <w:rFonts w:ascii="Times New Roman" w:eastAsiaTheme="minorEastAsia" w:hAnsi="Times New Roman" w:cs="Times New Roman"/>
          <w:sz w:val="28"/>
          <w:szCs w:val="28"/>
          <w:lang w:val="uk-UA"/>
        </w:rPr>
        <w:t xml:space="preserve"> </w:t>
      </w:r>
      <w:proofErr w:type="spellStart"/>
      <w:r w:rsidR="005A1EF6">
        <w:rPr>
          <w:rFonts w:ascii="Times New Roman" w:eastAsiaTheme="minorEastAsia" w:hAnsi="Times New Roman" w:cs="Times New Roman"/>
          <w:sz w:val="28"/>
          <w:szCs w:val="28"/>
          <w:lang w:val="uk-UA"/>
        </w:rPr>
        <w:t>оценки</w:t>
      </w:r>
      <w:proofErr w:type="spellEnd"/>
      <w:r w:rsidR="005A1EF6">
        <w:rPr>
          <w:rFonts w:ascii="Times New Roman" w:eastAsiaTheme="minorEastAsia" w:hAnsi="Times New Roman" w:cs="Times New Roman"/>
          <w:sz w:val="28"/>
          <w:szCs w:val="28"/>
          <w:lang w:val="uk-UA"/>
        </w:rPr>
        <w:t xml:space="preserve"> для </w:t>
      </w:r>
      <w:proofErr w:type="spellStart"/>
      <w:r w:rsidR="005A1EF6">
        <w:rPr>
          <w:rFonts w:ascii="Times New Roman" w:eastAsiaTheme="minorEastAsia" w:hAnsi="Times New Roman" w:cs="Times New Roman"/>
          <w:sz w:val="28"/>
          <w:szCs w:val="28"/>
          <w:lang w:val="uk-UA"/>
        </w:rPr>
        <w:t>тригонометрических</w:t>
      </w:r>
      <w:proofErr w:type="spellEnd"/>
      <w:r w:rsidR="005A1EF6">
        <w:rPr>
          <w:rFonts w:ascii="Times New Roman" w:eastAsiaTheme="minorEastAsia" w:hAnsi="Times New Roman" w:cs="Times New Roman"/>
          <w:sz w:val="28"/>
          <w:szCs w:val="28"/>
          <w:lang w:val="uk-UA"/>
        </w:rPr>
        <w:t xml:space="preserve"> </w:t>
      </w:r>
      <w:proofErr w:type="spellStart"/>
      <w:r w:rsidR="005A1EF6">
        <w:rPr>
          <w:rFonts w:ascii="Times New Roman" w:eastAsiaTheme="minorEastAsia" w:hAnsi="Times New Roman" w:cs="Times New Roman"/>
          <w:sz w:val="28"/>
          <w:szCs w:val="28"/>
          <w:lang w:val="uk-UA"/>
        </w:rPr>
        <w:t>рядов</w:t>
      </w:r>
      <w:proofErr w:type="spellEnd"/>
      <w:r w:rsidR="005A1EF6">
        <w:rPr>
          <w:rFonts w:ascii="Times New Roman" w:eastAsiaTheme="minorEastAsia" w:hAnsi="Times New Roman" w:cs="Times New Roman"/>
          <w:sz w:val="28"/>
          <w:szCs w:val="28"/>
          <w:lang w:val="uk-UA"/>
        </w:rPr>
        <w:t xml:space="preserve"> с </w:t>
      </w:r>
      <w:proofErr w:type="spellStart"/>
      <w:r w:rsidR="005A1EF6">
        <w:rPr>
          <w:rFonts w:ascii="Times New Roman" w:eastAsiaTheme="minorEastAsia" w:hAnsi="Times New Roman" w:cs="Times New Roman"/>
          <w:sz w:val="28"/>
          <w:szCs w:val="28"/>
          <w:lang w:val="uk-UA"/>
        </w:rPr>
        <w:t>квазивыпуклыми</w:t>
      </w:r>
      <w:proofErr w:type="spellEnd"/>
      <w:r w:rsidR="005A1EF6">
        <w:rPr>
          <w:rFonts w:ascii="Times New Roman" w:eastAsiaTheme="minorEastAsia" w:hAnsi="Times New Roman" w:cs="Times New Roman"/>
          <w:sz w:val="28"/>
          <w:szCs w:val="28"/>
          <w:lang w:val="uk-UA"/>
        </w:rPr>
        <w:t xml:space="preserve"> </w:t>
      </w:r>
      <w:proofErr w:type="spellStart"/>
      <w:r w:rsidR="005A1EF6">
        <w:rPr>
          <w:rFonts w:ascii="Times New Roman" w:eastAsiaTheme="minorEastAsia" w:hAnsi="Times New Roman" w:cs="Times New Roman"/>
          <w:sz w:val="28"/>
          <w:szCs w:val="28"/>
          <w:lang w:val="uk-UA"/>
        </w:rPr>
        <w:t>коэффициентами</w:t>
      </w:r>
      <w:proofErr w:type="spellEnd"/>
      <w:r w:rsidR="005A1EF6">
        <w:rPr>
          <w:rFonts w:ascii="Times New Roman" w:eastAsiaTheme="minorEastAsia" w:hAnsi="Times New Roman" w:cs="Times New Roman"/>
          <w:sz w:val="28"/>
          <w:szCs w:val="28"/>
          <w:lang w:val="uk-UA"/>
        </w:rPr>
        <w:t xml:space="preserve"> // Мат. сб.-1964.-63, №3.-С.426-444.</w:t>
      </w:r>
    </w:p>
    <w:p w:rsidR="000F7BF1" w:rsidRPr="00FE574A" w:rsidRDefault="000F7BF1" w:rsidP="00AA1E4B">
      <w:pPr>
        <w:spacing w:after="0" w:line="360" w:lineRule="auto"/>
        <w:rPr>
          <w:rFonts w:ascii="Times New Roman" w:eastAsiaTheme="minorEastAsia" w:hAnsi="Times New Roman" w:cs="Times New Roman"/>
          <w:sz w:val="28"/>
          <w:szCs w:val="28"/>
          <w:lang w:val="en-US"/>
        </w:rPr>
      </w:pPr>
      <w:r w:rsidRPr="005A1EF6">
        <w:rPr>
          <w:rFonts w:ascii="Times New Roman" w:eastAsiaTheme="minorEastAsia" w:hAnsi="Times New Roman" w:cs="Times New Roman"/>
          <w:sz w:val="28"/>
          <w:szCs w:val="28"/>
          <w:lang w:val="en-US"/>
        </w:rPr>
        <w:t>10.</w:t>
      </w:r>
      <w:r w:rsidR="005A1EF6">
        <w:rPr>
          <w:rFonts w:ascii="Times New Roman" w:eastAsiaTheme="minorEastAsia" w:hAnsi="Times New Roman" w:cs="Times New Roman"/>
          <w:sz w:val="28"/>
          <w:szCs w:val="28"/>
          <w:lang w:val="en-US"/>
        </w:rPr>
        <w:t xml:space="preserve"> Moore C. N. On criteria for Fourier constants of L </w:t>
      </w:r>
      <w:proofErr w:type="spellStart"/>
      <w:r w:rsidR="005A1EF6">
        <w:rPr>
          <w:rFonts w:ascii="Times New Roman" w:eastAsiaTheme="minorEastAsia" w:hAnsi="Times New Roman" w:cs="Times New Roman"/>
          <w:sz w:val="28"/>
          <w:szCs w:val="28"/>
          <w:lang w:val="en-US"/>
        </w:rPr>
        <w:t>integrable</w:t>
      </w:r>
      <w:proofErr w:type="spellEnd"/>
      <w:r w:rsidR="005A1EF6">
        <w:rPr>
          <w:rFonts w:ascii="Times New Roman" w:eastAsiaTheme="minorEastAsia" w:hAnsi="Times New Roman" w:cs="Times New Roman"/>
          <w:sz w:val="28"/>
          <w:szCs w:val="28"/>
          <w:lang w:val="en-US"/>
        </w:rPr>
        <w:t xml:space="preserve"> functions </w:t>
      </w:r>
      <w:r w:rsidR="00FE574A">
        <w:rPr>
          <w:rFonts w:ascii="Times New Roman" w:eastAsiaTheme="minorEastAsia" w:hAnsi="Times New Roman" w:cs="Times New Roman"/>
          <w:sz w:val="28"/>
          <w:szCs w:val="28"/>
          <w:lang w:val="en-US"/>
        </w:rPr>
        <w:t xml:space="preserve">// Proc. National Academy of Sciences USA.-1933.-19, </w:t>
      </w:r>
      <w:r w:rsidR="00FE574A">
        <w:rPr>
          <w:rFonts w:ascii="Times New Roman" w:eastAsiaTheme="minorEastAsia" w:hAnsi="Times New Roman" w:cs="Times New Roman"/>
          <w:sz w:val="28"/>
          <w:szCs w:val="28"/>
          <w:lang w:val="uk-UA"/>
        </w:rPr>
        <w:t>№</w:t>
      </w:r>
      <w:r w:rsidR="00FE574A">
        <w:rPr>
          <w:rFonts w:ascii="Times New Roman" w:eastAsiaTheme="minorEastAsia" w:hAnsi="Times New Roman" w:cs="Times New Roman"/>
          <w:sz w:val="28"/>
          <w:szCs w:val="28"/>
          <w:lang w:val="en-US"/>
        </w:rPr>
        <w:t>9.-P.846-848.</w:t>
      </w:r>
    </w:p>
    <w:p w:rsidR="000F7BF1" w:rsidRPr="005A1EF6" w:rsidRDefault="000F7BF1" w:rsidP="00AA1E4B">
      <w:pPr>
        <w:spacing w:after="0" w:line="360" w:lineRule="auto"/>
        <w:rPr>
          <w:rFonts w:ascii="Times New Roman" w:eastAsiaTheme="minorEastAsia" w:hAnsi="Times New Roman" w:cs="Times New Roman"/>
          <w:sz w:val="28"/>
          <w:szCs w:val="28"/>
          <w:lang w:val="en-US"/>
        </w:rPr>
      </w:pPr>
      <w:r w:rsidRPr="005A1EF6">
        <w:rPr>
          <w:rFonts w:ascii="Times New Roman" w:eastAsiaTheme="minorEastAsia" w:hAnsi="Times New Roman" w:cs="Times New Roman"/>
          <w:sz w:val="28"/>
          <w:szCs w:val="28"/>
          <w:lang w:val="en-US"/>
        </w:rPr>
        <w:t>11.</w:t>
      </w:r>
      <w:r w:rsidR="005A1EF6" w:rsidRPr="005A1EF6">
        <w:rPr>
          <w:rFonts w:ascii="Times New Roman" w:eastAsiaTheme="minorEastAsia" w:hAnsi="Times New Roman" w:cs="Times New Roman"/>
          <w:sz w:val="28"/>
          <w:szCs w:val="28"/>
          <w:lang w:val="en-US"/>
        </w:rPr>
        <w:t xml:space="preserve"> </w:t>
      </w:r>
      <w:r w:rsidR="005A1EF6">
        <w:rPr>
          <w:rFonts w:ascii="Times New Roman" w:eastAsiaTheme="minorEastAsia" w:hAnsi="Times New Roman" w:cs="Times New Roman"/>
          <w:sz w:val="28"/>
          <w:szCs w:val="28"/>
          <w:lang w:val="en-US"/>
        </w:rPr>
        <w:t xml:space="preserve">Moore C. N. On the use of </w:t>
      </w:r>
      <w:proofErr w:type="spellStart"/>
      <w:r w:rsidR="005A1EF6">
        <w:rPr>
          <w:rFonts w:ascii="Times New Roman" w:eastAsiaTheme="minorEastAsia" w:hAnsi="Times New Roman" w:cs="Times New Roman"/>
          <w:sz w:val="28"/>
          <w:szCs w:val="28"/>
          <w:lang w:val="en-US"/>
        </w:rPr>
        <w:t>Cesaro</w:t>
      </w:r>
      <w:proofErr w:type="spellEnd"/>
      <w:r w:rsidR="005A1EF6">
        <w:rPr>
          <w:rFonts w:ascii="Times New Roman" w:eastAsiaTheme="minorEastAsia" w:hAnsi="Times New Roman" w:cs="Times New Roman"/>
          <w:sz w:val="28"/>
          <w:szCs w:val="28"/>
          <w:lang w:val="en-US"/>
        </w:rPr>
        <w:t xml:space="preserve"> means in </w:t>
      </w:r>
      <w:proofErr w:type="spellStart"/>
      <w:r w:rsidR="005A1EF6">
        <w:rPr>
          <w:rFonts w:ascii="Times New Roman" w:eastAsiaTheme="minorEastAsia" w:hAnsi="Times New Roman" w:cs="Times New Roman"/>
          <w:sz w:val="28"/>
          <w:szCs w:val="28"/>
          <w:lang w:val="en-US"/>
        </w:rPr>
        <w:t>determing</w:t>
      </w:r>
      <w:proofErr w:type="spellEnd"/>
      <w:r w:rsidR="005A1EF6">
        <w:rPr>
          <w:rFonts w:ascii="Times New Roman" w:eastAsiaTheme="minorEastAsia" w:hAnsi="Times New Roman" w:cs="Times New Roman"/>
          <w:sz w:val="28"/>
          <w:szCs w:val="28"/>
          <w:lang w:val="en-US"/>
        </w:rPr>
        <w:t xml:space="preserve"> criteria for Fourier </w:t>
      </w:r>
      <w:proofErr w:type="spellStart"/>
      <w:r w:rsidR="005A1EF6">
        <w:rPr>
          <w:rFonts w:ascii="Times New Roman" w:eastAsiaTheme="minorEastAsia" w:hAnsi="Times New Roman" w:cs="Times New Roman"/>
          <w:sz w:val="28"/>
          <w:szCs w:val="28"/>
          <w:lang w:val="en-US"/>
        </w:rPr>
        <w:t>constans</w:t>
      </w:r>
      <w:proofErr w:type="spellEnd"/>
      <w:r w:rsidR="005A1EF6">
        <w:rPr>
          <w:rFonts w:ascii="Times New Roman" w:eastAsiaTheme="minorEastAsia" w:hAnsi="Times New Roman" w:cs="Times New Roman"/>
          <w:sz w:val="28"/>
          <w:szCs w:val="28"/>
          <w:lang w:val="en-US"/>
        </w:rPr>
        <w:t xml:space="preserve"> // Bull. Amer. Math. Soc.-1933.-39, </w:t>
      </w:r>
      <w:r w:rsidR="005A1EF6">
        <w:rPr>
          <w:rFonts w:ascii="Times New Roman" w:eastAsiaTheme="minorEastAsia" w:hAnsi="Times New Roman" w:cs="Times New Roman"/>
          <w:sz w:val="28"/>
          <w:szCs w:val="28"/>
          <w:lang w:val="uk-UA"/>
        </w:rPr>
        <w:t>№</w:t>
      </w:r>
      <w:r w:rsidR="005A1EF6">
        <w:rPr>
          <w:rFonts w:ascii="Times New Roman" w:eastAsiaTheme="minorEastAsia" w:hAnsi="Times New Roman" w:cs="Times New Roman"/>
          <w:sz w:val="28"/>
          <w:szCs w:val="28"/>
          <w:lang w:val="en-US"/>
        </w:rPr>
        <w:t>1</w:t>
      </w:r>
      <w:r w:rsidR="005A1EF6">
        <w:rPr>
          <w:rFonts w:ascii="Times New Roman" w:eastAsiaTheme="minorEastAsia" w:hAnsi="Times New Roman" w:cs="Times New Roman"/>
          <w:sz w:val="28"/>
          <w:szCs w:val="28"/>
          <w:lang w:val="uk-UA"/>
        </w:rPr>
        <w:t>2</w:t>
      </w:r>
      <w:r w:rsidR="005A1EF6">
        <w:rPr>
          <w:rFonts w:ascii="Times New Roman" w:eastAsiaTheme="minorEastAsia" w:hAnsi="Times New Roman" w:cs="Times New Roman"/>
          <w:sz w:val="28"/>
          <w:szCs w:val="28"/>
          <w:lang w:val="en-US"/>
        </w:rPr>
        <w:t>.-P.907-913.</w:t>
      </w:r>
    </w:p>
    <w:p w:rsidR="000F7BF1" w:rsidRDefault="000F7BF1" w:rsidP="00AA1E4B">
      <w:pPr>
        <w:spacing w:after="0" w:line="360" w:lineRule="auto"/>
        <w:rPr>
          <w:rFonts w:ascii="Times New Roman" w:eastAsiaTheme="minorEastAsia" w:hAnsi="Times New Roman" w:cs="Times New Roman"/>
          <w:sz w:val="28"/>
          <w:szCs w:val="28"/>
          <w:lang w:val="en-US"/>
        </w:rPr>
      </w:pPr>
      <w:r w:rsidRPr="005A1EF6">
        <w:rPr>
          <w:rFonts w:ascii="Times New Roman" w:eastAsiaTheme="minorEastAsia" w:hAnsi="Times New Roman" w:cs="Times New Roman"/>
          <w:sz w:val="28"/>
          <w:szCs w:val="28"/>
          <w:lang w:val="en-US"/>
        </w:rPr>
        <w:t>12.</w:t>
      </w:r>
      <w:r w:rsidR="006A6F73">
        <w:rPr>
          <w:rFonts w:ascii="Times New Roman" w:eastAsiaTheme="minorEastAsia" w:hAnsi="Times New Roman" w:cs="Times New Roman"/>
          <w:sz w:val="28"/>
          <w:szCs w:val="28"/>
          <w:lang w:val="en-US"/>
        </w:rPr>
        <w:t xml:space="preserve"> </w:t>
      </w:r>
      <w:proofErr w:type="spellStart"/>
      <w:r w:rsidR="006A6F73">
        <w:rPr>
          <w:rFonts w:ascii="Times New Roman" w:eastAsiaTheme="minorEastAsia" w:hAnsi="Times New Roman" w:cs="Times New Roman"/>
          <w:sz w:val="28"/>
          <w:szCs w:val="28"/>
          <w:lang w:val="en-US"/>
        </w:rPr>
        <w:t>Cesari</w:t>
      </w:r>
      <w:proofErr w:type="spellEnd"/>
      <w:r w:rsidR="006A6F73">
        <w:rPr>
          <w:rFonts w:ascii="Times New Roman" w:eastAsiaTheme="minorEastAsia" w:hAnsi="Times New Roman" w:cs="Times New Roman"/>
          <w:sz w:val="28"/>
          <w:szCs w:val="28"/>
          <w:lang w:val="en-US"/>
        </w:rPr>
        <w:t xml:space="preserve"> L. </w:t>
      </w:r>
      <w:proofErr w:type="spellStart"/>
      <w:r w:rsidR="006A6F73">
        <w:rPr>
          <w:rFonts w:ascii="Times New Roman" w:eastAsiaTheme="minorEastAsia" w:hAnsi="Times New Roman" w:cs="Times New Roman"/>
          <w:sz w:val="28"/>
          <w:szCs w:val="28"/>
          <w:lang w:val="en-US"/>
        </w:rPr>
        <w:t>Sulle</w:t>
      </w:r>
      <w:proofErr w:type="spellEnd"/>
      <w:r w:rsidR="006A6F73">
        <w:rPr>
          <w:rFonts w:ascii="Times New Roman" w:eastAsiaTheme="minorEastAsia" w:hAnsi="Times New Roman" w:cs="Times New Roman"/>
          <w:sz w:val="28"/>
          <w:szCs w:val="28"/>
          <w:lang w:val="en-US"/>
        </w:rPr>
        <w:t xml:space="preserve"> </w:t>
      </w:r>
      <w:proofErr w:type="spellStart"/>
      <w:r w:rsidR="006A6F73">
        <w:rPr>
          <w:rFonts w:ascii="Times New Roman" w:eastAsiaTheme="minorEastAsia" w:hAnsi="Times New Roman" w:cs="Times New Roman"/>
          <w:sz w:val="28"/>
          <w:szCs w:val="28"/>
          <w:lang w:val="en-US"/>
        </w:rPr>
        <w:t>condizioni</w:t>
      </w:r>
      <w:proofErr w:type="spellEnd"/>
      <w:r w:rsidR="006A6F73">
        <w:rPr>
          <w:rFonts w:ascii="Times New Roman" w:eastAsiaTheme="minorEastAsia" w:hAnsi="Times New Roman" w:cs="Times New Roman"/>
          <w:sz w:val="28"/>
          <w:szCs w:val="28"/>
          <w:lang w:val="en-US"/>
        </w:rPr>
        <w:t xml:space="preserve"> </w:t>
      </w:r>
      <w:proofErr w:type="spellStart"/>
      <w:r w:rsidR="006A6F73">
        <w:rPr>
          <w:rFonts w:ascii="Times New Roman" w:eastAsiaTheme="minorEastAsia" w:hAnsi="Times New Roman" w:cs="Times New Roman"/>
          <w:sz w:val="28"/>
          <w:szCs w:val="28"/>
          <w:lang w:val="en-US"/>
        </w:rPr>
        <w:t>sufficenti</w:t>
      </w:r>
      <w:proofErr w:type="spellEnd"/>
      <w:r w:rsidR="006A6F73">
        <w:rPr>
          <w:rFonts w:ascii="Times New Roman" w:eastAsiaTheme="minorEastAsia" w:hAnsi="Times New Roman" w:cs="Times New Roman"/>
          <w:sz w:val="28"/>
          <w:szCs w:val="28"/>
          <w:lang w:val="en-US"/>
        </w:rPr>
        <w:t xml:space="preserve"> per le </w:t>
      </w:r>
      <w:proofErr w:type="spellStart"/>
      <w:r w:rsidR="006A6F73">
        <w:rPr>
          <w:rFonts w:ascii="Times New Roman" w:eastAsiaTheme="minorEastAsia" w:hAnsi="Times New Roman" w:cs="Times New Roman"/>
          <w:sz w:val="28"/>
          <w:szCs w:val="28"/>
          <w:lang w:val="en-US"/>
        </w:rPr>
        <w:t>successioni</w:t>
      </w:r>
      <w:proofErr w:type="spellEnd"/>
      <w:r w:rsidR="006A6F73">
        <w:rPr>
          <w:rFonts w:ascii="Times New Roman" w:eastAsiaTheme="minorEastAsia" w:hAnsi="Times New Roman" w:cs="Times New Roman"/>
          <w:sz w:val="28"/>
          <w:szCs w:val="28"/>
          <w:lang w:val="en-US"/>
        </w:rPr>
        <w:t xml:space="preserve"> di Fourier // </w:t>
      </w:r>
      <w:proofErr w:type="spellStart"/>
      <w:r w:rsidR="006A6F73">
        <w:rPr>
          <w:rFonts w:ascii="Times New Roman" w:eastAsiaTheme="minorEastAsia" w:hAnsi="Times New Roman" w:cs="Times New Roman"/>
          <w:sz w:val="28"/>
          <w:szCs w:val="28"/>
          <w:lang w:val="en-US"/>
        </w:rPr>
        <w:t>Annali</w:t>
      </w:r>
      <w:proofErr w:type="spellEnd"/>
      <w:r w:rsidR="006A6F73">
        <w:rPr>
          <w:rFonts w:ascii="Times New Roman" w:eastAsiaTheme="minorEastAsia" w:hAnsi="Times New Roman" w:cs="Times New Roman"/>
          <w:sz w:val="28"/>
          <w:szCs w:val="28"/>
          <w:lang w:val="en-US"/>
        </w:rPr>
        <w:t xml:space="preserve"> </w:t>
      </w:r>
      <w:proofErr w:type="spellStart"/>
      <w:proofErr w:type="gramStart"/>
      <w:r w:rsidR="006A6F73">
        <w:rPr>
          <w:rFonts w:ascii="Times New Roman" w:eastAsiaTheme="minorEastAsia" w:hAnsi="Times New Roman" w:cs="Times New Roman"/>
          <w:sz w:val="28"/>
          <w:szCs w:val="28"/>
          <w:lang w:val="en-US"/>
        </w:rPr>
        <w:t>della</w:t>
      </w:r>
      <w:proofErr w:type="spellEnd"/>
      <w:proofErr w:type="gramEnd"/>
      <w:r w:rsidR="006A6F73">
        <w:rPr>
          <w:rFonts w:ascii="Times New Roman" w:eastAsiaTheme="minorEastAsia" w:hAnsi="Times New Roman" w:cs="Times New Roman"/>
          <w:sz w:val="28"/>
          <w:szCs w:val="28"/>
          <w:lang w:val="en-US"/>
        </w:rPr>
        <w:t xml:space="preserve"> </w:t>
      </w:r>
      <w:proofErr w:type="spellStart"/>
      <w:r w:rsidR="006A6F73">
        <w:rPr>
          <w:rFonts w:ascii="Times New Roman" w:eastAsiaTheme="minorEastAsia" w:hAnsi="Times New Roman" w:cs="Times New Roman"/>
          <w:sz w:val="28"/>
          <w:szCs w:val="28"/>
          <w:lang w:val="en-US"/>
        </w:rPr>
        <w:t>Scuola</w:t>
      </w:r>
      <w:proofErr w:type="spellEnd"/>
      <w:r w:rsidR="006A6F73">
        <w:rPr>
          <w:rFonts w:ascii="Times New Roman" w:eastAsiaTheme="minorEastAsia" w:hAnsi="Times New Roman" w:cs="Times New Roman"/>
          <w:sz w:val="28"/>
          <w:szCs w:val="28"/>
          <w:lang w:val="en-US"/>
        </w:rPr>
        <w:t xml:space="preserve"> </w:t>
      </w:r>
      <w:proofErr w:type="spellStart"/>
      <w:r w:rsidR="006A6F73">
        <w:rPr>
          <w:rFonts w:ascii="Times New Roman" w:eastAsiaTheme="minorEastAsia" w:hAnsi="Times New Roman" w:cs="Times New Roman"/>
          <w:sz w:val="28"/>
          <w:szCs w:val="28"/>
          <w:lang w:val="en-US"/>
        </w:rPr>
        <w:t>Normale</w:t>
      </w:r>
      <w:proofErr w:type="spellEnd"/>
      <w:r w:rsidR="006A6F73">
        <w:rPr>
          <w:rFonts w:ascii="Times New Roman" w:eastAsiaTheme="minorEastAsia" w:hAnsi="Times New Roman" w:cs="Times New Roman"/>
          <w:sz w:val="28"/>
          <w:szCs w:val="28"/>
          <w:lang w:val="en-US"/>
        </w:rPr>
        <w:t xml:space="preserve"> Sup. Di Pisa (2).-1934.-3.-P.105-134.</w:t>
      </w:r>
    </w:p>
    <w:p w:rsidR="006A6F73" w:rsidRDefault="006A6F73" w:rsidP="00AA1E4B">
      <w:pPr>
        <w:spacing w:after="0" w:line="360" w:lineRule="auto"/>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13. Boas R.P. Absolute convergence and </w:t>
      </w:r>
      <w:proofErr w:type="spellStart"/>
      <w:r>
        <w:rPr>
          <w:rFonts w:ascii="Times New Roman" w:eastAsiaTheme="minorEastAsia" w:hAnsi="Times New Roman" w:cs="Times New Roman"/>
          <w:sz w:val="28"/>
          <w:szCs w:val="28"/>
          <w:lang w:val="en-US"/>
        </w:rPr>
        <w:t>inegrability</w:t>
      </w:r>
      <w:proofErr w:type="spellEnd"/>
      <w:r>
        <w:rPr>
          <w:rFonts w:ascii="Times New Roman" w:eastAsiaTheme="minorEastAsia" w:hAnsi="Times New Roman" w:cs="Times New Roman"/>
          <w:sz w:val="28"/>
          <w:szCs w:val="28"/>
          <w:lang w:val="en-US"/>
        </w:rPr>
        <w:t xml:space="preserve"> of trigonometric series // Journal of rational mechanics and analysis.-1956.-5, </w:t>
      </w:r>
      <w:r>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en-US"/>
        </w:rPr>
        <w:t>4.-P.621-632.</w:t>
      </w:r>
    </w:p>
    <w:p w:rsidR="00B2535B" w:rsidRPr="00B2535B" w:rsidRDefault="00B2535B" w:rsidP="00AA1E4B">
      <w:pPr>
        <w:spacing w:after="0" w:line="360" w:lineRule="auto"/>
        <w:rPr>
          <w:rFonts w:ascii="Times New Roman" w:eastAsiaTheme="minorEastAsia" w:hAnsi="Times New Roman" w:cs="Times New Roman"/>
          <w:sz w:val="28"/>
          <w:szCs w:val="28"/>
          <w:lang w:val="uk-UA"/>
        </w:rPr>
      </w:pPr>
      <w:r w:rsidRPr="00B2535B">
        <w:rPr>
          <w:rFonts w:ascii="Times New Roman" w:eastAsiaTheme="minorEastAsia" w:hAnsi="Times New Roman" w:cs="Times New Roman"/>
          <w:sz w:val="28"/>
          <w:szCs w:val="28"/>
        </w:rPr>
        <w:t>14.</w:t>
      </w:r>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Стано</w:t>
      </w:r>
      <w:proofErr w:type="spellEnd"/>
      <w:r>
        <w:rPr>
          <w:rFonts w:ascii="Times New Roman" w:eastAsiaTheme="minorEastAsia" w:hAnsi="Times New Roman" w:cs="Times New Roman"/>
          <w:sz w:val="28"/>
          <w:szCs w:val="28"/>
          <w:lang w:val="en-US"/>
        </w:rPr>
        <w:t>j</w:t>
      </w:r>
      <w:proofErr w:type="spellStart"/>
      <w:r>
        <w:rPr>
          <w:rFonts w:ascii="Times New Roman" w:eastAsiaTheme="minorEastAsia" w:hAnsi="Times New Roman" w:cs="Times New Roman"/>
          <w:sz w:val="28"/>
          <w:szCs w:val="28"/>
          <w:lang w:val="uk-UA"/>
        </w:rPr>
        <w:t>еви</w:t>
      </w:r>
      <w:proofErr w:type="spellEnd"/>
      <w:r>
        <w:rPr>
          <w:rFonts w:ascii="Times New Roman" w:eastAsiaTheme="minorEastAsia" w:hAnsi="Times New Roman" w:cs="Times New Roman"/>
          <w:sz w:val="28"/>
          <w:szCs w:val="28"/>
          <w:lang w:val="en-US"/>
        </w:rPr>
        <w:t>h</w:t>
      </w:r>
      <w:r>
        <w:rPr>
          <w:rFonts w:ascii="Times New Roman" w:eastAsiaTheme="minorEastAsia" w:hAnsi="Times New Roman" w:cs="Times New Roman"/>
          <w:sz w:val="28"/>
          <w:szCs w:val="28"/>
          <w:lang w:val="uk-UA"/>
        </w:rPr>
        <w:t xml:space="preserve"> Ч.В. О </w:t>
      </w:r>
      <w:proofErr w:type="spellStart"/>
      <w:r>
        <w:rPr>
          <w:rFonts w:ascii="Times New Roman" w:eastAsiaTheme="minorEastAsia" w:hAnsi="Times New Roman" w:cs="Times New Roman"/>
          <w:sz w:val="28"/>
          <w:szCs w:val="28"/>
          <w:lang w:val="uk-UA"/>
        </w:rPr>
        <w:t>интеграбилности</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неких</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тригонометриских</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редова</w:t>
      </w:r>
      <w:proofErr w:type="spellEnd"/>
      <w:r>
        <w:rPr>
          <w:rFonts w:ascii="Times New Roman" w:eastAsiaTheme="minorEastAsia" w:hAnsi="Times New Roman" w:cs="Times New Roman"/>
          <w:sz w:val="28"/>
          <w:szCs w:val="28"/>
          <w:lang w:val="uk-UA"/>
        </w:rPr>
        <w:t xml:space="preserve"> </w:t>
      </w:r>
      <w:r w:rsidRPr="00B2535B">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lang w:val="uk-UA"/>
        </w:rPr>
        <w:t>Зборник</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радова</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Српска</w:t>
      </w:r>
      <w:proofErr w:type="spellEnd"/>
      <w:r>
        <w:rPr>
          <w:rFonts w:ascii="Times New Roman" w:eastAsiaTheme="minorEastAsia" w:hAnsi="Times New Roman" w:cs="Times New Roman"/>
          <w:sz w:val="28"/>
          <w:szCs w:val="28"/>
          <w:lang w:val="uk-UA"/>
        </w:rPr>
        <w:t xml:space="preserve"> Акад. наука, к. 55.-</w:t>
      </w:r>
      <w:r w:rsidR="00C54B76">
        <w:rPr>
          <w:rFonts w:ascii="Times New Roman" w:eastAsiaTheme="minorEastAsia" w:hAnsi="Times New Roman" w:cs="Times New Roman"/>
          <w:sz w:val="28"/>
          <w:szCs w:val="28"/>
          <w:lang w:val="uk-UA"/>
        </w:rPr>
        <w:t xml:space="preserve">Математички </w:t>
      </w:r>
      <w:proofErr w:type="spellStart"/>
      <w:r w:rsidR="00C54B76">
        <w:rPr>
          <w:rFonts w:ascii="Times New Roman" w:eastAsiaTheme="minorEastAsia" w:hAnsi="Times New Roman" w:cs="Times New Roman"/>
          <w:sz w:val="28"/>
          <w:szCs w:val="28"/>
          <w:lang w:val="uk-UA"/>
        </w:rPr>
        <w:t>институт</w:t>
      </w:r>
      <w:proofErr w:type="spellEnd"/>
      <w:r w:rsidR="00C54B76">
        <w:rPr>
          <w:rFonts w:ascii="Times New Roman" w:eastAsiaTheme="minorEastAsia" w:hAnsi="Times New Roman" w:cs="Times New Roman"/>
          <w:sz w:val="28"/>
          <w:szCs w:val="28"/>
          <w:lang w:val="uk-UA"/>
        </w:rPr>
        <w:t xml:space="preserve"> к. 6.-1957.-С.53-57.</w:t>
      </w:r>
    </w:p>
    <w:p w:rsidR="00B2535B" w:rsidRPr="00C54B76" w:rsidRDefault="00B2535B" w:rsidP="00AA1E4B">
      <w:pPr>
        <w:spacing w:after="0" w:line="360" w:lineRule="auto"/>
        <w:rPr>
          <w:rFonts w:ascii="Times New Roman" w:eastAsiaTheme="minorEastAsia" w:hAnsi="Times New Roman" w:cs="Times New Roman"/>
          <w:sz w:val="28"/>
          <w:szCs w:val="28"/>
          <w:lang w:val="uk-UA"/>
        </w:rPr>
      </w:pPr>
      <w:r w:rsidRPr="00F71A31">
        <w:rPr>
          <w:rFonts w:ascii="Times New Roman" w:eastAsiaTheme="minorEastAsia" w:hAnsi="Times New Roman" w:cs="Times New Roman"/>
          <w:sz w:val="28"/>
          <w:szCs w:val="28"/>
        </w:rPr>
        <w:lastRenderedPageBreak/>
        <w:t>15.</w:t>
      </w:r>
      <w:r w:rsidR="00C54B76">
        <w:rPr>
          <w:rFonts w:ascii="Times New Roman" w:eastAsiaTheme="minorEastAsia" w:hAnsi="Times New Roman" w:cs="Times New Roman"/>
          <w:sz w:val="28"/>
          <w:szCs w:val="28"/>
          <w:lang w:val="uk-UA"/>
        </w:rPr>
        <w:t xml:space="preserve"> </w:t>
      </w:r>
      <w:proofErr w:type="spellStart"/>
      <w:r w:rsidR="00C54B76">
        <w:rPr>
          <w:rFonts w:ascii="Times New Roman" w:eastAsiaTheme="minorEastAsia" w:hAnsi="Times New Roman" w:cs="Times New Roman"/>
          <w:sz w:val="28"/>
          <w:szCs w:val="28"/>
          <w:lang w:val="uk-UA"/>
        </w:rPr>
        <w:t>Теляковский</w:t>
      </w:r>
      <w:proofErr w:type="spellEnd"/>
      <w:r w:rsidR="00C54B76">
        <w:rPr>
          <w:rFonts w:ascii="Times New Roman" w:eastAsiaTheme="minorEastAsia" w:hAnsi="Times New Roman" w:cs="Times New Roman"/>
          <w:sz w:val="28"/>
          <w:szCs w:val="28"/>
          <w:lang w:val="uk-UA"/>
        </w:rPr>
        <w:t xml:space="preserve"> С.А. </w:t>
      </w:r>
      <w:proofErr w:type="spellStart"/>
      <w:r w:rsidR="00C54B76">
        <w:rPr>
          <w:rFonts w:ascii="Times New Roman" w:eastAsiaTheme="minorEastAsia" w:hAnsi="Times New Roman" w:cs="Times New Roman"/>
          <w:sz w:val="28"/>
          <w:szCs w:val="28"/>
          <w:lang w:val="uk-UA"/>
        </w:rPr>
        <w:t>У</w:t>
      </w:r>
      <w:r w:rsidR="00F71A31">
        <w:rPr>
          <w:rFonts w:ascii="Times New Roman" w:eastAsiaTheme="minorEastAsia" w:hAnsi="Times New Roman" w:cs="Times New Roman"/>
          <w:sz w:val="28"/>
          <w:szCs w:val="28"/>
          <w:lang w:val="uk-UA"/>
        </w:rPr>
        <w:t>словия</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интегрируемости</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тригонометрических</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рядов</w:t>
      </w:r>
      <w:proofErr w:type="spellEnd"/>
      <w:r w:rsidR="00F71A31">
        <w:rPr>
          <w:rFonts w:ascii="Times New Roman" w:eastAsiaTheme="minorEastAsia" w:hAnsi="Times New Roman" w:cs="Times New Roman"/>
          <w:sz w:val="28"/>
          <w:szCs w:val="28"/>
          <w:lang w:val="uk-UA"/>
        </w:rPr>
        <w:t xml:space="preserve"> и </w:t>
      </w:r>
      <w:proofErr w:type="spellStart"/>
      <w:r w:rsidR="00F71A31">
        <w:rPr>
          <w:rFonts w:ascii="Times New Roman" w:eastAsiaTheme="minorEastAsia" w:hAnsi="Times New Roman" w:cs="Times New Roman"/>
          <w:sz w:val="28"/>
          <w:szCs w:val="28"/>
          <w:lang w:val="uk-UA"/>
        </w:rPr>
        <w:t>их</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приложение</w:t>
      </w:r>
      <w:proofErr w:type="spellEnd"/>
      <w:r w:rsidR="00F71A31">
        <w:rPr>
          <w:rFonts w:ascii="Times New Roman" w:eastAsiaTheme="minorEastAsia" w:hAnsi="Times New Roman" w:cs="Times New Roman"/>
          <w:sz w:val="28"/>
          <w:szCs w:val="28"/>
          <w:lang w:val="uk-UA"/>
        </w:rPr>
        <w:t xml:space="preserve"> к </w:t>
      </w:r>
      <w:proofErr w:type="spellStart"/>
      <w:r w:rsidR="00F71A31">
        <w:rPr>
          <w:rFonts w:ascii="Times New Roman" w:eastAsiaTheme="minorEastAsia" w:hAnsi="Times New Roman" w:cs="Times New Roman"/>
          <w:sz w:val="28"/>
          <w:szCs w:val="28"/>
          <w:lang w:val="uk-UA"/>
        </w:rPr>
        <w:t>изучению</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линейніх</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методов</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суммирования</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рядов</w:t>
      </w:r>
      <w:proofErr w:type="spellEnd"/>
      <w:r w:rsidR="00F71A31">
        <w:rPr>
          <w:rFonts w:ascii="Times New Roman" w:eastAsiaTheme="minorEastAsia" w:hAnsi="Times New Roman" w:cs="Times New Roman"/>
          <w:sz w:val="28"/>
          <w:szCs w:val="28"/>
          <w:lang w:val="uk-UA"/>
        </w:rPr>
        <w:t xml:space="preserve"> </w:t>
      </w:r>
      <w:proofErr w:type="spellStart"/>
      <w:r w:rsidR="00F71A31">
        <w:rPr>
          <w:rFonts w:ascii="Times New Roman" w:eastAsiaTheme="minorEastAsia" w:hAnsi="Times New Roman" w:cs="Times New Roman"/>
          <w:sz w:val="28"/>
          <w:szCs w:val="28"/>
          <w:lang w:val="uk-UA"/>
        </w:rPr>
        <w:t>Фурье</w:t>
      </w:r>
      <w:proofErr w:type="spellEnd"/>
      <w:r w:rsidR="00F71A31">
        <w:rPr>
          <w:rFonts w:ascii="Times New Roman" w:eastAsiaTheme="minorEastAsia" w:hAnsi="Times New Roman" w:cs="Times New Roman"/>
          <w:sz w:val="28"/>
          <w:szCs w:val="28"/>
          <w:lang w:val="uk-UA"/>
        </w:rPr>
        <w:t xml:space="preserve"> // </w:t>
      </w:r>
      <w:proofErr w:type="spellStart"/>
      <w:r w:rsidR="00F71A31">
        <w:rPr>
          <w:rFonts w:ascii="Times New Roman" w:eastAsiaTheme="minorEastAsia" w:hAnsi="Times New Roman" w:cs="Times New Roman"/>
          <w:sz w:val="28"/>
          <w:szCs w:val="28"/>
          <w:lang w:val="uk-UA"/>
        </w:rPr>
        <w:t>Изв</w:t>
      </w:r>
      <w:proofErr w:type="spellEnd"/>
      <w:r w:rsidR="00F71A31">
        <w:rPr>
          <w:rFonts w:ascii="Times New Roman" w:eastAsiaTheme="minorEastAsia" w:hAnsi="Times New Roman" w:cs="Times New Roman"/>
          <w:sz w:val="28"/>
          <w:szCs w:val="28"/>
          <w:lang w:val="uk-UA"/>
        </w:rPr>
        <w:t xml:space="preserve">. АН. СССР, </w:t>
      </w:r>
      <w:proofErr w:type="spellStart"/>
      <w:r w:rsidR="00F71A31">
        <w:rPr>
          <w:rFonts w:ascii="Times New Roman" w:eastAsiaTheme="minorEastAsia" w:hAnsi="Times New Roman" w:cs="Times New Roman"/>
          <w:sz w:val="28"/>
          <w:szCs w:val="28"/>
          <w:lang w:val="uk-UA"/>
        </w:rPr>
        <w:t>серия</w:t>
      </w:r>
      <w:proofErr w:type="spellEnd"/>
      <w:r w:rsidR="00F71A31">
        <w:rPr>
          <w:rFonts w:ascii="Times New Roman" w:eastAsiaTheme="minorEastAsia" w:hAnsi="Times New Roman" w:cs="Times New Roman"/>
          <w:sz w:val="28"/>
          <w:szCs w:val="28"/>
          <w:lang w:val="uk-UA"/>
        </w:rPr>
        <w:t xml:space="preserve"> матем.-1964.-28.-С.1209-1236.</w:t>
      </w:r>
    </w:p>
    <w:p w:rsidR="00B2535B" w:rsidRPr="00F71A31" w:rsidRDefault="00B2535B" w:rsidP="00AA1E4B">
      <w:pPr>
        <w:spacing w:after="0" w:line="360" w:lineRule="auto"/>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16.</w:t>
      </w:r>
      <w:r w:rsidR="00F71A31">
        <w:rPr>
          <w:rFonts w:ascii="Times New Roman" w:eastAsiaTheme="minorEastAsia" w:hAnsi="Times New Roman" w:cs="Times New Roman"/>
          <w:sz w:val="28"/>
          <w:szCs w:val="28"/>
          <w:lang w:val="en-US"/>
        </w:rPr>
        <w:t xml:space="preserve"> Kano T. Coefficients of some trigonometric series // J. Fac. Sci. Shinshu Univ.-1968.-3, </w:t>
      </w:r>
      <w:r w:rsidR="00F71A31">
        <w:rPr>
          <w:rFonts w:ascii="Times New Roman" w:eastAsiaTheme="minorEastAsia" w:hAnsi="Times New Roman" w:cs="Times New Roman"/>
          <w:sz w:val="28"/>
          <w:szCs w:val="28"/>
          <w:lang w:val="uk-UA"/>
        </w:rPr>
        <w:t>№</w:t>
      </w:r>
      <w:r w:rsidR="00F71A31">
        <w:rPr>
          <w:rFonts w:ascii="Times New Roman" w:eastAsiaTheme="minorEastAsia" w:hAnsi="Times New Roman" w:cs="Times New Roman"/>
          <w:sz w:val="28"/>
          <w:szCs w:val="28"/>
          <w:lang w:val="en-US"/>
        </w:rPr>
        <w:t xml:space="preserve">2.-P.153-162. </w:t>
      </w:r>
    </w:p>
    <w:p w:rsidR="006D7A82" w:rsidRPr="006D7A82" w:rsidRDefault="00B2535B" w:rsidP="00AA1E4B">
      <w:pPr>
        <w:spacing w:after="0" w:line="360" w:lineRule="auto"/>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17.</w:t>
      </w:r>
      <w:r w:rsidR="006D7A82">
        <w:rPr>
          <w:rFonts w:ascii="Times New Roman" w:eastAsiaTheme="minorEastAsia" w:hAnsi="Times New Roman" w:cs="Times New Roman"/>
          <w:sz w:val="28"/>
          <w:szCs w:val="28"/>
          <w:lang w:val="en-US"/>
        </w:rPr>
        <w:t xml:space="preserve"> Sidon S. </w:t>
      </w:r>
      <w:proofErr w:type="spellStart"/>
      <w:r w:rsidR="006D7A82">
        <w:rPr>
          <w:rFonts w:ascii="Times New Roman" w:eastAsiaTheme="minorEastAsia" w:hAnsi="Times New Roman" w:cs="Times New Roman"/>
          <w:sz w:val="28"/>
          <w:szCs w:val="28"/>
          <w:lang w:val="en-US"/>
        </w:rPr>
        <w:t>Hinreichende</w:t>
      </w:r>
      <w:proofErr w:type="spellEnd"/>
      <w:r w:rsidR="006D7A82">
        <w:rPr>
          <w:rFonts w:ascii="Times New Roman" w:eastAsiaTheme="minorEastAsia" w:hAnsi="Times New Roman" w:cs="Times New Roman"/>
          <w:sz w:val="28"/>
          <w:szCs w:val="28"/>
          <w:lang w:val="en-US"/>
        </w:rPr>
        <w:t xml:space="preserve"> </w:t>
      </w:r>
      <w:proofErr w:type="spellStart"/>
      <w:r w:rsidR="006D7A82">
        <w:rPr>
          <w:rFonts w:ascii="Times New Roman" w:eastAsiaTheme="minorEastAsia" w:hAnsi="Times New Roman" w:cs="Times New Roman"/>
          <w:sz w:val="28"/>
          <w:szCs w:val="28"/>
          <w:lang w:val="en-US"/>
        </w:rPr>
        <w:t>Bedingungen</w:t>
      </w:r>
      <w:proofErr w:type="spellEnd"/>
      <w:r w:rsidR="006D7A82">
        <w:rPr>
          <w:rFonts w:ascii="Times New Roman" w:eastAsiaTheme="minorEastAsia" w:hAnsi="Times New Roman" w:cs="Times New Roman"/>
          <w:sz w:val="28"/>
          <w:szCs w:val="28"/>
          <w:lang w:val="en-US"/>
        </w:rPr>
        <w:t xml:space="preserve"> </w:t>
      </w:r>
      <w:r w:rsidR="006D7A82">
        <w:rPr>
          <w:rFonts w:ascii="Times New Roman" w:eastAsiaTheme="minorEastAsia" w:hAnsi="Times New Roman" w:cs="Times New Roman"/>
          <w:sz w:val="28"/>
          <w:szCs w:val="28"/>
          <w:lang w:val="de-DE"/>
        </w:rPr>
        <w:t>für den Fourier</w:t>
      </w:r>
      <w:r w:rsidR="006D7A82">
        <w:rPr>
          <w:rFonts w:ascii="Times New Roman" w:eastAsiaTheme="minorEastAsia" w:hAnsi="Times New Roman" w:cs="Times New Roman"/>
          <w:sz w:val="28"/>
          <w:szCs w:val="28"/>
          <w:lang w:val="en-US"/>
        </w:rPr>
        <w:t>-</w:t>
      </w:r>
      <w:proofErr w:type="spellStart"/>
      <w:r w:rsidR="006D7A82">
        <w:rPr>
          <w:rFonts w:ascii="Times New Roman" w:eastAsiaTheme="minorEastAsia" w:hAnsi="Times New Roman" w:cs="Times New Roman"/>
          <w:sz w:val="28"/>
          <w:szCs w:val="28"/>
          <w:lang w:val="en-US"/>
        </w:rPr>
        <w:t>Charakter</w:t>
      </w:r>
      <w:proofErr w:type="spellEnd"/>
      <w:r w:rsidR="006D7A82">
        <w:rPr>
          <w:rFonts w:ascii="Times New Roman" w:eastAsiaTheme="minorEastAsia" w:hAnsi="Times New Roman" w:cs="Times New Roman"/>
          <w:sz w:val="28"/>
          <w:szCs w:val="28"/>
          <w:lang w:val="en-US"/>
        </w:rPr>
        <w:t xml:space="preserve"> </w:t>
      </w:r>
      <w:proofErr w:type="spellStart"/>
      <w:r w:rsidR="006D7A82">
        <w:rPr>
          <w:rFonts w:ascii="Times New Roman" w:eastAsiaTheme="minorEastAsia" w:hAnsi="Times New Roman" w:cs="Times New Roman"/>
          <w:sz w:val="28"/>
          <w:szCs w:val="28"/>
          <w:lang w:val="en-US"/>
        </w:rPr>
        <w:t>einer</w:t>
      </w:r>
      <w:proofErr w:type="spellEnd"/>
      <w:r w:rsidR="006D7A82">
        <w:rPr>
          <w:rFonts w:ascii="Times New Roman" w:eastAsiaTheme="minorEastAsia" w:hAnsi="Times New Roman" w:cs="Times New Roman"/>
          <w:sz w:val="28"/>
          <w:szCs w:val="28"/>
          <w:lang w:val="en-US"/>
        </w:rPr>
        <w:t xml:space="preserve"> </w:t>
      </w:r>
      <w:proofErr w:type="spellStart"/>
      <w:r w:rsidR="006D7A82">
        <w:rPr>
          <w:rFonts w:ascii="Times New Roman" w:eastAsiaTheme="minorEastAsia" w:hAnsi="Times New Roman" w:cs="Times New Roman"/>
          <w:sz w:val="28"/>
          <w:szCs w:val="28"/>
          <w:lang w:val="en-US"/>
        </w:rPr>
        <w:t>trigonometrischen</w:t>
      </w:r>
      <w:proofErr w:type="spellEnd"/>
      <w:r w:rsidR="006D7A82">
        <w:rPr>
          <w:rFonts w:ascii="Times New Roman" w:eastAsiaTheme="minorEastAsia" w:hAnsi="Times New Roman" w:cs="Times New Roman"/>
          <w:sz w:val="28"/>
          <w:szCs w:val="28"/>
          <w:lang w:val="en-US"/>
        </w:rPr>
        <w:t xml:space="preserve"> </w:t>
      </w:r>
      <w:proofErr w:type="spellStart"/>
      <w:r w:rsidR="006D7A82">
        <w:rPr>
          <w:rFonts w:ascii="Times New Roman" w:eastAsiaTheme="minorEastAsia" w:hAnsi="Times New Roman" w:cs="Times New Roman"/>
          <w:sz w:val="28"/>
          <w:szCs w:val="28"/>
          <w:lang w:val="en-US"/>
        </w:rPr>
        <w:t>Reihe</w:t>
      </w:r>
      <w:proofErr w:type="spellEnd"/>
      <w:r w:rsidR="006D7A82">
        <w:rPr>
          <w:rFonts w:ascii="Times New Roman" w:eastAsiaTheme="minorEastAsia" w:hAnsi="Times New Roman" w:cs="Times New Roman"/>
          <w:sz w:val="28"/>
          <w:szCs w:val="28"/>
          <w:lang w:val="en-US"/>
        </w:rPr>
        <w:t xml:space="preserve"> // J. London Math. Soc.-1939.-14, </w:t>
      </w:r>
      <w:r w:rsidR="006D7A82">
        <w:rPr>
          <w:rFonts w:ascii="Times New Roman" w:eastAsiaTheme="minorEastAsia" w:hAnsi="Times New Roman" w:cs="Times New Roman"/>
          <w:sz w:val="28"/>
          <w:szCs w:val="28"/>
          <w:lang w:val="uk-UA"/>
        </w:rPr>
        <w:t>№2</w:t>
      </w:r>
      <w:r w:rsidR="006D7A82" w:rsidRPr="006D7A82">
        <w:rPr>
          <w:rFonts w:ascii="Times New Roman" w:eastAsiaTheme="minorEastAsia" w:hAnsi="Times New Roman" w:cs="Times New Roman"/>
          <w:sz w:val="28"/>
          <w:szCs w:val="28"/>
          <w:lang w:val="en-US"/>
        </w:rPr>
        <w:t>.-</w:t>
      </w:r>
      <w:r w:rsidR="006D7A82">
        <w:rPr>
          <w:rFonts w:ascii="Times New Roman" w:eastAsiaTheme="minorEastAsia" w:hAnsi="Times New Roman" w:cs="Times New Roman"/>
          <w:sz w:val="28"/>
          <w:szCs w:val="28"/>
          <w:lang w:val="en-US"/>
        </w:rPr>
        <w:t>P.158-160.</w:t>
      </w:r>
    </w:p>
    <w:p w:rsidR="00B2535B" w:rsidRPr="009F6F2F" w:rsidRDefault="00B2535B" w:rsidP="00AA1E4B">
      <w:pPr>
        <w:spacing w:after="0" w:line="360" w:lineRule="auto"/>
        <w:rPr>
          <w:rFonts w:ascii="Times New Roman" w:eastAsiaTheme="minorEastAsia" w:hAnsi="Times New Roman" w:cs="Times New Roman"/>
          <w:sz w:val="28"/>
          <w:szCs w:val="28"/>
        </w:rPr>
      </w:pPr>
      <w:r w:rsidRPr="006D7A82">
        <w:rPr>
          <w:rFonts w:ascii="Times New Roman" w:eastAsiaTheme="minorEastAsia" w:hAnsi="Times New Roman" w:cs="Times New Roman"/>
          <w:sz w:val="28"/>
          <w:szCs w:val="28"/>
        </w:rPr>
        <w:t>18.</w:t>
      </w:r>
      <w:r w:rsidR="00AA1E4B">
        <w:rPr>
          <w:rFonts w:ascii="Times New Roman" w:eastAsiaTheme="minorEastAsia" w:hAnsi="Times New Roman" w:cs="Times New Roman"/>
          <w:sz w:val="28"/>
          <w:szCs w:val="28"/>
        </w:rPr>
        <w:t xml:space="preserve"> </w:t>
      </w:r>
      <w:proofErr w:type="spellStart"/>
      <w:r w:rsidR="006D7A82">
        <w:rPr>
          <w:rFonts w:ascii="Times New Roman" w:eastAsiaTheme="minorEastAsia" w:hAnsi="Times New Roman" w:cs="Times New Roman"/>
          <w:sz w:val="28"/>
          <w:szCs w:val="28"/>
        </w:rPr>
        <w:t>Теляковский</w:t>
      </w:r>
      <w:proofErr w:type="spellEnd"/>
      <w:r w:rsidR="006D7A82">
        <w:rPr>
          <w:rFonts w:ascii="Times New Roman" w:eastAsiaTheme="minorEastAsia" w:hAnsi="Times New Roman" w:cs="Times New Roman"/>
          <w:sz w:val="28"/>
          <w:szCs w:val="28"/>
        </w:rPr>
        <w:t xml:space="preserve"> С.А. Об одном достаточном условии </w:t>
      </w:r>
      <w:proofErr w:type="spellStart"/>
      <w:r w:rsidR="006D7A82">
        <w:rPr>
          <w:rFonts w:ascii="Times New Roman" w:eastAsiaTheme="minorEastAsia" w:hAnsi="Times New Roman" w:cs="Times New Roman"/>
          <w:sz w:val="28"/>
          <w:szCs w:val="28"/>
        </w:rPr>
        <w:t>Сидона</w:t>
      </w:r>
      <w:proofErr w:type="spellEnd"/>
      <w:r w:rsidR="006D7A82">
        <w:rPr>
          <w:rFonts w:ascii="Times New Roman" w:eastAsiaTheme="minorEastAsia" w:hAnsi="Times New Roman" w:cs="Times New Roman"/>
          <w:sz w:val="28"/>
          <w:szCs w:val="28"/>
        </w:rPr>
        <w:t xml:space="preserve"> интегрируемости тригонометрических рядов // Мат. </w:t>
      </w:r>
      <w:proofErr w:type="gramStart"/>
      <w:r w:rsidR="006D7A82">
        <w:rPr>
          <w:rFonts w:ascii="Times New Roman" w:eastAsiaTheme="minorEastAsia" w:hAnsi="Times New Roman" w:cs="Times New Roman"/>
          <w:sz w:val="28"/>
          <w:szCs w:val="28"/>
        </w:rPr>
        <w:t>заметки.-</w:t>
      </w:r>
      <w:proofErr w:type="gramEnd"/>
      <w:r w:rsidR="006D7A82">
        <w:rPr>
          <w:rFonts w:ascii="Times New Roman" w:eastAsiaTheme="minorEastAsia" w:hAnsi="Times New Roman" w:cs="Times New Roman"/>
          <w:sz w:val="28"/>
          <w:szCs w:val="28"/>
        </w:rPr>
        <w:t>1973.-</w:t>
      </w:r>
      <w:r w:rsidR="009F6F2F">
        <w:rPr>
          <w:rFonts w:ascii="Times New Roman" w:eastAsiaTheme="minorEastAsia" w:hAnsi="Times New Roman" w:cs="Times New Roman"/>
          <w:sz w:val="28"/>
          <w:szCs w:val="28"/>
        </w:rPr>
        <w:t>14,</w:t>
      </w:r>
      <w:r w:rsidR="009F6F2F" w:rsidRPr="009F6F2F">
        <w:rPr>
          <w:rFonts w:ascii="Times New Roman" w:eastAsiaTheme="minorEastAsia" w:hAnsi="Times New Roman" w:cs="Times New Roman"/>
          <w:sz w:val="28"/>
          <w:szCs w:val="28"/>
        </w:rPr>
        <w:t xml:space="preserve"> </w:t>
      </w:r>
      <w:r w:rsidR="009F6F2F">
        <w:rPr>
          <w:rFonts w:ascii="Times New Roman" w:eastAsiaTheme="minorEastAsia" w:hAnsi="Times New Roman" w:cs="Times New Roman"/>
          <w:sz w:val="28"/>
          <w:szCs w:val="28"/>
          <w:lang w:val="uk-UA"/>
        </w:rPr>
        <w:t>№3</w:t>
      </w:r>
      <w:r w:rsidR="009F6F2F">
        <w:rPr>
          <w:rFonts w:ascii="Times New Roman" w:eastAsiaTheme="minorEastAsia" w:hAnsi="Times New Roman" w:cs="Times New Roman"/>
          <w:sz w:val="28"/>
          <w:szCs w:val="28"/>
        </w:rPr>
        <w:t>.-С.317-328.</w:t>
      </w:r>
    </w:p>
    <w:p w:rsidR="00B2535B" w:rsidRPr="00AA1E4B" w:rsidRDefault="00B2535B" w:rsidP="00AA1E4B">
      <w:pPr>
        <w:spacing w:after="0" w:line="360" w:lineRule="auto"/>
        <w:rPr>
          <w:rFonts w:ascii="Times New Roman" w:eastAsiaTheme="minorEastAsia" w:hAnsi="Times New Roman" w:cs="Times New Roman"/>
          <w:sz w:val="28"/>
          <w:szCs w:val="28"/>
        </w:rPr>
      </w:pPr>
      <w:r w:rsidRPr="00AA1E4B">
        <w:rPr>
          <w:rFonts w:ascii="Times New Roman" w:eastAsiaTheme="minorEastAsia" w:hAnsi="Times New Roman" w:cs="Times New Roman"/>
          <w:sz w:val="28"/>
          <w:szCs w:val="28"/>
        </w:rPr>
        <w:t>19.</w:t>
      </w:r>
      <w:r w:rsidR="00AA1E4B">
        <w:rPr>
          <w:rFonts w:ascii="Times New Roman" w:eastAsiaTheme="minorEastAsia" w:hAnsi="Times New Roman" w:cs="Times New Roman"/>
          <w:sz w:val="28"/>
          <w:szCs w:val="28"/>
        </w:rPr>
        <w:t xml:space="preserve"> </w:t>
      </w:r>
      <w:proofErr w:type="spellStart"/>
      <w:r w:rsidR="00AA1E4B">
        <w:rPr>
          <w:rFonts w:ascii="Times New Roman" w:eastAsiaTheme="minorEastAsia" w:hAnsi="Times New Roman" w:cs="Times New Roman"/>
          <w:sz w:val="28"/>
          <w:szCs w:val="28"/>
        </w:rPr>
        <w:t>Теляковский</w:t>
      </w:r>
      <w:proofErr w:type="spellEnd"/>
      <w:r w:rsidR="00AA1E4B">
        <w:rPr>
          <w:rFonts w:ascii="Times New Roman" w:eastAsiaTheme="minorEastAsia" w:hAnsi="Times New Roman" w:cs="Times New Roman"/>
          <w:sz w:val="28"/>
          <w:szCs w:val="28"/>
        </w:rPr>
        <w:t xml:space="preserve"> С.А.</w:t>
      </w:r>
      <w:r w:rsidR="00AA1E4B">
        <w:rPr>
          <w:rFonts w:ascii="Times New Roman" w:eastAsiaTheme="minorEastAsia" w:hAnsi="Times New Roman" w:cs="Times New Roman"/>
          <w:sz w:val="28"/>
          <w:szCs w:val="28"/>
        </w:rPr>
        <w:t xml:space="preserve"> Об интегрируемости рядов по синусам </w:t>
      </w:r>
      <w:r w:rsidR="00AA1E4B" w:rsidRPr="00AA1E4B">
        <w:rPr>
          <w:rFonts w:ascii="Times New Roman" w:eastAsiaTheme="minorEastAsia" w:hAnsi="Times New Roman" w:cs="Times New Roman"/>
          <w:sz w:val="28"/>
          <w:szCs w:val="28"/>
        </w:rPr>
        <w:t xml:space="preserve">// </w:t>
      </w:r>
      <w:r w:rsidR="00AA1E4B">
        <w:rPr>
          <w:rFonts w:ascii="Times New Roman" w:eastAsiaTheme="minorEastAsia" w:hAnsi="Times New Roman" w:cs="Times New Roman"/>
          <w:sz w:val="28"/>
          <w:szCs w:val="28"/>
        </w:rPr>
        <w:t xml:space="preserve">Тр. Мат. ин-та АН </w:t>
      </w:r>
      <w:proofErr w:type="gramStart"/>
      <w:r w:rsidR="00AA1E4B">
        <w:rPr>
          <w:rFonts w:ascii="Times New Roman" w:eastAsiaTheme="minorEastAsia" w:hAnsi="Times New Roman" w:cs="Times New Roman"/>
          <w:sz w:val="28"/>
          <w:szCs w:val="28"/>
        </w:rPr>
        <w:t>СССР.-</w:t>
      </w:r>
      <w:proofErr w:type="gramEnd"/>
      <w:r w:rsidR="00AA1E4B">
        <w:rPr>
          <w:rFonts w:ascii="Times New Roman" w:eastAsiaTheme="minorEastAsia" w:hAnsi="Times New Roman" w:cs="Times New Roman"/>
          <w:sz w:val="28"/>
          <w:szCs w:val="28"/>
        </w:rPr>
        <w:t>1984.-163.-С.229-233.</w:t>
      </w:r>
    </w:p>
    <w:p w:rsidR="00B2535B" w:rsidRPr="00AA1E4B" w:rsidRDefault="00B2535B" w:rsidP="00A06A7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20.</w:t>
      </w:r>
      <w:r w:rsidR="005B44FA">
        <w:rPr>
          <w:rFonts w:ascii="Times New Roman" w:eastAsiaTheme="minorEastAsia" w:hAnsi="Times New Roman" w:cs="Times New Roman"/>
          <w:sz w:val="28"/>
          <w:szCs w:val="28"/>
          <w:lang w:val="uk-UA"/>
        </w:rPr>
        <w:t xml:space="preserve"> </w:t>
      </w:r>
      <w:r w:rsidR="00AA1E4B" w:rsidRPr="00AA1E4B">
        <w:rPr>
          <w:rFonts w:ascii="Times New Roman" w:eastAsiaTheme="minorEastAsia" w:hAnsi="Times New Roman" w:cs="Times New Roman"/>
          <w:sz w:val="28"/>
          <w:szCs w:val="28"/>
          <w:lang w:val="en-US"/>
        </w:rPr>
        <w:t>Ga</w:t>
      </w:r>
      <w:r w:rsidR="00AA1E4B">
        <w:rPr>
          <w:rFonts w:ascii="Times New Roman" w:eastAsiaTheme="minorEastAsia" w:hAnsi="Times New Roman" w:cs="Times New Roman"/>
          <w:sz w:val="28"/>
          <w:szCs w:val="28"/>
          <w:lang w:val="en-US"/>
        </w:rPr>
        <w:t xml:space="preserve">rrett J.W., Rees C.S., </w:t>
      </w:r>
      <w:proofErr w:type="spellStart"/>
      <w:r w:rsidR="00AA1E4B">
        <w:rPr>
          <w:rFonts w:ascii="Times New Roman" w:eastAsiaTheme="minorEastAsia" w:hAnsi="Times New Roman" w:cs="Times New Roman"/>
          <w:sz w:val="28"/>
          <w:szCs w:val="28"/>
          <w:lang w:val="en-US"/>
        </w:rPr>
        <w:t>Stanojevic</w:t>
      </w:r>
      <w:proofErr w:type="spellEnd"/>
      <w:r w:rsidR="00AA1E4B">
        <w:rPr>
          <w:rFonts w:ascii="Times New Roman" w:eastAsiaTheme="minorEastAsia" w:hAnsi="Times New Roman" w:cs="Times New Roman"/>
          <w:sz w:val="28"/>
          <w:szCs w:val="28"/>
          <w:lang w:val="en-US"/>
        </w:rPr>
        <w:t xml:space="preserve"> C.V.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en-US"/>
              </w:rPr>
              <m:t>1</m:t>
            </m:r>
          </m:sub>
        </m:sSub>
      </m:oMath>
      <w:r w:rsidR="00AA1E4B" w:rsidRPr="00AA1E4B">
        <w:rPr>
          <w:rFonts w:ascii="Times New Roman" w:eastAsiaTheme="minorEastAsia" w:hAnsi="Times New Roman" w:cs="Times New Roman"/>
          <w:sz w:val="28"/>
          <w:szCs w:val="28"/>
          <w:lang w:val="en-US"/>
        </w:rPr>
        <w:t>-</w:t>
      </w:r>
      <w:r w:rsidR="00AA1E4B">
        <w:rPr>
          <w:rFonts w:ascii="Times New Roman" w:eastAsiaTheme="minorEastAsia" w:hAnsi="Times New Roman" w:cs="Times New Roman"/>
          <w:sz w:val="28"/>
          <w:szCs w:val="28"/>
          <w:lang w:val="en-US"/>
        </w:rPr>
        <w:t xml:space="preserve">convergence of Fourier series with coefficients of bounded variation // Proc. </w:t>
      </w:r>
      <w:proofErr w:type="spellStart"/>
      <w:r w:rsidR="00AA1E4B">
        <w:rPr>
          <w:rFonts w:ascii="Times New Roman" w:eastAsiaTheme="minorEastAsia" w:hAnsi="Times New Roman" w:cs="Times New Roman"/>
          <w:sz w:val="28"/>
          <w:szCs w:val="28"/>
          <w:lang w:val="en-US"/>
        </w:rPr>
        <w:t>Amer</w:t>
      </w:r>
      <w:proofErr w:type="spellEnd"/>
      <w:r w:rsidR="00AA1E4B" w:rsidRPr="00AA1E4B">
        <w:rPr>
          <w:rFonts w:ascii="Times New Roman" w:eastAsiaTheme="minorEastAsia" w:hAnsi="Times New Roman" w:cs="Times New Roman"/>
          <w:sz w:val="28"/>
          <w:szCs w:val="28"/>
        </w:rPr>
        <w:t xml:space="preserve"> </w:t>
      </w:r>
      <w:r w:rsidR="00AA1E4B">
        <w:rPr>
          <w:rFonts w:ascii="Times New Roman" w:eastAsiaTheme="minorEastAsia" w:hAnsi="Times New Roman" w:cs="Times New Roman"/>
          <w:sz w:val="28"/>
          <w:szCs w:val="28"/>
          <w:lang w:val="en-US"/>
        </w:rPr>
        <w:t>Math</w:t>
      </w:r>
      <w:r w:rsidR="00AA1E4B" w:rsidRPr="00AA1E4B">
        <w:rPr>
          <w:rFonts w:ascii="Times New Roman" w:eastAsiaTheme="minorEastAsia" w:hAnsi="Times New Roman" w:cs="Times New Roman"/>
          <w:sz w:val="28"/>
          <w:szCs w:val="28"/>
        </w:rPr>
        <w:t xml:space="preserve">. </w:t>
      </w:r>
      <w:proofErr w:type="spellStart"/>
      <w:r w:rsidR="00AA1E4B">
        <w:rPr>
          <w:rFonts w:ascii="Times New Roman" w:eastAsiaTheme="minorEastAsia" w:hAnsi="Times New Roman" w:cs="Times New Roman"/>
          <w:sz w:val="28"/>
          <w:szCs w:val="28"/>
          <w:lang w:val="en-US"/>
        </w:rPr>
        <w:t>Soc</w:t>
      </w:r>
      <w:proofErr w:type="spellEnd"/>
      <w:r w:rsidR="00AA1E4B" w:rsidRPr="00AA1E4B">
        <w:rPr>
          <w:rFonts w:ascii="Times New Roman" w:eastAsiaTheme="minorEastAsia" w:hAnsi="Times New Roman" w:cs="Times New Roman"/>
          <w:sz w:val="28"/>
          <w:szCs w:val="28"/>
        </w:rPr>
        <w:t>.-1980.-80.-</w:t>
      </w:r>
      <w:r w:rsidR="00AA1E4B">
        <w:rPr>
          <w:rFonts w:ascii="Times New Roman" w:eastAsiaTheme="minorEastAsia" w:hAnsi="Times New Roman" w:cs="Times New Roman"/>
          <w:sz w:val="28"/>
          <w:szCs w:val="28"/>
          <w:lang w:val="en-US"/>
        </w:rPr>
        <w:t>P</w:t>
      </w:r>
      <w:r w:rsidR="00AA1E4B" w:rsidRPr="00AA1E4B">
        <w:rPr>
          <w:rFonts w:ascii="Times New Roman" w:eastAsiaTheme="minorEastAsia" w:hAnsi="Times New Roman" w:cs="Times New Roman"/>
          <w:sz w:val="28"/>
          <w:szCs w:val="28"/>
        </w:rPr>
        <w:t>.423-430.</w:t>
      </w:r>
    </w:p>
    <w:p w:rsidR="00B2535B" w:rsidRPr="00AA1E4B" w:rsidRDefault="00B2535B" w:rsidP="00A06A78">
      <w:pPr>
        <w:spacing w:after="0" w:line="360" w:lineRule="auto"/>
        <w:jc w:val="both"/>
        <w:rPr>
          <w:rFonts w:ascii="Times New Roman" w:eastAsiaTheme="minorEastAsia" w:hAnsi="Times New Roman" w:cs="Times New Roman"/>
          <w:sz w:val="28"/>
          <w:szCs w:val="28"/>
          <w:lang w:val="uk-UA"/>
        </w:rPr>
      </w:pPr>
      <w:r w:rsidRPr="00AA1E4B">
        <w:rPr>
          <w:rFonts w:ascii="Times New Roman" w:eastAsiaTheme="minorEastAsia" w:hAnsi="Times New Roman" w:cs="Times New Roman"/>
          <w:sz w:val="28"/>
          <w:szCs w:val="28"/>
        </w:rPr>
        <w:t>21.</w:t>
      </w:r>
      <w:r w:rsidR="00AA1E4B" w:rsidRPr="00AA1E4B">
        <w:rPr>
          <w:rFonts w:ascii="Times New Roman" w:eastAsiaTheme="minorEastAsia" w:hAnsi="Times New Roman" w:cs="Times New Roman"/>
          <w:sz w:val="28"/>
          <w:szCs w:val="28"/>
        </w:rPr>
        <w:t xml:space="preserve"> </w:t>
      </w:r>
      <w:r w:rsidR="00AA1E4B">
        <w:rPr>
          <w:rFonts w:ascii="Times New Roman" w:eastAsiaTheme="minorEastAsia" w:hAnsi="Times New Roman" w:cs="Times New Roman"/>
          <w:sz w:val="28"/>
          <w:szCs w:val="28"/>
          <w:lang w:val="uk-UA"/>
        </w:rPr>
        <w:t xml:space="preserve">Фомин Г.А. Об </w:t>
      </w:r>
      <w:proofErr w:type="spellStart"/>
      <w:r w:rsidR="00AA1E4B">
        <w:rPr>
          <w:rFonts w:ascii="Times New Roman" w:eastAsiaTheme="minorEastAsia" w:hAnsi="Times New Roman" w:cs="Times New Roman"/>
          <w:sz w:val="28"/>
          <w:szCs w:val="28"/>
          <w:lang w:val="uk-UA"/>
        </w:rPr>
        <w:t>одном</w:t>
      </w:r>
      <w:proofErr w:type="spellEnd"/>
      <w:r w:rsidR="00AA1E4B">
        <w:rPr>
          <w:rFonts w:ascii="Times New Roman" w:eastAsiaTheme="minorEastAsia" w:hAnsi="Times New Roman" w:cs="Times New Roman"/>
          <w:sz w:val="28"/>
          <w:szCs w:val="28"/>
          <w:lang w:val="uk-UA"/>
        </w:rPr>
        <w:t xml:space="preserve"> </w:t>
      </w:r>
      <w:proofErr w:type="spellStart"/>
      <w:r w:rsidR="00AA1E4B">
        <w:rPr>
          <w:rFonts w:ascii="Times New Roman" w:eastAsiaTheme="minorEastAsia" w:hAnsi="Times New Roman" w:cs="Times New Roman"/>
          <w:sz w:val="28"/>
          <w:szCs w:val="28"/>
          <w:lang w:val="uk-UA"/>
        </w:rPr>
        <w:t>классе</w:t>
      </w:r>
      <w:proofErr w:type="spellEnd"/>
      <w:r w:rsidR="00AA1E4B">
        <w:rPr>
          <w:rFonts w:ascii="Times New Roman" w:eastAsiaTheme="minorEastAsia" w:hAnsi="Times New Roman" w:cs="Times New Roman"/>
          <w:sz w:val="28"/>
          <w:szCs w:val="28"/>
          <w:lang w:val="uk-UA"/>
        </w:rPr>
        <w:t xml:space="preserve"> </w:t>
      </w:r>
      <w:proofErr w:type="spellStart"/>
      <w:r w:rsidR="00AA1E4B">
        <w:rPr>
          <w:rFonts w:ascii="Times New Roman" w:eastAsiaTheme="minorEastAsia" w:hAnsi="Times New Roman" w:cs="Times New Roman"/>
          <w:sz w:val="28"/>
          <w:szCs w:val="28"/>
          <w:lang w:val="uk-UA"/>
        </w:rPr>
        <w:t>тригонометрических</w:t>
      </w:r>
      <w:proofErr w:type="spellEnd"/>
      <w:r w:rsidR="00AA1E4B">
        <w:rPr>
          <w:rFonts w:ascii="Times New Roman" w:eastAsiaTheme="minorEastAsia" w:hAnsi="Times New Roman" w:cs="Times New Roman"/>
          <w:sz w:val="28"/>
          <w:szCs w:val="28"/>
          <w:lang w:val="uk-UA"/>
        </w:rPr>
        <w:t xml:space="preserve"> </w:t>
      </w:r>
      <w:proofErr w:type="spellStart"/>
      <w:r w:rsidR="00AA1E4B">
        <w:rPr>
          <w:rFonts w:ascii="Times New Roman" w:eastAsiaTheme="minorEastAsia" w:hAnsi="Times New Roman" w:cs="Times New Roman"/>
          <w:sz w:val="28"/>
          <w:szCs w:val="28"/>
          <w:lang w:val="uk-UA"/>
        </w:rPr>
        <w:t>рядов</w:t>
      </w:r>
      <w:proofErr w:type="spellEnd"/>
      <w:r w:rsidR="00AA1E4B">
        <w:rPr>
          <w:rFonts w:ascii="Times New Roman" w:eastAsiaTheme="minorEastAsia" w:hAnsi="Times New Roman" w:cs="Times New Roman"/>
          <w:sz w:val="28"/>
          <w:szCs w:val="28"/>
          <w:lang w:val="uk-UA"/>
        </w:rPr>
        <w:t xml:space="preserve"> // </w:t>
      </w:r>
      <w:proofErr w:type="gramStart"/>
      <w:r w:rsidR="00AA1E4B">
        <w:rPr>
          <w:rFonts w:ascii="Times New Roman" w:eastAsiaTheme="minorEastAsia" w:hAnsi="Times New Roman" w:cs="Times New Roman"/>
          <w:sz w:val="28"/>
          <w:szCs w:val="28"/>
          <w:lang w:val="uk-UA"/>
        </w:rPr>
        <w:t>Мат.заметки.-</w:t>
      </w:r>
      <w:proofErr w:type="gramEnd"/>
      <w:r w:rsidR="00AA1E4B">
        <w:rPr>
          <w:rFonts w:ascii="Times New Roman" w:eastAsiaTheme="minorEastAsia" w:hAnsi="Times New Roman" w:cs="Times New Roman"/>
          <w:sz w:val="28"/>
          <w:szCs w:val="28"/>
          <w:lang w:val="uk-UA"/>
        </w:rPr>
        <w:t>1978.-23, №2.-С.213-222.</w:t>
      </w:r>
    </w:p>
    <w:p w:rsidR="00B2535B" w:rsidRPr="00AA1E4B" w:rsidRDefault="00B2535B" w:rsidP="00A06A78">
      <w:pPr>
        <w:spacing w:after="0" w:line="360" w:lineRule="auto"/>
        <w:jc w:val="both"/>
        <w:rPr>
          <w:rFonts w:ascii="Times New Roman" w:eastAsiaTheme="minorEastAsia" w:hAnsi="Times New Roman" w:cs="Times New Roman"/>
          <w:sz w:val="28"/>
          <w:szCs w:val="28"/>
        </w:rPr>
      </w:pPr>
    </w:p>
    <w:p w:rsidR="000F7BF1" w:rsidRPr="00AA1E4B" w:rsidRDefault="000F7BF1" w:rsidP="00A06A78">
      <w:pPr>
        <w:spacing w:after="0" w:line="360" w:lineRule="auto"/>
        <w:jc w:val="both"/>
        <w:rPr>
          <w:rFonts w:ascii="Times New Roman" w:eastAsiaTheme="minorEastAsia" w:hAnsi="Times New Roman" w:cs="Times New Roman"/>
          <w:sz w:val="28"/>
          <w:szCs w:val="28"/>
        </w:rPr>
      </w:pPr>
    </w:p>
    <w:p w:rsidR="000F1747" w:rsidRPr="00AA1E4B" w:rsidRDefault="000F1747" w:rsidP="00A06A78">
      <w:pPr>
        <w:spacing w:after="0" w:line="360" w:lineRule="auto"/>
        <w:jc w:val="both"/>
        <w:rPr>
          <w:rFonts w:ascii="Times New Roman" w:eastAsiaTheme="minorEastAsia" w:hAnsi="Times New Roman" w:cs="Times New Roman"/>
          <w:sz w:val="28"/>
          <w:szCs w:val="28"/>
        </w:rPr>
      </w:pPr>
    </w:p>
    <w:p w:rsidR="000F1747" w:rsidRPr="00AA1E4B" w:rsidRDefault="000F1747" w:rsidP="00A06A78">
      <w:pPr>
        <w:spacing w:after="0" w:line="360" w:lineRule="auto"/>
        <w:jc w:val="both"/>
        <w:rPr>
          <w:rFonts w:ascii="Times New Roman" w:eastAsiaTheme="minorEastAsia" w:hAnsi="Times New Roman" w:cs="Times New Roman"/>
          <w:sz w:val="28"/>
          <w:szCs w:val="28"/>
        </w:rPr>
      </w:pPr>
    </w:p>
    <w:p w:rsidR="000F1747" w:rsidRPr="00AA1E4B" w:rsidRDefault="000F1747" w:rsidP="00A06A78">
      <w:pPr>
        <w:spacing w:after="0" w:line="360" w:lineRule="auto"/>
        <w:jc w:val="both"/>
        <w:rPr>
          <w:rFonts w:ascii="Times New Roman" w:eastAsiaTheme="minorEastAsia" w:hAnsi="Times New Roman" w:cs="Times New Roman"/>
          <w:sz w:val="28"/>
          <w:szCs w:val="28"/>
        </w:rPr>
      </w:pPr>
    </w:p>
    <w:p w:rsidR="000F1747" w:rsidRPr="00AA1E4B" w:rsidRDefault="000F1747" w:rsidP="00A06A78">
      <w:pPr>
        <w:spacing w:after="0" w:line="360" w:lineRule="auto"/>
        <w:jc w:val="both"/>
        <w:rPr>
          <w:rFonts w:ascii="Times New Roman" w:eastAsiaTheme="minorEastAsia" w:hAnsi="Times New Roman" w:cs="Times New Roman"/>
          <w:sz w:val="28"/>
          <w:szCs w:val="28"/>
        </w:rPr>
      </w:pPr>
    </w:p>
    <w:sectPr w:rsidR="000F1747" w:rsidRPr="00AA1E4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5E1C" w:rsidRDefault="00E45E1C" w:rsidP="00A06A78">
      <w:pPr>
        <w:spacing w:after="0" w:line="240" w:lineRule="auto"/>
      </w:pPr>
      <w:r>
        <w:separator/>
      </w:r>
    </w:p>
  </w:endnote>
  <w:endnote w:type="continuationSeparator" w:id="0">
    <w:p w:rsidR="00E45E1C" w:rsidRDefault="00E45E1C" w:rsidP="00A06A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2149331"/>
      <w:docPartObj>
        <w:docPartGallery w:val="Page Numbers (Bottom of Page)"/>
        <w:docPartUnique/>
      </w:docPartObj>
    </w:sdtPr>
    <w:sdtContent>
      <w:p w:rsidR="007A3DD2" w:rsidRDefault="007A3DD2">
        <w:pPr>
          <w:pStyle w:val="a7"/>
          <w:jc w:val="center"/>
        </w:pPr>
        <w:r>
          <w:fldChar w:fldCharType="begin"/>
        </w:r>
        <w:r>
          <w:instrText>PAGE   \* MERGEFORMAT</w:instrText>
        </w:r>
        <w:r>
          <w:fldChar w:fldCharType="separate"/>
        </w:r>
        <w:r w:rsidR="00C70657">
          <w:rPr>
            <w:noProof/>
          </w:rPr>
          <w:t>21</w:t>
        </w:r>
        <w:r>
          <w:fldChar w:fldCharType="end"/>
        </w:r>
      </w:p>
    </w:sdtContent>
  </w:sdt>
  <w:p w:rsidR="007A3DD2" w:rsidRDefault="007A3DD2">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3DD2" w:rsidRPr="00A06A78" w:rsidRDefault="007A3DD2" w:rsidP="00A06A78">
    <w:pPr>
      <w:pStyle w:val="a7"/>
      <w:jc w:val="center"/>
      <w:rPr>
        <w:lang w:val="uk-UA"/>
      </w:rPr>
    </w:pPr>
    <w:r>
      <w:rPr>
        <w:lang w:val="uk-UA"/>
      </w:rPr>
      <w:t>Київ – 2019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5E1C" w:rsidRDefault="00E45E1C" w:rsidP="00A06A78">
      <w:pPr>
        <w:spacing w:after="0" w:line="240" w:lineRule="auto"/>
      </w:pPr>
      <w:r>
        <w:separator/>
      </w:r>
    </w:p>
  </w:footnote>
  <w:footnote w:type="continuationSeparator" w:id="0">
    <w:p w:rsidR="00E45E1C" w:rsidRDefault="00E45E1C" w:rsidP="00A06A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8A740B"/>
    <w:multiLevelType w:val="multilevel"/>
    <w:tmpl w:val="31B2CE1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4E334D73"/>
    <w:multiLevelType w:val="hybridMultilevel"/>
    <w:tmpl w:val="E8ACBC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65925524"/>
    <w:multiLevelType w:val="hybridMultilevel"/>
    <w:tmpl w:val="615C8448"/>
    <w:lvl w:ilvl="0" w:tplc="90E42504">
      <w:start w:val="3"/>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4A5"/>
    <w:rsid w:val="00006D65"/>
    <w:rsid w:val="00014F22"/>
    <w:rsid w:val="00026CB0"/>
    <w:rsid w:val="00047C80"/>
    <w:rsid w:val="000525FD"/>
    <w:rsid w:val="0006077B"/>
    <w:rsid w:val="00062772"/>
    <w:rsid w:val="00087D95"/>
    <w:rsid w:val="00094EF0"/>
    <w:rsid w:val="000A177A"/>
    <w:rsid w:val="000B16A3"/>
    <w:rsid w:val="000B2092"/>
    <w:rsid w:val="000C7E37"/>
    <w:rsid w:val="000E2984"/>
    <w:rsid w:val="000F03CC"/>
    <w:rsid w:val="000F1747"/>
    <w:rsid w:val="000F5BB5"/>
    <w:rsid w:val="000F7BF1"/>
    <w:rsid w:val="00100358"/>
    <w:rsid w:val="0011244C"/>
    <w:rsid w:val="001134D5"/>
    <w:rsid w:val="001173D3"/>
    <w:rsid w:val="00136F2E"/>
    <w:rsid w:val="00170396"/>
    <w:rsid w:val="00187B1A"/>
    <w:rsid w:val="00190559"/>
    <w:rsid w:val="001A19C4"/>
    <w:rsid w:val="001A6598"/>
    <w:rsid w:val="001B048A"/>
    <w:rsid w:val="001C41FD"/>
    <w:rsid w:val="001C5E8E"/>
    <w:rsid w:val="001C7164"/>
    <w:rsid w:val="001D2DD2"/>
    <w:rsid w:val="001E5E51"/>
    <w:rsid w:val="0021613F"/>
    <w:rsid w:val="002334C0"/>
    <w:rsid w:val="0023632D"/>
    <w:rsid w:val="00246D5A"/>
    <w:rsid w:val="00257808"/>
    <w:rsid w:val="00262D24"/>
    <w:rsid w:val="002809A9"/>
    <w:rsid w:val="00285BB9"/>
    <w:rsid w:val="002949FE"/>
    <w:rsid w:val="002B3F76"/>
    <w:rsid w:val="002D5770"/>
    <w:rsid w:val="002F05EC"/>
    <w:rsid w:val="00303983"/>
    <w:rsid w:val="00304D6B"/>
    <w:rsid w:val="0030660D"/>
    <w:rsid w:val="00310442"/>
    <w:rsid w:val="00310722"/>
    <w:rsid w:val="003218B8"/>
    <w:rsid w:val="003225E2"/>
    <w:rsid w:val="0035146A"/>
    <w:rsid w:val="00353E08"/>
    <w:rsid w:val="00356B09"/>
    <w:rsid w:val="003725FA"/>
    <w:rsid w:val="003839E6"/>
    <w:rsid w:val="003A021A"/>
    <w:rsid w:val="003A4B97"/>
    <w:rsid w:val="003B2C56"/>
    <w:rsid w:val="003F1934"/>
    <w:rsid w:val="003F7928"/>
    <w:rsid w:val="00406427"/>
    <w:rsid w:val="004109D0"/>
    <w:rsid w:val="00411328"/>
    <w:rsid w:val="0042528F"/>
    <w:rsid w:val="00432B45"/>
    <w:rsid w:val="004344A5"/>
    <w:rsid w:val="00435968"/>
    <w:rsid w:val="00443460"/>
    <w:rsid w:val="00445AB9"/>
    <w:rsid w:val="00455F28"/>
    <w:rsid w:val="004613CC"/>
    <w:rsid w:val="00477476"/>
    <w:rsid w:val="004803CD"/>
    <w:rsid w:val="0049756D"/>
    <w:rsid w:val="004A0611"/>
    <w:rsid w:val="004A2B55"/>
    <w:rsid w:val="004D52E1"/>
    <w:rsid w:val="004E0AB3"/>
    <w:rsid w:val="004E5E3D"/>
    <w:rsid w:val="00503EE6"/>
    <w:rsid w:val="005201EB"/>
    <w:rsid w:val="00520DE8"/>
    <w:rsid w:val="00524679"/>
    <w:rsid w:val="00525B45"/>
    <w:rsid w:val="00560633"/>
    <w:rsid w:val="005620C5"/>
    <w:rsid w:val="005642A6"/>
    <w:rsid w:val="00571906"/>
    <w:rsid w:val="00572631"/>
    <w:rsid w:val="005830AE"/>
    <w:rsid w:val="00595535"/>
    <w:rsid w:val="005A1EF6"/>
    <w:rsid w:val="005B1596"/>
    <w:rsid w:val="005B44FA"/>
    <w:rsid w:val="005B5EB0"/>
    <w:rsid w:val="005C7C23"/>
    <w:rsid w:val="005D00CE"/>
    <w:rsid w:val="005D1893"/>
    <w:rsid w:val="005F4275"/>
    <w:rsid w:val="00602573"/>
    <w:rsid w:val="00602F33"/>
    <w:rsid w:val="006053A6"/>
    <w:rsid w:val="00606EBF"/>
    <w:rsid w:val="00612CF9"/>
    <w:rsid w:val="00626EBD"/>
    <w:rsid w:val="00635321"/>
    <w:rsid w:val="0065024D"/>
    <w:rsid w:val="006578CF"/>
    <w:rsid w:val="00657EF7"/>
    <w:rsid w:val="0066125A"/>
    <w:rsid w:val="00672AFD"/>
    <w:rsid w:val="00680EED"/>
    <w:rsid w:val="00681E42"/>
    <w:rsid w:val="0068543B"/>
    <w:rsid w:val="00690E8E"/>
    <w:rsid w:val="006913A5"/>
    <w:rsid w:val="006936E8"/>
    <w:rsid w:val="006A6F73"/>
    <w:rsid w:val="006B58AF"/>
    <w:rsid w:val="006D7A82"/>
    <w:rsid w:val="006E3489"/>
    <w:rsid w:val="006E3ACE"/>
    <w:rsid w:val="0070254C"/>
    <w:rsid w:val="0070557C"/>
    <w:rsid w:val="00713DDC"/>
    <w:rsid w:val="00731D0F"/>
    <w:rsid w:val="00732EC1"/>
    <w:rsid w:val="00733B1F"/>
    <w:rsid w:val="0075288B"/>
    <w:rsid w:val="007626CE"/>
    <w:rsid w:val="00765BEB"/>
    <w:rsid w:val="00782D18"/>
    <w:rsid w:val="00783869"/>
    <w:rsid w:val="00795F18"/>
    <w:rsid w:val="00797921"/>
    <w:rsid w:val="007A15FA"/>
    <w:rsid w:val="007A3DD2"/>
    <w:rsid w:val="007C71CC"/>
    <w:rsid w:val="008002B4"/>
    <w:rsid w:val="00801374"/>
    <w:rsid w:val="00814165"/>
    <w:rsid w:val="00844C65"/>
    <w:rsid w:val="00874CB5"/>
    <w:rsid w:val="00883D2F"/>
    <w:rsid w:val="008D115E"/>
    <w:rsid w:val="008D2621"/>
    <w:rsid w:val="008D5DFB"/>
    <w:rsid w:val="008E3D87"/>
    <w:rsid w:val="008F7883"/>
    <w:rsid w:val="009025DA"/>
    <w:rsid w:val="00944B73"/>
    <w:rsid w:val="00945E50"/>
    <w:rsid w:val="00962177"/>
    <w:rsid w:val="00974F46"/>
    <w:rsid w:val="00975CC0"/>
    <w:rsid w:val="009800DC"/>
    <w:rsid w:val="0098456D"/>
    <w:rsid w:val="0099530E"/>
    <w:rsid w:val="009C59D9"/>
    <w:rsid w:val="009C5D08"/>
    <w:rsid w:val="009E7166"/>
    <w:rsid w:val="009F6F2F"/>
    <w:rsid w:val="00A06A78"/>
    <w:rsid w:val="00A10FC5"/>
    <w:rsid w:val="00A35658"/>
    <w:rsid w:val="00A35D29"/>
    <w:rsid w:val="00A4299A"/>
    <w:rsid w:val="00A666CC"/>
    <w:rsid w:val="00A67756"/>
    <w:rsid w:val="00AA1E4B"/>
    <w:rsid w:val="00AA2ECA"/>
    <w:rsid w:val="00AA570E"/>
    <w:rsid w:val="00AC2714"/>
    <w:rsid w:val="00AD3E69"/>
    <w:rsid w:val="00AE0861"/>
    <w:rsid w:val="00AE1278"/>
    <w:rsid w:val="00B129C6"/>
    <w:rsid w:val="00B16A98"/>
    <w:rsid w:val="00B2535B"/>
    <w:rsid w:val="00B37809"/>
    <w:rsid w:val="00B4021E"/>
    <w:rsid w:val="00B40685"/>
    <w:rsid w:val="00B45DD7"/>
    <w:rsid w:val="00B475FB"/>
    <w:rsid w:val="00B505CA"/>
    <w:rsid w:val="00B84BFE"/>
    <w:rsid w:val="00B8700D"/>
    <w:rsid w:val="00B93A73"/>
    <w:rsid w:val="00BB1241"/>
    <w:rsid w:val="00BE7D98"/>
    <w:rsid w:val="00BF7A5C"/>
    <w:rsid w:val="00C40B0B"/>
    <w:rsid w:val="00C54B76"/>
    <w:rsid w:val="00C57F3A"/>
    <w:rsid w:val="00C6049C"/>
    <w:rsid w:val="00C61258"/>
    <w:rsid w:val="00C70657"/>
    <w:rsid w:val="00C76AA0"/>
    <w:rsid w:val="00C962DD"/>
    <w:rsid w:val="00C9679F"/>
    <w:rsid w:val="00CA64F4"/>
    <w:rsid w:val="00CB282E"/>
    <w:rsid w:val="00CB2C79"/>
    <w:rsid w:val="00CB3244"/>
    <w:rsid w:val="00CB32DE"/>
    <w:rsid w:val="00CB766E"/>
    <w:rsid w:val="00CC216D"/>
    <w:rsid w:val="00CD0147"/>
    <w:rsid w:val="00CE5647"/>
    <w:rsid w:val="00CF29D0"/>
    <w:rsid w:val="00D02ECE"/>
    <w:rsid w:val="00D16674"/>
    <w:rsid w:val="00D37020"/>
    <w:rsid w:val="00D43BD3"/>
    <w:rsid w:val="00D558AD"/>
    <w:rsid w:val="00D75290"/>
    <w:rsid w:val="00D8036F"/>
    <w:rsid w:val="00D9468A"/>
    <w:rsid w:val="00DC0B5F"/>
    <w:rsid w:val="00DC4E95"/>
    <w:rsid w:val="00DD523E"/>
    <w:rsid w:val="00DE46B7"/>
    <w:rsid w:val="00DF31E5"/>
    <w:rsid w:val="00E17A86"/>
    <w:rsid w:val="00E32E85"/>
    <w:rsid w:val="00E45E1C"/>
    <w:rsid w:val="00E71B61"/>
    <w:rsid w:val="00E76371"/>
    <w:rsid w:val="00E81DAB"/>
    <w:rsid w:val="00E9698C"/>
    <w:rsid w:val="00EF42F7"/>
    <w:rsid w:val="00F01A36"/>
    <w:rsid w:val="00F030C4"/>
    <w:rsid w:val="00F039C3"/>
    <w:rsid w:val="00F15AE0"/>
    <w:rsid w:val="00F36252"/>
    <w:rsid w:val="00F36BF8"/>
    <w:rsid w:val="00F4522F"/>
    <w:rsid w:val="00F71A31"/>
    <w:rsid w:val="00F75C5A"/>
    <w:rsid w:val="00F852B7"/>
    <w:rsid w:val="00F91DC2"/>
    <w:rsid w:val="00FA6FC0"/>
    <w:rsid w:val="00FB5F24"/>
    <w:rsid w:val="00FB77A0"/>
    <w:rsid w:val="00FC3546"/>
    <w:rsid w:val="00FD577E"/>
    <w:rsid w:val="00FE574A"/>
    <w:rsid w:val="00FE6992"/>
    <w:rsid w:val="00FF2274"/>
    <w:rsid w:val="00FF407C"/>
    <w:rsid w:val="00FF49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D72DC2-65CF-400B-AFB7-9887A151E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16674"/>
    <w:rPr>
      <w:color w:val="808080"/>
    </w:rPr>
  </w:style>
  <w:style w:type="paragraph" w:styleId="a4">
    <w:name w:val="List Paragraph"/>
    <w:basedOn w:val="a"/>
    <w:uiPriority w:val="34"/>
    <w:qFormat/>
    <w:rsid w:val="00E32E85"/>
    <w:pPr>
      <w:ind w:left="720"/>
      <w:contextualSpacing/>
    </w:pPr>
  </w:style>
  <w:style w:type="paragraph" w:styleId="a5">
    <w:name w:val="header"/>
    <w:basedOn w:val="a"/>
    <w:link w:val="a6"/>
    <w:uiPriority w:val="99"/>
    <w:unhideWhenUsed/>
    <w:rsid w:val="00A06A7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06A78"/>
  </w:style>
  <w:style w:type="paragraph" w:styleId="a7">
    <w:name w:val="footer"/>
    <w:basedOn w:val="a"/>
    <w:link w:val="a8"/>
    <w:uiPriority w:val="99"/>
    <w:unhideWhenUsed/>
    <w:rsid w:val="00A06A7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06A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748701">
      <w:bodyDiv w:val="1"/>
      <w:marLeft w:val="0"/>
      <w:marRight w:val="0"/>
      <w:marTop w:val="0"/>
      <w:marBottom w:val="0"/>
      <w:divBdr>
        <w:top w:val="none" w:sz="0" w:space="0" w:color="auto"/>
        <w:left w:val="none" w:sz="0" w:space="0" w:color="auto"/>
        <w:bottom w:val="none" w:sz="0" w:space="0" w:color="auto"/>
        <w:right w:val="none" w:sz="0" w:space="0" w:color="auto"/>
      </w:divBdr>
    </w:div>
    <w:div w:id="650258042">
      <w:bodyDiv w:val="1"/>
      <w:marLeft w:val="0"/>
      <w:marRight w:val="0"/>
      <w:marTop w:val="0"/>
      <w:marBottom w:val="0"/>
      <w:divBdr>
        <w:top w:val="none" w:sz="0" w:space="0" w:color="auto"/>
        <w:left w:val="none" w:sz="0" w:space="0" w:color="auto"/>
        <w:bottom w:val="none" w:sz="0" w:space="0" w:color="auto"/>
        <w:right w:val="none" w:sz="0" w:space="0" w:color="auto"/>
      </w:divBdr>
    </w:div>
    <w:div w:id="933175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7ED"/>
    <w:rsid w:val="006047ED"/>
    <w:rsid w:val="00BC11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C110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E0085D-0688-44B3-9C44-9C8837380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38</Pages>
  <Words>5565</Words>
  <Characters>31725</Characters>
  <Application>Microsoft Office Word</Application>
  <DocSecurity>0</DocSecurity>
  <Lines>264</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40</cp:revision>
  <dcterms:created xsi:type="dcterms:W3CDTF">2019-12-08T19:59:00Z</dcterms:created>
  <dcterms:modified xsi:type="dcterms:W3CDTF">2019-12-09T08:36:00Z</dcterms:modified>
</cp:coreProperties>
</file>